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203" w:rsidRPr="001724B6" w:rsidRDefault="00012203" w:rsidP="00012203">
      <w:pPr>
        <w:shd w:val="clear" w:color="auto" w:fill="FFFFFF"/>
        <w:ind w:firstLine="720"/>
        <w:jc w:val="both"/>
        <w:rPr>
          <w:b/>
          <w:bCs/>
          <w:i/>
          <w:sz w:val="28"/>
          <w:szCs w:val="28"/>
        </w:rPr>
      </w:pPr>
      <w:r w:rsidRPr="00203A68">
        <w:rPr>
          <w:b/>
          <w:bCs/>
          <w:sz w:val="28"/>
          <w:szCs w:val="28"/>
          <w:lang w:val="vi-VN"/>
        </w:rPr>
        <w:t xml:space="preserve">5. </w:t>
      </w:r>
      <w:r w:rsidRPr="00203A68">
        <w:rPr>
          <w:b/>
          <w:sz w:val="28"/>
          <w:szCs w:val="28"/>
          <w:lang w:val="vi-VN"/>
        </w:rPr>
        <w:t>Đăng ký thay đổi nội dung biện pháp bảo đảm bằng quyền sử dụng đất, tài sản gắn liền với đất đã đăng ký</w:t>
      </w:r>
      <w:r>
        <w:rPr>
          <w:b/>
          <w:sz w:val="28"/>
          <w:szCs w:val="28"/>
        </w:rPr>
        <w:t>:</w:t>
      </w:r>
    </w:p>
    <w:p w:rsidR="00012203" w:rsidRPr="00203A68" w:rsidRDefault="00012203" w:rsidP="00012203">
      <w:pPr>
        <w:ind w:firstLine="720"/>
        <w:jc w:val="both"/>
        <w:rPr>
          <w:i/>
          <w:sz w:val="28"/>
          <w:szCs w:val="28"/>
          <w:lang w:val="es-AR"/>
        </w:rPr>
      </w:pPr>
      <w:r w:rsidRPr="00203A68">
        <w:rPr>
          <w:b/>
          <w:bCs/>
          <w:sz w:val="28"/>
          <w:szCs w:val="28"/>
          <w:lang w:val="vi-VN"/>
        </w:rPr>
        <w:t>5</w:t>
      </w:r>
      <w:r w:rsidRPr="00203A68">
        <w:rPr>
          <w:b/>
          <w:bCs/>
          <w:sz w:val="28"/>
          <w:szCs w:val="28"/>
          <w:lang w:val="hr-HR"/>
        </w:rPr>
        <w:t xml:space="preserve">.1. </w:t>
      </w:r>
      <w:r w:rsidRPr="00203A68">
        <w:rPr>
          <w:b/>
          <w:bCs/>
          <w:sz w:val="28"/>
          <w:szCs w:val="28"/>
          <w:lang w:val="vi-VN"/>
        </w:rPr>
        <w:t>Tr</w:t>
      </w:r>
      <w:r w:rsidRPr="00203A68">
        <w:rPr>
          <w:b/>
          <w:bCs/>
          <w:sz w:val="28"/>
          <w:szCs w:val="28"/>
          <w:lang w:val="hr-HR"/>
        </w:rPr>
        <w:t>ì</w:t>
      </w:r>
      <w:r w:rsidRPr="00203A68">
        <w:rPr>
          <w:b/>
          <w:bCs/>
          <w:sz w:val="28"/>
          <w:szCs w:val="28"/>
          <w:lang w:val="vi-VN"/>
        </w:rPr>
        <w:t>nh</w:t>
      </w:r>
      <w:r w:rsidRPr="00203A68">
        <w:rPr>
          <w:b/>
          <w:bCs/>
          <w:sz w:val="28"/>
          <w:szCs w:val="28"/>
          <w:lang w:val="hr-HR"/>
        </w:rPr>
        <w:t xml:space="preserve"> </w:t>
      </w:r>
      <w:r w:rsidRPr="00203A68">
        <w:rPr>
          <w:b/>
          <w:bCs/>
          <w:sz w:val="28"/>
          <w:szCs w:val="28"/>
          <w:lang w:val="vi-VN"/>
        </w:rPr>
        <w:t>tự</w:t>
      </w:r>
      <w:r w:rsidRPr="00203A68">
        <w:rPr>
          <w:b/>
          <w:bCs/>
          <w:sz w:val="28"/>
          <w:szCs w:val="28"/>
          <w:lang w:val="hr-HR"/>
        </w:rPr>
        <w:t xml:space="preserve">, cách thức, thời gian </w:t>
      </w:r>
      <w:r w:rsidRPr="00203A68">
        <w:rPr>
          <w:b/>
          <w:bCs/>
          <w:sz w:val="28"/>
          <w:szCs w:val="28"/>
          <w:lang w:val="vi-VN"/>
        </w:rPr>
        <w:t>giải quyết</w:t>
      </w:r>
      <w:r w:rsidRPr="00203A68">
        <w:rPr>
          <w:b/>
          <w:sz w:val="28"/>
          <w:szCs w:val="28"/>
          <w:lang w:val="hr-HR"/>
        </w:rPr>
        <w:t xml:space="preserve"> thủ tục hành chính</w:t>
      </w:r>
      <w:r>
        <w:rPr>
          <w:b/>
          <w:sz w:val="28"/>
          <w:szCs w:val="28"/>
          <w:lang w:val="hr-HR"/>
        </w:rPr>
        <w:t>:</w:t>
      </w:r>
      <w:r w:rsidRPr="00203A68">
        <w:rPr>
          <w:sz w:val="28"/>
          <w:szCs w:val="28"/>
          <w:lang w:val="es-AR"/>
        </w:rPr>
        <w:t xml:space="preserve"> </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68"/>
        <w:gridCol w:w="4961"/>
        <w:gridCol w:w="1842"/>
      </w:tblGrid>
      <w:tr w:rsidR="00012203" w:rsidRPr="00203A68" w:rsidTr="0045074E">
        <w:trPr>
          <w:trHeight w:val="405"/>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rsidR="00012203" w:rsidRPr="005246FB" w:rsidRDefault="00012203" w:rsidP="0045074E">
            <w:pPr>
              <w:pStyle w:val="NormalWeb"/>
              <w:spacing w:before="0" w:beforeAutospacing="0" w:after="0" w:afterAutospacing="0"/>
              <w:jc w:val="center"/>
              <w:rPr>
                <w:b/>
                <w:sz w:val="28"/>
                <w:szCs w:val="28"/>
              </w:rPr>
            </w:pPr>
            <w:r w:rsidRPr="005246FB">
              <w:rPr>
                <w:b/>
                <w:sz w:val="28"/>
                <w:szCs w:val="28"/>
              </w:rPr>
              <w:t>TT</w:t>
            </w:r>
          </w:p>
        </w:tc>
        <w:tc>
          <w:tcPr>
            <w:tcW w:w="2268" w:type="dxa"/>
            <w:tcBorders>
              <w:top w:val="single" w:sz="4" w:space="0" w:color="auto"/>
              <w:left w:val="single" w:sz="4" w:space="0" w:color="auto"/>
              <w:bottom w:val="single" w:sz="4" w:space="0" w:color="auto"/>
              <w:right w:val="single" w:sz="4" w:space="0" w:color="auto"/>
            </w:tcBorders>
            <w:vAlign w:val="center"/>
          </w:tcPr>
          <w:p w:rsidR="00012203" w:rsidRPr="005246FB" w:rsidRDefault="00012203" w:rsidP="0045074E">
            <w:pPr>
              <w:pStyle w:val="NormalWeb"/>
              <w:spacing w:before="0" w:beforeAutospacing="0" w:after="0" w:afterAutospacing="0"/>
              <w:jc w:val="center"/>
              <w:rPr>
                <w:b/>
                <w:sz w:val="28"/>
                <w:szCs w:val="28"/>
              </w:rPr>
            </w:pPr>
            <w:r w:rsidRPr="005246FB">
              <w:rPr>
                <w:b/>
                <w:sz w:val="28"/>
                <w:szCs w:val="28"/>
              </w:rPr>
              <w:t>Trình tự thực hiện</w:t>
            </w:r>
          </w:p>
        </w:tc>
        <w:tc>
          <w:tcPr>
            <w:tcW w:w="4961" w:type="dxa"/>
            <w:tcBorders>
              <w:top w:val="single" w:sz="4" w:space="0" w:color="auto"/>
              <w:left w:val="single" w:sz="4" w:space="0" w:color="auto"/>
              <w:bottom w:val="single" w:sz="4" w:space="0" w:color="auto"/>
              <w:right w:val="single" w:sz="4" w:space="0" w:color="auto"/>
            </w:tcBorders>
            <w:vAlign w:val="center"/>
          </w:tcPr>
          <w:p w:rsidR="00012203" w:rsidRPr="005246FB" w:rsidRDefault="00012203" w:rsidP="0045074E">
            <w:pPr>
              <w:pStyle w:val="NormalWeb"/>
              <w:spacing w:before="0" w:beforeAutospacing="0" w:after="0" w:afterAutospacing="0"/>
              <w:jc w:val="center"/>
              <w:rPr>
                <w:b/>
                <w:sz w:val="28"/>
                <w:szCs w:val="28"/>
              </w:rPr>
            </w:pPr>
            <w:r w:rsidRPr="005246FB">
              <w:rPr>
                <w:b/>
                <w:sz w:val="28"/>
                <w:szCs w:val="28"/>
              </w:rPr>
              <w:t>Cách thức thực hiện</w:t>
            </w:r>
          </w:p>
        </w:tc>
        <w:tc>
          <w:tcPr>
            <w:tcW w:w="1842" w:type="dxa"/>
            <w:tcBorders>
              <w:top w:val="single" w:sz="4" w:space="0" w:color="auto"/>
              <w:left w:val="single" w:sz="4" w:space="0" w:color="auto"/>
              <w:bottom w:val="single" w:sz="4" w:space="0" w:color="auto"/>
              <w:right w:val="single" w:sz="4" w:space="0" w:color="auto"/>
            </w:tcBorders>
            <w:vAlign w:val="center"/>
          </w:tcPr>
          <w:p w:rsidR="00012203" w:rsidRPr="005246FB" w:rsidRDefault="00012203" w:rsidP="0045074E">
            <w:pPr>
              <w:pStyle w:val="NormalWeb"/>
              <w:spacing w:before="0" w:beforeAutospacing="0" w:after="0" w:afterAutospacing="0"/>
              <w:jc w:val="center"/>
              <w:rPr>
                <w:b/>
                <w:sz w:val="28"/>
                <w:szCs w:val="28"/>
              </w:rPr>
            </w:pPr>
            <w:r w:rsidRPr="005246FB">
              <w:rPr>
                <w:b/>
                <w:sz w:val="28"/>
                <w:szCs w:val="28"/>
              </w:rPr>
              <w:t>Thời gian giải quyết</w:t>
            </w:r>
          </w:p>
        </w:tc>
      </w:tr>
      <w:tr w:rsidR="00012203" w:rsidRPr="00203A68" w:rsidTr="0045074E">
        <w:trPr>
          <w:trHeight w:val="2811"/>
          <w:jc w:val="center"/>
        </w:trPr>
        <w:tc>
          <w:tcPr>
            <w:tcW w:w="851" w:type="dxa"/>
            <w:tcBorders>
              <w:top w:val="single" w:sz="4" w:space="0" w:color="auto"/>
            </w:tcBorders>
            <w:vAlign w:val="center"/>
          </w:tcPr>
          <w:p w:rsidR="00012203" w:rsidRPr="005246FB" w:rsidRDefault="00012203" w:rsidP="0045074E">
            <w:pPr>
              <w:pStyle w:val="NormalWeb"/>
              <w:spacing w:before="0" w:beforeAutospacing="0" w:after="0" w:afterAutospacing="0"/>
              <w:jc w:val="center"/>
              <w:rPr>
                <w:b/>
                <w:sz w:val="28"/>
                <w:szCs w:val="28"/>
              </w:rPr>
            </w:pPr>
            <w:r w:rsidRPr="005246FB">
              <w:rPr>
                <w:b/>
                <w:sz w:val="28"/>
                <w:szCs w:val="28"/>
              </w:rPr>
              <w:t>Bước 1</w:t>
            </w:r>
          </w:p>
        </w:tc>
        <w:tc>
          <w:tcPr>
            <w:tcW w:w="2268" w:type="dxa"/>
            <w:tcBorders>
              <w:top w:val="single" w:sz="4" w:space="0" w:color="auto"/>
            </w:tcBorders>
            <w:vAlign w:val="center"/>
          </w:tcPr>
          <w:p w:rsidR="00012203" w:rsidRPr="005246FB" w:rsidRDefault="00012203" w:rsidP="0045074E">
            <w:pPr>
              <w:pStyle w:val="NormalWeb"/>
              <w:shd w:val="clear" w:color="auto" w:fill="FFFFFF"/>
              <w:spacing w:before="0" w:beforeAutospacing="0" w:after="0" w:afterAutospacing="0"/>
              <w:jc w:val="both"/>
              <w:rPr>
                <w:sz w:val="28"/>
                <w:szCs w:val="28"/>
              </w:rPr>
            </w:pPr>
            <w:r w:rsidRPr="005246FB">
              <w:rPr>
                <w:b/>
                <w:sz w:val="28"/>
                <w:szCs w:val="28"/>
              </w:rPr>
              <w:t xml:space="preserve">Nộp hồ sơ thủ tục hành chính: </w:t>
            </w:r>
          </w:p>
        </w:tc>
        <w:tc>
          <w:tcPr>
            <w:tcW w:w="4961" w:type="dxa"/>
            <w:tcBorders>
              <w:top w:val="single" w:sz="4" w:space="0" w:color="auto"/>
            </w:tcBorders>
            <w:vAlign w:val="center"/>
          </w:tcPr>
          <w:p w:rsidR="00012203" w:rsidRPr="005246FB" w:rsidRDefault="00012203" w:rsidP="0045074E">
            <w:pPr>
              <w:jc w:val="both"/>
              <w:rPr>
                <w:sz w:val="28"/>
                <w:szCs w:val="28"/>
                <w:lang w:val="vi-VN"/>
              </w:rPr>
            </w:pPr>
            <w:r w:rsidRPr="005246FB">
              <w:rPr>
                <w:sz w:val="28"/>
                <w:szCs w:val="28"/>
                <w:lang w:val="vi-VN"/>
              </w:rPr>
              <w:t>* Nộp hồ sơ đến một trong các cơ quan, đơn vị sau đây:</w:t>
            </w:r>
          </w:p>
          <w:p w:rsidR="00012203" w:rsidRPr="005246FB" w:rsidRDefault="00012203" w:rsidP="0045074E">
            <w:pPr>
              <w:jc w:val="both"/>
              <w:rPr>
                <w:sz w:val="28"/>
                <w:szCs w:val="28"/>
                <w:lang w:val="vi-VN"/>
              </w:rPr>
            </w:pPr>
            <w:r w:rsidRPr="005246FB">
              <w:rPr>
                <w:sz w:val="28"/>
                <w:szCs w:val="28"/>
                <w:lang w:val="vi-VN"/>
              </w:rPr>
              <w:t>- Trung tâm Kiểm soát TTHC và Dịch vụ hành chính công (địa chỉ: Số 27, đường Nguyễn Thị Minh Khai, phường 1, thành phố Cao Lãnh, tỉnh Đồng Tháp);</w:t>
            </w:r>
          </w:p>
          <w:p w:rsidR="00012203" w:rsidRPr="005246FB" w:rsidRDefault="00012203" w:rsidP="0045074E">
            <w:pPr>
              <w:jc w:val="both"/>
              <w:rPr>
                <w:strike/>
                <w:sz w:val="28"/>
                <w:szCs w:val="28"/>
                <w:lang w:val="vi-VN"/>
              </w:rPr>
            </w:pPr>
            <w:r w:rsidRPr="005246FB">
              <w:rPr>
                <w:sz w:val="28"/>
                <w:szCs w:val="28"/>
                <w:lang w:val="vi-VN"/>
              </w:rPr>
              <w:t>- Ủy ban nhân dân cấp xã nơi có đất trong trường hợp người yêu cầu đăng ký là hộ gia đình, cá nhân có nhu cầu nộp hồ sơ trực tiếp tại Ủy ban nhân dân cấp xã;</w:t>
            </w:r>
          </w:p>
          <w:p w:rsidR="00012203" w:rsidRPr="005246FB" w:rsidRDefault="00012203" w:rsidP="0045074E">
            <w:pPr>
              <w:jc w:val="both"/>
              <w:rPr>
                <w:sz w:val="28"/>
                <w:szCs w:val="28"/>
                <w:lang w:val="vi-VN"/>
              </w:rPr>
            </w:pPr>
            <w:r w:rsidRPr="005246FB">
              <w:rPr>
                <w:sz w:val="28"/>
                <w:szCs w:val="28"/>
                <w:lang w:val="vi-VN"/>
              </w:rPr>
              <w:t>- Bộ phận tiếp nhận và trả kết quả của các huyện, thị xã, thành phố.</w:t>
            </w:r>
          </w:p>
          <w:p w:rsidR="00012203" w:rsidRPr="005246FB" w:rsidRDefault="00012203" w:rsidP="0045074E">
            <w:pPr>
              <w:jc w:val="both"/>
              <w:rPr>
                <w:sz w:val="28"/>
                <w:szCs w:val="28"/>
                <w:lang w:val="vi-VN"/>
              </w:rPr>
            </w:pPr>
            <w:r w:rsidRPr="005246FB">
              <w:rPr>
                <w:sz w:val="28"/>
                <w:szCs w:val="28"/>
                <w:lang w:val="vi-VN"/>
              </w:rPr>
              <w:t>* Hồ sơ được nộp theo một trong các phương thức sau đây:Qua hệ thống đăng ký trực tuyến; Qua đường bưu điện có bảo đảm.</w:t>
            </w:r>
          </w:p>
          <w:p w:rsidR="00012203" w:rsidRPr="005246FB" w:rsidRDefault="00012203" w:rsidP="0045074E">
            <w:pPr>
              <w:pStyle w:val="NormalWeb"/>
              <w:shd w:val="clear" w:color="auto" w:fill="FFFFFF"/>
              <w:spacing w:before="0" w:beforeAutospacing="0" w:after="0" w:afterAutospacing="0"/>
              <w:jc w:val="both"/>
              <w:rPr>
                <w:i/>
                <w:sz w:val="28"/>
                <w:szCs w:val="28"/>
                <w:lang w:val="vi-VN"/>
              </w:rPr>
            </w:pPr>
          </w:p>
        </w:tc>
        <w:tc>
          <w:tcPr>
            <w:tcW w:w="1842" w:type="dxa"/>
            <w:tcBorders>
              <w:top w:val="single" w:sz="4" w:space="0" w:color="auto"/>
            </w:tcBorders>
            <w:vAlign w:val="center"/>
          </w:tcPr>
          <w:p w:rsidR="00012203" w:rsidRPr="005246FB" w:rsidRDefault="00012203" w:rsidP="0045074E">
            <w:pPr>
              <w:pStyle w:val="NormalWeb"/>
              <w:spacing w:before="0" w:beforeAutospacing="0" w:after="0" w:afterAutospacing="0"/>
              <w:jc w:val="both"/>
              <w:rPr>
                <w:rFonts w:eastAsia="Calibri"/>
                <w:sz w:val="28"/>
                <w:szCs w:val="28"/>
                <w:lang w:val="vi-VN"/>
              </w:rPr>
            </w:pPr>
            <w:r w:rsidRPr="005246FB">
              <w:rPr>
                <w:rFonts w:eastAsia="Calibri"/>
                <w:sz w:val="28"/>
                <w:szCs w:val="28"/>
                <w:lang w:val="vi-VN"/>
              </w:rPr>
              <w:t>- Sáng: từ 07 giờ đến 11 giờ 30 phút;</w:t>
            </w:r>
          </w:p>
          <w:p w:rsidR="00012203" w:rsidRPr="005246FB" w:rsidRDefault="00012203" w:rsidP="0045074E">
            <w:pPr>
              <w:pStyle w:val="NormalWeb"/>
              <w:spacing w:before="0" w:beforeAutospacing="0" w:after="0" w:afterAutospacing="0"/>
              <w:ind w:firstLine="34"/>
              <w:jc w:val="both"/>
              <w:rPr>
                <w:rFonts w:eastAsia="Calibri"/>
                <w:bCs/>
                <w:i/>
                <w:sz w:val="28"/>
                <w:szCs w:val="28"/>
                <w:lang w:val="vi-VN"/>
              </w:rPr>
            </w:pPr>
            <w:r w:rsidRPr="005246FB">
              <w:rPr>
                <w:rFonts w:eastAsia="Calibri"/>
                <w:sz w:val="28"/>
                <w:szCs w:val="28"/>
                <w:lang w:val="vi-VN"/>
              </w:rPr>
              <w:t>- Chiều: từ 13 giờ 30 đến 17 giờ của các ngày làm việc.</w:t>
            </w:r>
          </w:p>
        </w:tc>
      </w:tr>
      <w:tr w:rsidR="00012203" w:rsidRPr="00203A68" w:rsidTr="0045074E">
        <w:trPr>
          <w:trHeight w:val="768"/>
          <w:jc w:val="center"/>
        </w:trPr>
        <w:tc>
          <w:tcPr>
            <w:tcW w:w="851" w:type="dxa"/>
            <w:vAlign w:val="center"/>
          </w:tcPr>
          <w:p w:rsidR="00012203" w:rsidRPr="005246FB" w:rsidRDefault="00012203" w:rsidP="0045074E">
            <w:pPr>
              <w:pStyle w:val="NormalWeb"/>
              <w:spacing w:before="0" w:beforeAutospacing="0" w:after="0" w:afterAutospacing="0"/>
              <w:jc w:val="center"/>
              <w:rPr>
                <w:b/>
                <w:sz w:val="28"/>
                <w:szCs w:val="28"/>
              </w:rPr>
            </w:pPr>
            <w:r w:rsidRPr="005246FB">
              <w:rPr>
                <w:b/>
                <w:sz w:val="28"/>
                <w:szCs w:val="28"/>
              </w:rPr>
              <w:t>Bước 2</w:t>
            </w:r>
          </w:p>
        </w:tc>
        <w:tc>
          <w:tcPr>
            <w:tcW w:w="2268" w:type="dxa"/>
            <w:vAlign w:val="center"/>
          </w:tcPr>
          <w:p w:rsidR="00012203" w:rsidRPr="005246FB" w:rsidRDefault="00012203" w:rsidP="0045074E">
            <w:pPr>
              <w:jc w:val="both"/>
              <w:rPr>
                <w:sz w:val="28"/>
                <w:szCs w:val="28"/>
              </w:rPr>
            </w:pPr>
            <w:r w:rsidRPr="005246FB">
              <w:rPr>
                <w:b/>
                <w:sz w:val="28"/>
                <w:szCs w:val="28"/>
              </w:rPr>
              <w:t>Tiếp nhận và chuyển hồ sơ thủ tục hành chính</w:t>
            </w:r>
          </w:p>
        </w:tc>
        <w:tc>
          <w:tcPr>
            <w:tcW w:w="4961" w:type="dxa"/>
          </w:tcPr>
          <w:p w:rsidR="00012203" w:rsidRPr="005246FB" w:rsidRDefault="00012203" w:rsidP="0045074E">
            <w:pPr>
              <w:pStyle w:val="NormalWeb"/>
              <w:shd w:val="clear" w:color="auto" w:fill="FFFFFF"/>
              <w:spacing w:before="0" w:beforeAutospacing="0" w:after="0" w:afterAutospacing="0"/>
              <w:ind w:firstLine="459"/>
              <w:jc w:val="both"/>
              <w:rPr>
                <w:sz w:val="28"/>
                <w:szCs w:val="28"/>
                <w:lang w:val="vi-VN"/>
              </w:rPr>
            </w:pPr>
            <w:r w:rsidRPr="005246FB">
              <w:rPr>
                <w:sz w:val="28"/>
                <w:szCs w:val="28"/>
              </w:rPr>
              <w:t xml:space="preserve">Đối với hồ sơ được nộp </w:t>
            </w:r>
            <w:r w:rsidRPr="005246FB">
              <w:rPr>
                <w:sz w:val="28"/>
                <w:szCs w:val="28"/>
                <w:lang w:val="vi-VN"/>
              </w:rPr>
              <w:t xml:space="preserve">trực tiếp qua </w:t>
            </w:r>
            <w:r w:rsidRPr="005246FB">
              <w:rPr>
                <w:sz w:val="28"/>
                <w:szCs w:val="28"/>
              </w:rPr>
              <w:t xml:space="preserve">Bộ phận </w:t>
            </w:r>
            <w:r w:rsidRPr="005246FB">
              <w:rPr>
                <w:sz w:val="28"/>
                <w:szCs w:val="28"/>
                <w:lang w:val="vi-VN"/>
              </w:rPr>
              <w:t>tiếp nhận và trả kết quả</w:t>
            </w:r>
            <w:r w:rsidRPr="005246FB">
              <w:rPr>
                <w:sz w:val="28"/>
                <w:szCs w:val="28"/>
              </w:rPr>
              <w:t xml:space="preserve"> công chức tiếp nhận hồ sơ tại Bộ phận </w:t>
            </w:r>
            <w:r w:rsidRPr="005246FB">
              <w:rPr>
                <w:sz w:val="28"/>
                <w:szCs w:val="28"/>
                <w:lang w:val="vi-VN"/>
              </w:rPr>
              <w:t>tiếp nhận và trả kết quả</w:t>
            </w:r>
            <w:r w:rsidRPr="005246FB">
              <w:rPr>
                <w:sz w:val="28"/>
                <w:szCs w:val="28"/>
              </w:rPr>
              <w:t xml:space="preserve"> xem xét, kiểm tra tính chính xác, đầy đủ của hồ sơ; quét (scan) và lưu trữ hồ sơ điện tử, cập nhật vào cơ sở dữ liệu của phần mềm một cửa điện tử của tỉnh</w:t>
            </w:r>
            <w:r w:rsidRPr="005246FB">
              <w:rPr>
                <w:sz w:val="28"/>
                <w:szCs w:val="28"/>
                <w:lang w:val="vi-VN"/>
              </w:rPr>
              <w:t>.</w:t>
            </w:r>
          </w:p>
          <w:p w:rsidR="00012203" w:rsidRPr="005246FB" w:rsidRDefault="00012203" w:rsidP="0045074E">
            <w:pPr>
              <w:pStyle w:val="NormalWeb"/>
              <w:shd w:val="clear" w:color="auto" w:fill="FFFFFF"/>
              <w:spacing w:before="0" w:beforeAutospacing="0" w:after="0" w:afterAutospacing="0"/>
              <w:ind w:firstLine="459"/>
              <w:jc w:val="both"/>
              <w:rPr>
                <w:sz w:val="28"/>
                <w:szCs w:val="28"/>
                <w:lang w:val="vi-VN"/>
              </w:rPr>
            </w:pPr>
            <w:r w:rsidRPr="005246FB">
              <w:rPr>
                <w:sz w:val="28"/>
                <w:szCs w:val="28"/>
                <w:lang w:val="vi-VN"/>
              </w:rPr>
              <w:t xml:space="preserve">-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012203" w:rsidRPr="005246FB" w:rsidRDefault="00012203" w:rsidP="0045074E">
            <w:pPr>
              <w:pStyle w:val="NormalWeb"/>
              <w:shd w:val="clear" w:color="auto" w:fill="FFFFFF"/>
              <w:spacing w:before="0" w:beforeAutospacing="0" w:after="0" w:afterAutospacing="0"/>
              <w:ind w:firstLine="459"/>
              <w:jc w:val="both"/>
              <w:rPr>
                <w:sz w:val="28"/>
                <w:szCs w:val="28"/>
                <w:lang w:val="vi-VN"/>
              </w:rPr>
            </w:pPr>
            <w:r w:rsidRPr="005246FB">
              <w:rPr>
                <w:sz w:val="28"/>
                <w:szCs w:val="28"/>
                <w:lang w:val="vi-VN"/>
              </w:rPr>
              <w:t>- Trường hợp từ chối nhận hồ sơ công chức tiếp nhận hồ sơ phải nêu rõ lý do theo mẫu Phiếu từ chối giải quyết hồ sơ thủ tục hành chính;</w:t>
            </w:r>
          </w:p>
          <w:p w:rsidR="00012203" w:rsidRPr="005246FB" w:rsidRDefault="00012203" w:rsidP="0045074E">
            <w:pPr>
              <w:ind w:firstLine="459"/>
              <w:jc w:val="both"/>
              <w:rPr>
                <w:sz w:val="28"/>
                <w:szCs w:val="28"/>
                <w:lang w:val="vi-VN"/>
              </w:rPr>
            </w:pPr>
            <w:r w:rsidRPr="005246FB">
              <w:rPr>
                <w:sz w:val="28"/>
                <w:szCs w:val="28"/>
                <w:lang w:val="vi-VN"/>
              </w:rPr>
              <w:t xml:space="preserve">- Trường hợp hồ sơ đầy đủ, chính xác theo quy định, cán bộ, công chức, viên chức tiếp nhận hồ sơ và lập Giấy tiếp </w:t>
            </w:r>
            <w:r w:rsidRPr="005246FB">
              <w:rPr>
                <w:sz w:val="28"/>
                <w:szCs w:val="28"/>
                <w:lang w:val="vi-VN"/>
              </w:rPr>
              <w:lastRenderedPageBreak/>
              <w:t>nhận hồ sơ và hẹn ngày trả kết quả; đồng thời, chuyển cho cơ quan có thẩm quyền để giải quyết theo quy trình.</w:t>
            </w:r>
          </w:p>
        </w:tc>
        <w:tc>
          <w:tcPr>
            <w:tcW w:w="1842" w:type="dxa"/>
            <w:vAlign w:val="center"/>
          </w:tcPr>
          <w:p w:rsidR="00012203" w:rsidRPr="005246FB" w:rsidRDefault="00012203" w:rsidP="0045074E">
            <w:pPr>
              <w:pStyle w:val="NormalWeb"/>
              <w:spacing w:before="0" w:beforeAutospacing="0" w:after="0" w:afterAutospacing="0"/>
              <w:jc w:val="both"/>
              <w:rPr>
                <w:b/>
                <w:sz w:val="28"/>
                <w:szCs w:val="28"/>
                <w:lang w:val="vi-VN"/>
              </w:rPr>
            </w:pPr>
            <w:r w:rsidRPr="005246FB">
              <w:rPr>
                <w:sz w:val="28"/>
                <w:szCs w:val="28"/>
                <w:lang w:val="vi-VN"/>
              </w:rPr>
              <w:lastRenderedPageBreak/>
              <w:t>C</w:t>
            </w:r>
            <w:r w:rsidRPr="005246FB">
              <w:rPr>
                <w:rStyle w:val="fontstyle21"/>
                <w:lang w:val="vi-VN"/>
              </w:rPr>
              <w:t xml:space="preserve">huyển ngay hồ sơ tiếp nhận trực tiếp trong ngày làm việc </w:t>
            </w:r>
            <w:r w:rsidRPr="005246FB">
              <w:rPr>
                <w:rStyle w:val="fontstyle21"/>
                <w:i/>
                <w:lang w:val="vi-VN"/>
              </w:rPr>
              <w:t>(k</w:t>
            </w:r>
            <w:r w:rsidRPr="005246FB">
              <w:rPr>
                <w:i/>
                <w:sz w:val="28"/>
                <w:szCs w:val="28"/>
                <w:lang w:val="vi-VN"/>
              </w:rPr>
              <w:t>hông để quá 01 (một)giờ làm việc)</w:t>
            </w:r>
            <w:r w:rsidRPr="005246FB">
              <w:rPr>
                <w:rStyle w:val="fontstyle21"/>
                <w:lang w:val="vi-VN"/>
              </w:rPr>
              <w:t xml:space="preserve"> hoặc chuyển vào đầu giờ ngày làm việc tiếp theo đối với trường hợp tiếp nhận sau 15 giờ hàng ngày.</w:t>
            </w:r>
          </w:p>
        </w:tc>
      </w:tr>
      <w:tr w:rsidR="00012203" w:rsidRPr="00203A68" w:rsidTr="0045074E">
        <w:trPr>
          <w:jc w:val="center"/>
        </w:trPr>
        <w:tc>
          <w:tcPr>
            <w:tcW w:w="851" w:type="dxa"/>
            <w:vMerge w:val="restart"/>
            <w:vAlign w:val="center"/>
          </w:tcPr>
          <w:p w:rsidR="00012203" w:rsidRPr="005246FB" w:rsidRDefault="00012203" w:rsidP="0045074E">
            <w:pPr>
              <w:pStyle w:val="NormalWeb"/>
              <w:spacing w:before="0" w:beforeAutospacing="0" w:after="0" w:afterAutospacing="0"/>
              <w:jc w:val="center"/>
              <w:rPr>
                <w:b/>
                <w:sz w:val="28"/>
                <w:szCs w:val="28"/>
              </w:rPr>
            </w:pPr>
            <w:r w:rsidRPr="005246FB">
              <w:rPr>
                <w:b/>
                <w:sz w:val="28"/>
                <w:szCs w:val="28"/>
              </w:rPr>
              <w:lastRenderedPageBreak/>
              <w:t>Bước 3</w:t>
            </w:r>
          </w:p>
        </w:tc>
        <w:tc>
          <w:tcPr>
            <w:tcW w:w="2268" w:type="dxa"/>
            <w:vMerge w:val="restart"/>
            <w:vAlign w:val="center"/>
          </w:tcPr>
          <w:p w:rsidR="00012203" w:rsidRPr="005246FB" w:rsidRDefault="00012203" w:rsidP="0045074E">
            <w:pPr>
              <w:pStyle w:val="NormalWeb"/>
              <w:spacing w:before="0" w:beforeAutospacing="0" w:after="0" w:afterAutospacing="0"/>
              <w:jc w:val="both"/>
              <w:rPr>
                <w:b/>
                <w:sz w:val="28"/>
                <w:szCs w:val="28"/>
              </w:rPr>
            </w:pPr>
            <w:r w:rsidRPr="005246FB">
              <w:rPr>
                <w:rStyle w:val="fontstyle01"/>
              </w:rPr>
              <w:t>Giải quyết thủ tục hành chính</w:t>
            </w:r>
          </w:p>
        </w:tc>
        <w:tc>
          <w:tcPr>
            <w:tcW w:w="4961" w:type="dxa"/>
          </w:tcPr>
          <w:p w:rsidR="00012203" w:rsidRPr="005246FB" w:rsidRDefault="00012203" w:rsidP="0045074E">
            <w:pPr>
              <w:jc w:val="both"/>
              <w:rPr>
                <w:sz w:val="28"/>
                <w:szCs w:val="28"/>
              </w:rPr>
            </w:pPr>
            <w:r w:rsidRPr="005246FB">
              <w:rPr>
                <w:rStyle w:val="fontstyle21"/>
                <w:lang w:val="vi-VN"/>
              </w:rPr>
              <w:t xml:space="preserve">a) </w:t>
            </w:r>
            <w:r w:rsidRPr="005246FB">
              <w:rPr>
                <w:rStyle w:val="fontstyle21"/>
              </w:rPr>
              <w:t xml:space="preserve">Sau khi nhận hồ sơ thủ tục hành chính từ </w:t>
            </w:r>
            <w:r w:rsidRPr="005246FB">
              <w:rPr>
                <w:sz w:val="28"/>
                <w:szCs w:val="28"/>
              </w:rPr>
              <w:t xml:space="preserve">Bộ phận </w:t>
            </w:r>
            <w:r w:rsidRPr="005246FB">
              <w:rPr>
                <w:sz w:val="28"/>
                <w:szCs w:val="28"/>
                <w:lang w:val="vi-VN"/>
              </w:rPr>
              <w:t>tiếp nhận và trả kết quả</w:t>
            </w:r>
            <w:r w:rsidRPr="005246FB">
              <w:rPr>
                <w:sz w:val="28"/>
                <w:szCs w:val="28"/>
              </w:rPr>
              <w:t xml:space="preserve"> </w:t>
            </w:r>
            <w:r w:rsidRPr="005246FB">
              <w:rPr>
                <w:rStyle w:val="fontstyle21"/>
              </w:rPr>
              <w:t>công chức xử lý xem xét, thẩm định hồ sơ, trình phê duyệt kết quả giải quyết thủ tục hành chính:</w:t>
            </w:r>
          </w:p>
        </w:tc>
        <w:tc>
          <w:tcPr>
            <w:tcW w:w="1842" w:type="dxa"/>
            <w:vAlign w:val="center"/>
          </w:tcPr>
          <w:p w:rsidR="00012203" w:rsidRPr="005246FB" w:rsidRDefault="00012203" w:rsidP="0045074E">
            <w:pPr>
              <w:pStyle w:val="NormalWeb"/>
              <w:spacing w:before="0" w:beforeAutospacing="0" w:after="0" w:afterAutospacing="0"/>
              <w:jc w:val="center"/>
              <w:rPr>
                <w:sz w:val="28"/>
                <w:szCs w:val="28"/>
              </w:rPr>
            </w:pPr>
            <w:r w:rsidRPr="005246FB">
              <w:rPr>
                <w:b/>
                <w:sz w:val="28"/>
                <w:szCs w:val="28"/>
              </w:rPr>
              <w:t>01 ngày</w:t>
            </w:r>
            <w:r w:rsidRPr="005246FB">
              <w:rPr>
                <w:sz w:val="28"/>
                <w:szCs w:val="28"/>
              </w:rPr>
              <w:t xml:space="preserve"> làm việc trong trường hợp không quy định thẩm tra, xác minh, </w:t>
            </w:r>
            <w:r w:rsidRPr="005246FB">
              <w:rPr>
                <w:b/>
                <w:sz w:val="28"/>
                <w:szCs w:val="28"/>
              </w:rPr>
              <w:t xml:space="preserve">03 ngày </w:t>
            </w:r>
            <w:r w:rsidRPr="005246FB">
              <w:rPr>
                <w:sz w:val="28"/>
                <w:szCs w:val="28"/>
              </w:rPr>
              <w:t>làm việc trong trường hợp quy định thẩm tra, xác minh</w:t>
            </w:r>
          </w:p>
        </w:tc>
      </w:tr>
      <w:tr w:rsidR="00012203" w:rsidRPr="00203A68" w:rsidTr="0045074E">
        <w:trPr>
          <w:jc w:val="center"/>
        </w:trPr>
        <w:tc>
          <w:tcPr>
            <w:tcW w:w="851" w:type="dxa"/>
            <w:vMerge/>
            <w:vAlign w:val="center"/>
          </w:tcPr>
          <w:p w:rsidR="00012203" w:rsidRPr="005246FB" w:rsidRDefault="00012203" w:rsidP="0045074E">
            <w:pPr>
              <w:pStyle w:val="NormalWeb"/>
              <w:spacing w:before="0" w:beforeAutospacing="0" w:after="0" w:afterAutospacing="0"/>
              <w:jc w:val="center"/>
              <w:rPr>
                <w:b/>
                <w:sz w:val="28"/>
                <w:szCs w:val="28"/>
              </w:rPr>
            </w:pPr>
          </w:p>
        </w:tc>
        <w:tc>
          <w:tcPr>
            <w:tcW w:w="2268" w:type="dxa"/>
            <w:vMerge/>
            <w:vAlign w:val="center"/>
          </w:tcPr>
          <w:p w:rsidR="00012203" w:rsidRPr="005246FB" w:rsidRDefault="00012203" w:rsidP="0045074E">
            <w:pPr>
              <w:pStyle w:val="NormalWeb"/>
              <w:spacing w:before="0" w:beforeAutospacing="0" w:after="0" w:afterAutospacing="0"/>
              <w:jc w:val="both"/>
              <w:rPr>
                <w:rStyle w:val="fontstyle01"/>
              </w:rPr>
            </w:pPr>
          </w:p>
        </w:tc>
        <w:tc>
          <w:tcPr>
            <w:tcW w:w="4961" w:type="dxa"/>
          </w:tcPr>
          <w:p w:rsidR="00012203" w:rsidRPr="005246FB" w:rsidRDefault="00012203" w:rsidP="0045074E">
            <w:pPr>
              <w:jc w:val="both"/>
              <w:rPr>
                <w:rStyle w:val="fontstyle21"/>
              </w:rPr>
            </w:pPr>
            <w:r w:rsidRPr="005246FB">
              <w:rPr>
                <w:rStyle w:val="fontstyle21"/>
              </w:rPr>
              <w:t>a) Trường hợp không quy định thẩm tra, xác minh</w:t>
            </w:r>
          </w:p>
        </w:tc>
        <w:tc>
          <w:tcPr>
            <w:tcW w:w="1842" w:type="dxa"/>
            <w:vAlign w:val="center"/>
          </w:tcPr>
          <w:p w:rsidR="00012203" w:rsidRPr="005246FB" w:rsidRDefault="00012203" w:rsidP="0045074E">
            <w:pPr>
              <w:pStyle w:val="NormalWeb"/>
              <w:spacing w:before="0" w:beforeAutospacing="0" w:after="0" w:afterAutospacing="0"/>
              <w:jc w:val="center"/>
              <w:rPr>
                <w:b/>
                <w:sz w:val="28"/>
                <w:szCs w:val="28"/>
              </w:rPr>
            </w:pPr>
            <w:r w:rsidRPr="005246FB">
              <w:rPr>
                <w:b/>
                <w:sz w:val="28"/>
                <w:szCs w:val="28"/>
              </w:rPr>
              <w:t>01 ngày làm việc</w:t>
            </w:r>
          </w:p>
        </w:tc>
      </w:tr>
      <w:tr w:rsidR="00012203" w:rsidRPr="00203A68" w:rsidTr="0045074E">
        <w:trPr>
          <w:jc w:val="center"/>
        </w:trPr>
        <w:tc>
          <w:tcPr>
            <w:tcW w:w="851" w:type="dxa"/>
            <w:vMerge/>
          </w:tcPr>
          <w:p w:rsidR="00012203" w:rsidRPr="005246FB" w:rsidRDefault="00012203" w:rsidP="0045074E">
            <w:pPr>
              <w:pStyle w:val="NormalWeb"/>
              <w:spacing w:before="0" w:beforeAutospacing="0" w:after="0" w:afterAutospacing="0"/>
              <w:jc w:val="both"/>
              <w:rPr>
                <w:b/>
                <w:sz w:val="28"/>
                <w:szCs w:val="28"/>
              </w:rPr>
            </w:pPr>
          </w:p>
        </w:tc>
        <w:tc>
          <w:tcPr>
            <w:tcW w:w="2268" w:type="dxa"/>
            <w:vMerge/>
          </w:tcPr>
          <w:p w:rsidR="00012203" w:rsidRPr="005246FB" w:rsidRDefault="00012203" w:rsidP="0045074E">
            <w:pPr>
              <w:pStyle w:val="NormalWeb"/>
              <w:spacing w:before="0" w:beforeAutospacing="0" w:after="0" w:afterAutospacing="0"/>
              <w:jc w:val="both"/>
              <w:rPr>
                <w:b/>
                <w:sz w:val="28"/>
                <w:szCs w:val="28"/>
              </w:rPr>
            </w:pPr>
          </w:p>
        </w:tc>
        <w:tc>
          <w:tcPr>
            <w:tcW w:w="4961" w:type="dxa"/>
          </w:tcPr>
          <w:p w:rsidR="00012203" w:rsidRPr="005246FB" w:rsidRDefault="00012203" w:rsidP="0045074E">
            <w:pPr>
              <w:pStyle w:val="NormalWeb"/>
              <w:shd w:val="clear" w:color="auto" w:fill="FFFFFF"/>
              <w:spacing w:before="0" w:beforeAutospacing="0" w:after="0" w:afterAutospacing="0"/>
              <w:jc w:val="both"/>
              <w:rPr>
                <w:bCs/>
                <w:i/>
                <w:sz w:val="28"/>
                <w:szCs w:val="28"/>
              </w:rPr>
            </w:pPr>
            <w:r w:rsidRPr="005246FB">
              <w:rPr>
                <w:bCs/>
                <w:i/>
                <w:sz w:val="28"/>
                <w:szCs w:val="28"/>
              </w:rPr>
              <w:t>1. Tiếp nhận hồ sơ (Bộ phận TN&amp;TKQ)</w:t>
            </w:r>
          </w:p>
        </w:tc>
        <w:tc>
          <w:tcPr>
            <w:tcW w:w="1842" w:type="dxa"/>
            <w:vAlign w:val="center"/>
          </w:tcPr>
          <w:p w:rsidR="00012203" w:rsidRPr="005246FB" w:rsidRDefault="00012203" w:rsidP="0045074E">
            <w:pPr>
              <w:pStyle w:val="NormalWeb"/>
              <w:spacing w:before="0" w:beforeAutospacing="0" w:after="0" w:afterAutospacing="0"/>
              <w:jc w:val="center"/>
              <w:rPr>
                <w:b/>
                <w:sz w:val="28"/>
                <w:szCs w:val="28"/>
              </w:rPr>
            </w:pPr>
            <w:r w:rsidRPr="005246FB">
              <w:rPr>
                <w:bCs/>
                <w:i/>
                <w:sz w:val="28"/>
                <w:szCs w:val="28"/>
                <w:lang w:val="vi-VN"/>
              </w:rPr>
              <w:t xml:space="preserve"> 0,5 giờ</w:t>
            </w:r>
          </w:p>
        </w:tc>
      </w:tr>
      <w:tr w:rsidR="00012203" w:rsidRPr="00203A68" w:rsidTr="0045074E">
        <w:trPr>
          <w:jc w:val="center"/>
        </w:trPr>
        <w:tc>
          <w:tcPr>
            <w:tcW w:w="851" w:type="dxa"/>
            <w:vMerge/>
          </w:tcPr>
          <w:p w:rsidR="00012203" w:rsidRPr="005246FB" w:rsidRDefault="00012203" w:rsidP="0045074E">
            <w:pPr>
              <w:pStyle w:val="NormalWeb"/>
              <w:spacing w:before="0" w:beforeAutospacing="0" w:after="0" w:afterAutospacing="0"/>
              <w:jc w:val="both"/>
              <w:rPr>
                <w:b/>
                <w:sz w:val="28"/>
                <w:szCs w:val="28"/>
              </w:rPr>
            </w:pPr>
          </w:p>
        </w:tc>
        <w:tc>
          <w:tcPr>
            <w:tcW w:w="2268" w:type="dxa"/>
            <w:vMerge/>
          </w:tcPr>
          <w:p w:rsidR="00012203" w:rsidRPr="005246FB" w:rsidRDefault="00012203" w:rsidP="0045074E">
            <w:pPr>
              <w:pStyle w:val="NormalWeb"/>
              <w:spacing w:before="0" w:beforeAutospacing="0" w:after="0" w:afterAutospacing="0"/>
              <w:jc w:val="both"/>
              <w:rPr>
                <w:b/>
                <w:sz w:val="28"/>
                <w:szCs w:val="28"/>
              </w:rPr>
            </w:pPr>
          </w:p>
        </w:tc>
        <w:tc>
          <w:tcPr>
            <w:tcW w:w="4961" w:type="dxa"/>
          </w:tcPr>
          <w:p w:rsidR="00012203" w:rsidRPr="005246FB" w:rsidRDefault="00012203" w:rsidP="0045074E">
            <w:pPr>
              <w:pStyle w:val="NormalWeb"/>
              <w:shd w:val="clear" w:color="auto" w:fill="FFFFFF"/>
              <w:spacing w:before="0" w:beforeAutospacing="0" w:after="0" w:afterAutospacing="0"/>
              <w:jc w:val="both"/>
              <w:rPr>
                <w:b/>
                <w:sz w:val="28"/>
                <w:szCs w:val="28"/>
              </w:rPr>
            </w:pPr>
            <w:r w:rsidRPr="005246FB">
              <w:rPr>
                <w:bCs/>
                <w:i/>
                <w:sz w:val="28"/>
                <w:szCs w:val="28"/>
              </w:rPr>
              <w:t>2. Giải quyết hồ sơ (bộ phận chuyên môn), t</w:t>
            </w:r>
            <w:r w:rsidRPr="005246FB">
              <w:rPr>
                <w:i/>
                <w:sz w:val="28"/>
                <w:szCs w:val="28"/>
              </w:rPr>
              <w:t>rong đó:</w:t>
            </w:r>
          </w:p>
        </w:tc>
        <w:tc>
          <w:tcPr>
            <w:tcW w:w="1842" w:type="dxa"/>
            <w:vAlign w:val="center"/>
          </w:tcPr>
          <w:p w:rsidR="00012203" w:rsidRPr="005246FB" w:rsidRDefault="00012203" w:rsidP="0045074E">
            <w:pPr>
              <w:pStyle w:val="NormalWeb"/>
              <w:spacing w:before="0" w:beforeAutospacing="0" w:after="0" w:afterAutospacing="0"/>
              <w:jc w:val="center"/>
              <w:rPr>
                <w:b/>
                <w:sz w:val="28"/>
                <w:szCs w:val="28"/>
              </w:rPr>
            </w:pPr>
            <w:r w:rsidRPr="005246FB">
              <w:rPr>
                <w:b/>
                <w:bCs/>
                <w:i/>
                <w:sz w:val="28"/>
                <w:szCs w:val="28"/>
                <w:lang w:val="vi-VN"/>
              </w:rPr>
              <w:t xml:space="preserve"> 7,5 giờ</w:t>
            </w:r>
          </w:p>
        </w:tc>
      </w:tr>
      <w:tr w:rsidR="00012203" w:rsidRPr="00203A68" w:rsidTr="0045074E">
        <w:trPr>
          <w:trHeight w:val="1745"/>
          <w:jc w:val="center"/>
        </w:trPr>
        <w:tc>
          <w:tcPr>
            <w:tcW w:w="851" w:type="dxa"/>
            <w:vMerge/>
          </w:tcPr>
          <w:p w:rsidR="00012203" w:rsidRPr="005246FB" w:rsidRDefault="00012203" w:rsidP="0045074E">
            <w:pPr>
              <w:pStyle w:val="NormalWeb"/>
              <w:spacing w:before="0" w:beforeAutospacing="0" w:after="0" w:afterAutospacing="0"/>
              <w:jc w:val="both"/>
              <w:rPr>
                <w:b/>
                <w:sz w:val="28"/>
                <w:szCs w:val="28"/>
              </w:rPr>
            </w:pPr>
          </w:p>
        </w:tc>
        <w:tc>
          <w:tcPr>
            <w:tcW w:w="2268" w:type="dxa"/>
            <w:vMerge/>
          </w:tcPr>
          <w:p w:rsidR="00012203" w:rsidRPr="005246FB" w:rsidRDefault="00012203" w:rsidP="0045074E">
            <w:pPr>
              <w:pStyle w:val="NormalWeb"/>
              <w:spacing w:before="0" w:beforeAutospacing="0" w:after="0" w:afterAutospacing="0"/>
              <w:jc w:val="both"/>
              <w:rPr>
                <w:b/>
                <w:sz w:val="28"/>
                <w:szCs w:val="28"/>
              </w:rPr>
            </w:pPr>
          </w:p>
        </w:tc>
        <w:tc>
          <w:tcPr>
            <w:tcW w:w="4961" w:type="dxa"/>
          </w:tcPr>
          <w:p w:rsidR="00012203" w:rsidRPr="005246FB" w:rsidRDefault="00012203" w:rsidP="0045074E">
            <w:pPr>
              <w:pStyle w:val="NormalWeb"/>
              <w:shd w:val="clear" w:color="auto" w:fill="FFFFFF"/>
              <w:spacing w:before="0" w:beforeAutospacing="0" w:after="0" w:afterAutospacing="0"/>
              <w:jc w:val="both"/>
              <w:rPr>
                <w:rStyle w:val="CommentReference"/>
                <w:lang w:val="vi-VN"/>
              </w:rPr>
            </w:pPr>
            <w:r w:rsidRPr="005246FB">
              <w:rPr>
                <w:bCs/>
                <w:i/>
                <w:sz w:val="28"/>
                <w:szCs w:val="28"/>
              </w:rPr>
              <w:t>+ Chuyên viên</w:t>
            </w:r>
            <w:r w:rsidRPr="005246FB">
              <w:rPr>
                <w:bCs/>
                <w:i/>
                <w:sz w:val="28"/>
                <w:szCs w:val="28"/>
                <w:lang w:val="vi-VN"/>
              </w:rPr>
              <w:t>:</w:t>
            </w:r>
          </w:p>
          <w:p w:rsidR="00012203" w:rsidRPr="005246FB" w:rsidRDefault="00012203" w:rsidP="0045074E">
            <w:pPr>
              <w:pStyle w:val="NormalWeb"/>
              <w:shd w:val="clear" w:color="auto" w:fill="FFFFFF"/>
              <w:spacing w:before="0" w:beforeAutospacing="0" w:after="0" w:afterAutospacing="0"/>
              <w:jc w:val="both"/>
              <w:rPr>
                <w:bCs/>
                <w:i/>
                <w:sz w:val="28"/>
                <w:szCs w:val="28"/>
                <w:lang w:val="vi-VN"/>
              </w:rPr>
            </w:pPr>
            <w:r w:rsidRPr="005246FB">
              <w:rPr>
                <w:bCs/>
                <w:i/>
                <w:sz w:val="28"/>
                <w:szCs w:val="28"/>
                <w:lang w:val="vi-VN"/>
              </w:rPr>
              <w:t>+ Lãnh đạo phòng chuyên môn:</w:t>
            </w:r>
          </w:p>
          <w:p w:rsidR="00012203" w:rsidRPr="005246FB" w:rsidRDefault="00012203" w:rsidP="0045074E">
            <w:pPr>
              <w:pStyle w:val="NormalWeb"/>
              <w:shd w:val="clear" w:color="auto" w:fill="FFFFFF"/>
              <w:spacing w:before="0" w:beforeAutospacing="0" w:after="0" w:afterAutospacing="0"/>
              <w:jc w:val="both"/>
              <w:rPr>
                <w:bCs/>
                <w:i/>
                <w:sz w:val="28"/>
                <w:szCs w:val="28"/>
                <w:lang w:val="vi-VN"/>
              </w:rPr>
            </w:pPr>
            <w:r w:rsidRPr="005246FB">
              <w:rPr>
                <w:bCs/>
                <w:i/>
                <w:sz w:val="28"/>
                <w:szCs w:val="28"/>
                <w:lang w:val="vi-VN"/>
              </w:rPr>
              <w:t>+ Lãnh đạo cơ quan:</w:t>
            </w:r>
          </w:p>
          <w:p w:rsidR="00012203" w:rsidRPr="005246FB" w:rsidRDefault="00012203" w:rsidP="0045074E">
            <w:pPr>
              <w:pStyle w:val="NormalWeb"/>
              <w:shd w:val="clear" w:color="auto" w:fill="FFFFFF"/>
              <w:spacing w:before="0" w:beforeAutospacing="0" w:after="0" w:afterAutospacing="0"/>
              <w:jc w:val="both"/>
              <w:rPr>
                <w:b/>
                <w:sz w:val="28"/>
                <w:szCs w:val="28"/>
                <w:lang w:val="vi-VN"/>
              </w:rPr>
            </w:pPr>
            <w:r w:rsidRPr="005246FB">
              <w:rPr>
                <w:bCs/>
                <w:i/>
                <w:sz w:val="28"/>
                <w:szCs w:val="28"/>
                <w:lang w:val="vi-VN"/>
              </w:rPr>
              <w:t>+ Văn thư:</w:t>
            </w:r>
          </w:p>
        </w:tc>
        <w:tc>
          <w:tcPr>
            <w:tcW w:w="1842" w:type="dxa"/>
            <w:vAlign w:val="center"/>
          </w:tcPr>
          <w:p w:rsidR="00012203" w:rsidRPr="005246FB" w:rsidRDefault="00012203" w:rsidP="0045074E">
            <w:pPr>
              <w:pStyle w:val="NormalWeb"/>
              <w:spacing w:before="0" w:beforeAutospacing="0" w:after="0" w:afterAutospacing="0"/>
              <w:jc w:val="center"/>
              <w:rPr>
                <w:bCs/>
                <w:i/>
                <w:sz w:val="28"/>
                <w:szCs w:val="28"/>
                <w:lang w:val="vi-VN"/>
              </w:rPr>
            </w:pPr>
            <w:r w:rsidRPr="005246FB">
              <w:rPr>
                <w:bCs/>
                <w:i/>
                <w:sz w:val="28"/>
                <w:szCs w:val="28"/>
                <w:lang w:val="vi-VN"/>
              </w:rPr>
              <w:t>4,5 giờ</w:t>
            </w:r>
          </w:p>
          <w:p w:rsidR="00012203" w:rsidRPr="005246FB" w:rsidRDefault="00012203" w:rsidP="0045074E">
            <w:pPr>
              <w:pStyle w:val="NormalWeb"/>
              <w:spacing w:before="0" w:beforeAutospacing="0" w:after="0" w:afterAutospacing="0"/>
              <w:jc w:val="center"/>
              <w:rPr>
                <w:bCs/>
                <w:i/>
                <w:sz w:val="28"/>
                <w:szCs w:val="28"/>
                <w:lang w:val="vi-VN"/>
              </w:rPr>
            </w:pPr>
            <w:r w:rsidRPr="005246FB">
              <w:rPr>
                <w:bCs/>
                <w:i/>
                <w:sz w:val="28"/>
                <w:szCs w:val="28"/>
                <w:lang w:val="vi-VN"/>
              </w:rPr>
              <w:t>1,5 giờ</w:t>
            </w:r>
          </w:p>
          <w:p w:rsidR="00012203" w:rsidRPr="005246FB" w:rsidRDefault="00012203" w:rsidP="0045074E">
            <w:pPr>
              <w:pStyle w:val="NormalWeb"/>
              <w:spacing w:before="0" w:beforeAutospacing="0" w:after="0" w:afterAutospacing="0"/>
              <w:jc w:val="center"/>
              <w:rPr>
                <w:bCs/>
                <w:i/>
                <w:sz w:val="28"/>
                <w:szCs w:val="28"/>
                <w:lang w:val="vi-VN"/>
              </w:rPr>
            </w:pPr>
            <w:r w:rsidRPr="005246FB">
              <w:rPr>
                <w:bCs/>
                <w:i/>
                <w:sz w:val="28"/>
                <w:szCs w:val="28"/>
                <w:lang w:val="vi-VN"/>
              </w:rPr>
              <w:t>01 giờ</w:t>
            </w:r>
          </w:p>
          <w:p w:rsidR="00012203" w:rsidRPr="005246FB" w:rsidRDefault="00012203" w:rsidP="0045074E">
            <w:pPr>
              <w:pStyle w:val="NormalWeb"/>
              <w:spacing w:before="0" w:beforeAutospacing="0" w:after="0" w:afterAutospacing="0"/>
              <w:jc w:val="center"/>
              <w:rPr>
                <w:i/>
                <w:sz w:val="28"/>
                <w:szCs w:val="28"/>
                <w:lang w:val="vi-VN"/>
              </w:rPr>
            </w:pPr>
            <w:r w:rsidRPr="005246FB">
              <w:rPr>
                <w:i/>
                <w:sz w:val="28"/>
                <w:szCs w:val="28"/>
                <w:lang w:val="vi-VN"/>
              </w:rPr>
              <w:t>0,5 giờ</w:t>
            </w:r>
          </w:p>
        </w:tc>
      </w:tr>
      <w:tr w:rsidR="00012203" w:rsidRPr="00203A68" w:rsidTr="0045074E">
        <w:trPr>
          <w:trHeight w:val="528"/>
          <w:jc w:val="center"/>
        </w:trPr>
        <w:tc>
          <w:tcPr>
            <w:tcW w:w="851" w:type="dxa"/>
            <w:vMerge/>
          </w:tcPr>
          <w:p w:rsidR="00012203" w:rsidRPr="005246FB" w:rsidRDefault="00012203" w:rsidP="0045074E">
            <w:pPr>
              <w:pStyle w:val="NormalWeb"/>
              <w:spacing w:before="0" w:beforeAutospacing="0" w:after="0" w:afterAutospacing="0"/>
              <w:jc w:val="both"/>
              <w:rPr>
                <w:b/>
                <w:sz w:val="28"/>
                <w:szCs w:val="28"/>
              </w:rPr>
            </w:pPr>
          </w:p>
        </w:tc>
        <w:tc>
          <w:tcPr>
            <w:tcW w:w="2268" w:type="dxa"/>
            <w:vMerge/>
          </w:tcPr>
          <w:p w:rsidR="00012203" w:rsidRPr="005246FB" w:rsidRDefault="00012203" w:rsidP="0045074E">
            <w:pPr>
              <w:pStyle w:val="NormalWeb"/>
              <w:spacing w:before="0" w:beforeAutospacing="0" w:after="0" w:afterAutospacing="0"/>
              <w:jc w:val="both"/>
              <w:rPr>
                <w:b/>
                <w:sz w:val="28"/>
                <w:szCs w:val="28"/>
              </w:rPr>
            </w:pPr>
          </w:p>
        </w:tc>
        <w:tc>
          <w:tcPr>
            <w:tcW w:w="4961" w:type="dxa"/>
          </w:tcPr>
          <w:p w:rsidR="00012203" w:rsidRPr="005246FB" w:rsidRDefault="00012203" w:rsidP="0045074E">
            <w:pPr>
              <w:pStyle w:val="NormalWeb"/>
              <w:shd w:val="clear" w:color="auto" w:fill="FFFFFF"/>
              <w:spacing w:before="0" w:beforeAutospacing="0" w:after="0" w:afterAutospacing="0"/>
              <w:jc w:val="both"/>
              <w:rPr>
                <w:bCs/>
                <w:i/>
                <w:sz w:val="28"/>
                <w:szCs w:val="28"/>
              </w:rPr>
            </w:pPr>
            <w:r w:rsidRPr="005246FB">
              <w:rPr>
                <w:rFonts w:eastAsia="Calibri"/>
                <w:bCs/>
                <w:sz w:val="28"/>
                <w:szCs w:val="28"/>
              </w:rPr>
              <w:t xml:space="preserve">b) </w:t>
            </w:r>
            <w:r w:rsidRPr="005246FB">
              <w:rPr>
                <w:rFonts w:eastAsia="Calibri"/>
                <w:sz w:val="28"/>
                <w:szCs w:val="28"/>
                <w:lang w:val="vi-VN"/>
              </w:rPr>
              <w:t>Trường hợp có quy định phải thẩm tra, xác minh hồ sơ</w:t>
            </w:r>
          </w:p>
        </w:tc>
        <w:tc>
          <w:tcPr>
            <w:tcW w:w="1842" w:type="dxa"/>
            <w:vAlign w:val="center"/>
          </w:tcPr>
          <w:p w:rsidR="00012203" w:rsidRPr="005246FB" w:rsidRDefault="00012203" w:rsidP="0045074E">
            <w:pPr>
              <w:pStyle w:val="NormalWeb"/>
              <w:spacing w:before="0" w:beforeAutospacing="0" w:after="0" w:afterAutospacing="0"/>
              <w:jc w:val="center"/>
              <w:rPr>
                <w:b/>
                <w:bCs/>
                <w:i/>
                <w:sz w:val="28"/>
                <w:szCs w:val="28"/>
              </w:rPr>
            </w:pPr>
            <w:r w:rsidRPr="005246FB">
              <w:rPr>
                <w:rFonts w:eastAsia="Calibri"/>
                <w:b/>
                <w:sz w:val="28"/>
                <w:szCs w:val="28"/>
                <w:lang w:val="vi-VN"/>
              </w:rPr>
              <w:t>03 ngày</w:t>
            </w:r>
            <w:r w:rsidRPr="005246FB">
              <w:rPr>
                <w:rFonts w:eastAsia="Calibri"/>
                <w:b/>
                <w:sz w:val="28"/>
                <w:szCs w:val="28"/>
              </w:rPr>
              <w:t xml:space="preserve"> làm việc</w:t>
            </w:r>
          </w:p>
        </w:tc>
      </w:tr>
      <w:tr w:rsidR="00012203" w:rsidRPr="00203A68" w:rsidTr="0045074E">
        <w:trPr>
          <w:trHeight w:val="528"/>
          <w:jc w:val="center"/>
        </w:trPr>
        <w:tc>
          <w:tcPr>
            <w:tcW w:w="851" w:type="dxa"/>
            <w:vMerge/>
          </w:tcPr>
          <w:p w:rsidR="00012203" w:rsidRPr="005246FB" w:rsidRDefault="00012203" w:rsidP="0045074E">
            <w:pPr>
              <w:pStyle w:val="NormalWeb"/>
              <w:spacing w:before="0" w:beforeAutospacing="0" w:after="0" w:afterAutospacing="0"/>
              <w:jc w:val="both"/>
              <w:rPr>
                <w:b/>
                <w:sz w:val="28"/>
                <w:szCs w:val="28"/>
              </w:rPr>
            </w:pPr>
          </w:p>
        </w:tc>
        <w:tc>
          <w:tcPr>
            <w:tcW w:w="2268" w:type="dxa"/>
            <w:vMerge/>
          </w:tcPr>
          <w:p w:rsidR="00012203" w:rsidRPr="005246FB" w:rsidRDefault="00012203" w:rsidP="0045074E">
            <w:pPr>
              <w:pStyle w:val="NormalWeb"/>
              <w:spacing w:before="0" w:beforeAutospacing="0" w:after="0" w:afterAutospacing="0"/>
              <w:jc w:val="both"/>
              <w:rPr>
                <w:b/>
                <w:sz w:val="28"/>
                <w:szCs w:val="28"/>
              </w:rPr>
            </w:pPr>
          </w:p>
        </w:tc>
        <w:tc>
          <w:tcPr>
            <w:tcW w:w="4961" w:type="dxa"/>
          </w:tcPr>
          <w:p w:rsidR="00012203" w:rsidRPr="005246FB" w:rsidRDefault="00012203" w:rsidP="0045074E">
            <w:pPr>
              <w:pStyle w:val="NormalWeb"/>
              <w:shd w:val="clear" w:color="auto" w:fill="FFFFFF"/>
              <w:spacing w:before="0" w:beforeAutospacing="0" w:after="0" w:afterAutospacing="0"/>
              <w:jc w:val="both"/>
              <w:rPr>
                <w:bCs/>
                <w:i/>
                <w:sz w:val="28"/>
                <w:szCs w:val="28"/>
              </w:rPr>
            </w:pPr>
            <w:r w:rsidRPr="005246FB">
              <w:rPr>
                <w:bCs/>
                <w:i/>
                <w:sz w:val="28"/>
                <w:szCs w:val="28"/>
              </w:rPr>
              <w:t>1. Tiếp nhận hồ sơ (Bộ phận TN&amp;TKQ)</w:t>
            </w:r>
          </w:p>
        </w:tc>
        <w:tc>
          <w:tcPr>
            <w:tcW w:w="1842" w:type="dxa"/>
            <w:vAlign w:val="center"/>
          </w:tcPr>
          <w:p w:rsidR="00012203" w:rsidRPr="005246FB" w:rsidRDefault="00012203" w:rsidP="0045074E">
            <w:pPr>
              <w:pStyle w:val="NormalWeb"/>
              <w:spacing w:before="0" w:beforeAutospacing="0" w:after="0" w:afterAutospacing="0"/>
              <w:jc w:val="center"/>
              <w:rPr>
                <w:b/>
                <w:sz w:val="28"/>
                <w:szCs w:val="28"/>
              </w:rPr>
            </w:pPr>
            <w:r w:rsidRPr="005246FB">
              <w:rPr>
                <w:bCs/>
                <w:i/>
                <w:sz w:val="28"/>
                <w:szCs w:val="28"/>
                <w:lang w:val="vi-VN"/>
              </w:rPr>
              <w:t xml:space="preserve"> 0,5 </w:t>
            </w:r>
            <w:r w:rsidRPr="005246FB">
              <w:rPr>
                <w:bCs/>
                <w:i/>
                <w:sz w:val="28"/>
                <w:szCs w:val="28"/>
              </w:rPr>
              <w:t>ngày</w:t>
            </w:r>
          </w:p>
        </w:tc>
      </w:tr>
      <w:tr w:rsidR="00012203" w:rsidRPr="00203A68" w:rsidTr="0045074E">
        <w:trPr>
          <w:trHeight w:val="528"/>
          <w:jc w:val="center"/>
        </w:trPr>
        <w:tc>
          <w:tcPr>
            <w:tcW w:w="851" w:type="dxa"/>
            <w:vMerge/>
          </w:tcPr>
          <w:p w:rsidR="00012203" w:rsidRPr="005246FB" w:rsidRDefault="00012203" w:rsidP="0045074E">
            <w:pPr>
              <w:pStyle w:val="NormalWeb"/>
              <w:spacing w:before="0" w:beforeAutospacing="0" w:after="0" w:afterAutospacing="0"/>
              <w:jc w:val="both"/>
              <w:rPr>
                <w:b/>
                <w:sz w:val="28"/>
                <w:szCs w:val="28"/>
              </w:rPr>
            </w:pPr>
          </w:p>
        </w:tc>
        <w:tc>
          <w:tcPr>
            <w:tcW w:w="2268" w:type="dxa"/>
            <w:vMerge/>
          </w:tcPr>
          <w:p w:rsidR="00012203" w:rsidRPr="005246FB" w:rsidRDefault="00012203" w:rsidP="0045074E">
            <w:pPr>
              <w:pStyle w:val="NormalWeb"/>
              <w:spacing w:before="0" w:beforeAutospacing="0" w:after="0" w:afterAutospacing="0"/>
              <w:jc w:val="both"/>
              <w:rPr>
                <w:b/>
                <w:sz w:val="28"/>
                <w:szCs w:val="28"/>
              </w:rPr>
            </w:pPr>
          </w:p>
        </w:tc>
        <w:tc>
          <w:tcPr>
            <w:tcW w:w="4961" w:type="dxa"/>
          </w:tcPr>
          <w:p w:rsidR="00012203" w:rsidRPr="005246FB" w:rsidRDefault="00012203" w:rsidP="0045074E">
            <w:pPr>
              <w:pStyle w:val="NormalWeb"/>
              <w:shd w:val="clear" w:color="auto" w:fill="FFFFFF"/>
              <w:spacing w:before="0" w:beforeAutospacing="0" w:after="0" w:afterAutospacing="0"/>
              <w:jc w:val="both"/>
              <w:rPr>
                <w:b/>
                <w:sz w:val="28"/>
                <w:szCs w:val="28"/>
              </w:rPr>
            </w:pPr>
            <w:r w:rsidRPr="005246FB">
              <w:rPr>
                <w:bCs/>
                <w:i/>
                <w:sz w:val="28"/>
                <w:szCs w:val="28"/>
              </w:rPr>
              <w:t>2. Giải quyết hồ sơ (bộ phận chuyên môn), t</w:t>
            </w:r>
            <w:r w:rsidRPr="005246FB">
              <w:rPr>
                <w:i/>
                <w:sz w:val="28"/>
                <w:szCs w:val="28"/>
              </w:rPr>
              <w:t>rong đó:</w:t>
            </w:r>
          </w:p>
        </w:tc>
        <w:tc>
          <w:tcPr>
            <w:tcW w:w="1842" w:type="dxa"/>
            <w:vAlign w:val="center"/>
          </w:tcPr>
          <w:p w:rsidR="00012203" w:rsidRPr="005246FB" w:rsidRDefault="00012203" w:rsidP="0045074E">
            <w:pPr>
              <w:pStyle w:val="NormalWeb"/>
              <w:spacing w:before="0" w:beforeAutospacing="0" w:after="0" w:afterAutospacing="0"/>
              <w:jc w:val="center"/>
              <w:rPr>
                <w:sz w:val="28"/>
                <w:szCs w:val="28"/>
              </w:rPr>
            </w:pPr>
            <w:r w:rsidRPr="005246FB">
              <w:rPr>
                <w:bCs/>
                <w:i/>
                <w:sz w:val="28"/>
                <w:szCs w:val="28"/>
                <w:lang w:val="vi-VN"/>
              </w:rPr>
              <w:t xml:space="preserve"> </w:t>
            </w:r>
            <w:r w:rsidRPr="005246FB">
              <w:rPr>
                <w:bCs/>
                <w:i/>
                <w:sz w:val="28"/>
                <w:szCs w:val="28"/>
              </w:rPr>
              <w:t>2,5 ngày</w:t>
            </w:r>
          </w:p>
        </w:tc>
      </w:tr>
      <w:tr w:rsidR="00012203" w:rsidRPr="00203A68" w:rsidTr="0045074E">
        <w:trPr>
          <w:trHeight w:val="528"/>
          <w:jc w:val="center"/>
        </w:trPr>
        <w:tc>
          <w:tcPr>
            <w:tcW w:w="851" w:type="dxa"/>
            <w:vMerge/>
          </w:tcPr>
          <w:p w:rsidR="00012203" w:rsidRPr="005246FB" w:rsidRDefault="00012203" w:rsidP="0045074E">
            <w:pPr>
              <w:pStyle w:val="NormalWeb"/>
              <w:spacing w:before="0" w:beforeAutospacing="0" w:after="0" w:afterAutospacing="0"/>
              <w:jc w:val="both"/>
              <w:rPr>
                <w:b/>
                <w:sz w:val="28"/>
                <w:szCs w:val="28"/>
              </w:rPr>
            </w:pPr>
          </w:p>
        </w:tc>
        <w:tc>
          <w:tcPr>
            <w:tcW w:w="2268" w:type="dxa"/>
            <w:vMerge/>
          </w:tcPr>
          <w:p w:rsidR="00012203" w:rsidRPr="005246FB" w:rsidRDefault="00012203" w:rsidP="0045074E">
            <w:pPr>
              <w:pStyle w:val="NormalWeb"/>
              <w:spacing w:before="0" w:beforeAutospacing="0" w:after="0" w:afterAutospacing="0"/>
              <w:jc w:val="both"/>
              <w:rPr>
                <w:b/>
                <w:sz w:val="28"/>
                <w:szCs w:val="28"/>
              </w:rPr>
            </w:pPr>
          </w:p>
        </w:tc>
        <w:tc>
          <w:tcPr>
            <w:tcW w:w="4961" w:type="dxa"/>
          </w:tcPr>
          <w:p w:rsidR="00012203" w:rsidRPr="005246FB" w:rsidRDefault="00012203" w:rsidP="0045074E">
            <w:pPr>
              <w:pStyle w:val="NormalWeb"/>
              <w:shd w:val="clear" w:color="auto" w:fill="FFFFFF"/>
              <w:spacing w:before="0" w:beforeAutospacing="0" w:after="0" w:afterAutospacing="0"/>
              <w:jc w:val="both"/>
              <w:rPr>
                <w:rStyle w:val="CommentReference"/>
                <w:lang w:val="vi-VN"/>
              </w:rPr>
            </w:pPr>
            <w:r w:rsidRPr="005246FB">
              <w:rPr>
                <w:bCs/>
                <w:i/>
                <w:sz w:val="28"/>
                <w:szCs w:val="28"/>
              </w:rPr>
              <w:t>+ Chuyên viên</w:t>
            </w:r>
            <w:r w:rsidRPr="005246FB">
              <w:rPr>
                <w:bCs/>
                <w:i/>
                <w:sz w:val="28"/>
                <w:szCs w:val="28"/>
                <w:lang w:val="vi-VN"/>
              </w:rPr>
              <w:t>:</w:t>
            </w:r>
          </w:p>
          <w:p w:rsidR="00012203" w:rsidRPr="005246FB" w:rsidRDefault="00012203" w:rsidP="0045074E">
            <w:pPr>
              <w:pStyle w:val="NormalWeb"/>
              <w:shd w:val="clear" w:color="auto" w:fill="FFFFFF"/>
              <w:spacing w:before="0" w:beforeAutospacing="0" w:after="0" w:afterAutospacing="0"/>
              <w:jc w:val="both"/>
              <w:rPr>
                <w:bCs/>
                <w:i/>
                <w:sz w:val="28"/>
                <w:szCs w:val="28"/>
                <w:lang w:val="vi-VN"/>
              </w:rPr>
            </w:pPr>
            <w:r w:rsidRPr="005246FB">
              <w:rPr>
                <w:bCs/>
                <w:i/>
                <w:sz w:val="28"/>
                <w:szCs w:val="28"/>
                <w:lang w:val="vi-VN"/>
              </w:rPr>
              <w:t>+ Lãnh đạo phòng chuyên môn:</w:t>
            </w:r>
          </w:p>
          <w:p w:rsidR="00012203" w:rsidRPr="005246FB" w:rsidRDefault="00012203" w:rsidP="0045074E">
            <w:pPr>
              <w:pStyle w:val="NormalWeb"/>
              <w:shd w:val="clear" w:color="auto" w:fill="FFFFFF"/>
              <w:spacing w:before="0" w:beforeAutospacing="0" w:after="0" w:afterAutospacing="0"/>
              <w:jc w:val="both"/>
              <w:rPr>
                <w:bCs/>
                <w:i/>
                <w:sz w:val="28"/>
                <w:szCs w:val="28"/>
                <w:lang w:val="vi-VN"/>
              </w:rPr>
            </w:pPr>
            <w:r w:rsidRPr="005246FB">
              <w:rPr>
                <w:bCs/>
                <w:i/>
                <w:sz w:val="28"/>
                <w:szCs w:val="28"/>
                <w:lang w:val="vi-VN"/>
              </w:rPr>
              <w:t>+ Lãnh đạo cơ quan:</w:t>
            </w:r>
          </w:p>
          <w:p w:rsidR="00012203" w:rsidRPr="005246FB" w:rsidRDefault="00012203" w:rsidP="0045074E">
            <w:pPr>
              <w:pStyle w:val="NormalWeb"/>
              <w:shd w:val="clear" w:color="auto" w:fill="FFFFFF"/>
              <w:spacing w:before="0" w:beforeAutospacing="0" w:after="0" w:afterAutospacing="0"/>
              <w:jc w:val="both"/>
              <w:rPr>
                <w:b/>
                <w:sz w:val="28"/>
                <w:szCs w:val="28"/>
                <w:lang w:val="vi-VN"/>
              </w:rPr>
            </w:pPr>
            <w:r w:rsidRPr="005246FB">
              <w:rPr>
                <w:bCs/>
                <w:i/>
                <w:sz w:val="28"/>
                <w:szCs w:val="28"/>
                <w:lang w:val="vi-VN"/>
              </w:rPr>
              <w:t>+ Văn thư:</w:t>
            </w:r>
          </w:p>
        </w:tc>
        <w:tc>
          <w:tcPr>
            <w:tcW w:w="1842" w:type="dxa"/>
            <w:vAlign w:val="center"/>
          </w:tcPr>
          <w:p w:rsidR="00012203" w:rsidRPr="005246FB" w:rsidRDefault="00012203" w:rsidP="0045074E">
            <w:pPr>
              <w:pStyle w:val="NormalWeb"/>
              <w:spacing w:before="0" w:beforeAutospacing="0" w:after="0" w:afterAutospacing="0"/>
              <w:jc w:val="center"/>
              <w:rPr>
                <w:bCs/>
                <w:i/>
                <w:sz w:val="28"/>
                <w:szCs w:val="28"/>
              </w:rPr>
            </w:pPr>
            <w:r w:rsidRPr="005246FB">
              <w:rPr>
                <w:bCs/>
                <w:i/>
                <w:sz w:val="28"/>
                <w:szCs w:val="28"/>
              </w:rPr>
              <w:t>01 ngày</w:t>
            </w:r>
          </w:p>
          <w:p w:rsidR="00012203" w:rsidRPr="005246FB" w:rsidRDefault="00012203" w:rsidP="0045074E">
            <w:pPr>
              <w:pStyle w:val="NormalWeb"/>
              <w:spacing w:before="0" w:beforeAutospacing="0" w:after="0" w:afterAutospacing="0"/>
              <w:jc w:val="center"/>
              <w:rPr>
                <w:bCs/>
                <w:i/>
                <w:sz w:val="28"/>
                <w:szCs w:val="28"/>
              </w:rPr>
            </w:pPr>
            <w:r w:rsidRPr="005246FB">
              <w:rPr>
                <w:bCs/>
                <w:i/>
                <w:sz w:val="28"/>
                <w:szCs w:val="28"/>
              </w:rPr>
              <w:t>0,5 ngày</w:t>
            </w:r>
          </w:p>
          <w:p w:rsidR="00012203" w:rsidRPr="005246FB" w:rsidRDefault="00012203" w:rsidP="0045074E">
            <w:pPr>
              <w:pStyle w:val="NormalWeb"/>
              <w:spacing w:before="0" w:beforeAutospacing="0" w:after="0" w:afterAutospacing="0"/>
              <w:jc w:val="center"/>
              <w:rPr>
                <w:bCs/>
                <w:i/>
                <w:sz w:val="28"/>
                <w:szCs w:val="28"/>
              </w:rPr>
            </w:pPr>
            <w:r w:rsidRPr="005246FB">
              <w:rPr>
                <w:bCs/>
                <w:i/>
                <w:sz w:val="28"/>
                <w:szCs w:val="28"/>
              </w:rPr>
              <w:t>0,5 ngày</w:t>
            </w:r>
          </w:p>
          <w:p w:rsidR="00012203" w:rsidRPr="005246FB" w:rsidRDefault="00012203" w:rsidP="0045074E">
            <w:pPr>
              <w:pStyle w:val="NormalWeb"/>
              <w:spacing w:before="0" w:beforeAutospacing="0" w:after="0" w:afterAutospacing="0"/>
              <w:jc w:val="center"/>
              <w:rPr>
                <w:i/>
                <w:sz w:val="28"/>
                <w:szCs w:val="28"/>
              </w:rPr>
            </w:pPr>
            <w:r w:rsidRPr="005246FB">
              <w:rPr>
                <w:i/>
                <w:sz w:val="28"/>
                <w:szCs w:val="28"/>
              </w:rPr>
              <w:t>0,5 ngày</w:t>
            </w:r>
          </w:p>
        </w:tc>
      </w:tr>
      <w:tr w:rsidR="00012203" w:rsidRPr="00203A68" w:rsidTr="0045074E">
        <w:trPr>
          <w:jc w:val="center"/>
        </w:trPr>
        <w:tc>
          <w:tcPr>
            <w:tcW w:w="851" w:type="dxa"/>
            <w:vAlign w:val="center"/>
          </w:tcPr>
          <w:p w:rsidR="00012203" w:rsidRPr="005246FB" w:rsidRDefault="00012203" w:rsidP="0045074E">
            <w:pPr>
              <w:pStyle w:val="NormalWeb"/>
              <w:spacing w:before="0" w:beforeAutospacing="0" w:after="0" w:afterAutospacing="0"/>
              <w:jc w:val="center"/>
              <w:rPr>
                <w:b/>
                <w:sz w:val="28"/>
                <w:szCs w:val="28"/>
              </w:rPr>
            </w:pPr>
            <w:r w:rsidRPr="005246FB">
              <w:rPr>
                <w:b/>
                <w:sz w:val="28"/>
                <w:szCs w:val="28"/>
              </w:rPr>
              <w:t>Bước 4</w:t>
            </w:r>
          </w:p>
        </w:tc>
        <w:tc>
          <w:tcPr>
            <w:tcW w:w="2268" w:type="dxa"/>
          </w:tcPr>
          <w:p w:rsidR="00012203" w:rsidRPr="005246FB" w:rsidRDefault="00012203" w:rsidP="0045074E">
            <w:pPr>
              <w:pStyle w:val="NormalWeb"/>
              <w:spacing w:before="0" w:beforeAutospacing="0" w:after="0" w:afterAutospacing="0"/>
              <w:jc w:val="both"/>
              <w:rPr>
                <w:rStyle w:val="fontstyle21"/>
                <w:i/>
              </w:rPr>
            </w:pPr>
            <w:r w:rsidRPr="005246FB">
              <w:rPr>
                <w:b/>
                <w:sz w:val="28"/>
                <w:szCs w:val="28"/>
                <w:lang w:val="nl-NL"/>
              </w:rPr>
              <w:t>Trả kết quả giải quyết thủ tục hành chính</w:t>
            </w:r>
            <w:r w:rsidRPr="005246FB">
              <w:rPr>
                <w:rStyle w:val="fontstyle21"/>
                <w:i/>
              </w:rPr>
              <w:t xml:space="preserve"> </w:t>
            </w:r>
          </w:p>
          <w:p w:rsidR="00012203" w:rsidRPr="005246FB" w:rsidRDefault="00012203" w:rsidP="0045074E">
            <w:pPr>
              <w:pStyle w:val="NormalWeb"/>
              <w:spacing w:before="0" w:beforeAutospacing="0" w:after="0" w:afterAutospacing="0"/>
              <w:jc w:val="both"/>
              <w:rPr>
                <w:b/>
                <w:sz w:val="28"/>
                <w:szCs w:val="28"/>
              </w:rPr>
            </w:pPr>
          </w:p>
        </w:tc>
        <w:tc>
          <w:tcPr>
            <w:tcW w:w="4961" w:type="dxa"/>
            <w:tcBorders>
              <w:top w:val="single" w:sz="4" w:space="0" w:color="auto"/>
            </w:tcBorders>
          </w:tcPr>
          <w:p w:rsidR="00012203" w:rsidRPr="005246FB" w:rsidRDefault="00012203" w:rsidP="0045074E">
            <w:pPr>
              <w:ind w:firstLine="317"/>
              <w:jc w:val="both"/>
              <w:rPr>
                <w:rFonts w:ascii="Banmai Times" w:hAnsi="Banmai Times"/>
                <w:iCs/>
                <w:sz w:val="28"/>
                <w:szCs w:val="28"/>
                <w:lang w:val="nl-NL"/>
              </w:rPr>
            </w:pPr>
            <w:r w:rsidRPr="005246FB">
              <w:rPr>
                <w:rFonts w:ascii="Banmai Times" w:hAnsi="Banmai Times"/>
                <w:iCs/>
                <w:sz w:val="28"/>
                <w:szCs w:val="28"/>
                <w:lang w:val="nl-NL"/>
              </w:rPr>
              <w:t>Công ch</w:t>
            </w:r>
            <w:r w:rsidRPr="005246FB">
              <w:rPr>
                <w:iCs/>
                <w:sz w:val="28"/>
                <w:szCs w:val="28"/>
                <w:lang w:val="nl-NL"/>
              </w:rPr>
              <w:t>ứ</w:t>
            </w:r>
            <w:r w:rsidRPr="005246FB">
              <w:rPr>
                <w:rFonts w:ascii="Banmai Times" w:hAnsi="Banmai Times"/>
                <w:iCs/>
                <w:sz w:val="28"/>
                <w:szCs w:val="28"/>
                <w:lang w:val="nl-NL"/>
              </w:rPr>
              <w:t>c ti</w:t>
            </w:r>
            <w:r w:rsidRPr="005246FB">
              <w:rPr>
                <w:iCs/>
                <w:sz w:val="28"/>
                <w:szCs w:val="28"/>
                <w:lang w:val="nl-NL"/>
              </w:rPr>
              <w:t>ế</w:t>
            </w:r>
            <w:r w:rsidRPr="005246FB">
              <w:rPr>
                <w:rFonts w:ascii="Banmai Times" w:hAnsi="Banmai Times"/>
                <w:iCs/>
                <w:sz w:val="28"/>
                <w:szCs w:val="28"/>
                <w:lang w:val="nl-NL"/>
              </w:rPr>
              <w:t>p nh</w:t>
            </w:r>
            <w:r w:rsidRPr="005246FB">
              <w:rPr>
                <w:iCs/>
                <w:sz w:val="28"/>
                <w:szCs w:val="28"/>
                <w:lang w:val="nl-NL"/>
              </w:rPr>
              <w:t>ậ</w:t>
            </w:r>
            <w:r w:rsidRPr="005246FB">
              <w:rPr>
                <w:rFonts w:ascii="Banmai Times" w:hAnsi="Banmai Times"/>
                <w:iCs/>
                <w:sz w:val="28"/>
                <w:szCs w:val="28"/>
                <w:lang w:val="nl-NL"/>
              </w:rPr>
              <w:t>n v</w:t>
            </w:r>
            <w:r w:rsidRPr="005246FB">
              <w:rPr>
                <w:rFonts w:ascii="Banmai Times" w:hAnsi="Banmai Times" w:cs="Banmai Times"/>
                <w:iCs/>
                <w:sz w:val="28"/>
                <w:szCs w:val="28"/>
                <w:lang w:val="nl-NL"/>
              </w:rPr>
              <w:t>à</w:t>
            </w:r>
            <w:r w:rsidRPr="005246FB">
              <w:rPr>
                <w:rFonts w:ascii="Banmai Times" w:hAnsi="Banmai Times"/>
                <w:iCs/>
                <w:sz w:val="28"/>
                <w:szCs w:val="28"/>
                <w:lang w:val="nl-NL"/>
              </w:rPr>
              <w:t xml:space="preserve"> tr</w:t>
            </w:r>
            <w:r w:rsidRPr="005246FB">
              <w:rPr>
                <w:iCs/>
                <w:sz w:val="28"/>
                <w:szCs w:val="28"/>
                <w:lang w:val="nl-NL"/>
              </w:rPr>
              <w:t>ả</w:t>
            </w:r>
            <w:r w:rsidRPr="005246FB">
              <w:rPr>
                <w:rFonts w:ascii="Banmai Times" w:hAnsi="Banmai Times"/>
                <w:iCs/>
                <w:sz w:val="28"/>
                <w:szCs w:val="28"/>
                <w:lang w:val="nl-NL"/>
              </w:rPr>
              <w:t xml:space="preserve">  k</w:t>
            </w:r>
            <w:r w:rsidRPr="005246FB">
              <w:rPr>
                <w:iCs/>
                <w:sz w:val="28"/>
                <w:szCs w:val="28"/>
                <w:lang w:val="nl-NL"/>
              </w:rPr>
              <w:t>ế</w:t>
            </w:r>
            <w:r w:rsidRPr="005246FB">
              <w:rPr>
                <w:rFonts w:ascii="Banmai Times" w:hAnsi="Banmai Times"/>
                <w:iCs/>
                <w:sz w:val="28"/>
                <w:szCs w:val="28"/>
                <w:lang w:val="nl-NL"/>
              </w:rPr>
              <w:t>t qu</w:t>
            </w:r>
            <w:r w:rsidRPr="005246FB">
              <w:rPr>
                <w:iCs/>
                <w:sz w:val="28"/>
                <w:szCs w:val="28"/>
                <w:lang w:val="nl-NL"/>
              </w:rPr>
              <w:t>ả</w:t>
            </w:r>
            <w:r w:rsidRPr="005246FB">
              <w:rPr>
                <w:rFonts w:ascii="Banmai Times" w:hAnsi="Banmai Times"/>
                <w:iCs/>
                <w:sz w:val="28"/>
                <w:szCs w:val="28"/>
                <w:lang w:val="nl-NL"/>
              </w:rPr>
              <w:t xml:space="preserve"> nh</w:t>
            </w:r>
            <w:r w:rsidRPr="005246FB">
              <w:rPr>
                <w:iCs/>
                <w:sz w:val="28"/>
                <w:szCs w:val="28"/>
                <w:lang w:val="nl-NL"/>
              </w:rPr>
              <w:t>ậ</w:t>
            </w:r>
            <w:r w:rsidRPr="005246FB">
              <w:rPr>
                <w:rFonts w:ascii="Banmai Times" w:hAnsi="Banmai Times"/>
                <w:iCs/>
                <w:sz w:val="28"/>
                <w:szCs w:val="28"/>
                <w:lang w:val="nl-NL"/>
              </w:rPr>
              <w:t>p v</w:t>
            </w:r>
            <w:r w:rsidRPr="005246FB">
              <w:rPr>
                <w:rFonts w:ascii="Banmai Times" w:hAnsi="Banmai Times" w:cs="Banmai Times"/>
                <w:iCs/>
                <w:sz w:val="28"/>
                <w:szCs w:val="28"/>
                <w:lang w:val="nl-NL"/>
              </w:rPr>
              <w:t>à</w:t>
            </w:r>
            <w:r w:rsidRPr="005246FB">
              <w:rPr>
                <w:rFonts w:ascii="Banmai Times" w:hAnsi="Banmai Times"/>
                <w:iCs/>
                <w:sz w:val="28"/>
                <w:szCs w:val="28"/>
                <w:lang w:val="nl-NL"/>
              </w:rPr>
              <w:t>o s</w:t>
            </w:r>
            <w:r w:rsidRPr="005246FB">
              <w:rPr>
                <w:iCs/>
                <w:sz w:val="28"/>
                <w:szCs w:val="28"/>
                <w:lang w:val="nl-NL"/>
              </w:rPr>
              <w:t>ổ</w:t>
            </w:r>
            <w:r w:rsidRPr="005246FB">
              <w:rPr>
                <w:rFonts w:ascii="Banmai Times" w:hAnsi="Banmai Times"/>
                <w:iCs/>
                <w:sz w:val="28"/>
                <w:szCs w:val="28"/>
                <w:lang w:val="nl-NL"/>
              </w:rPr>
              <w:t xml:space="preserve"> theo dõi h</w:t>
            </w:r>
            <w:r w:rsidRPr="005246FB">
              <w:rPr>
                <w:iCs/>
                <w:sz w:val="28"/>
                <w:szCs w:val="28"/>
                <w:lang w:val="nl-NL"/>
              </w:rPr>
              <w:t>ồ</w:t>
            </w:r>
            <w:r w:rsidRPr="005246FB">
              <w:rPr>
                <w:rFonts w:ascii="Banmai Times" w:hAnsi="Banmai Times"/>
                <w:iCs/>
                <w:sz w:val="28"/>
                <w:szCs w:val="28"/>
                <w:lang w:val="nl-NL"/>
              </w:rPr>
              <w:t xml:space="preserve"> s</w:t>
            </w:r>
            <w:r w:rsidRPr="005246FB">
              <w:rPr>
                <w:iCs/>
                <w:sz w:val="28"/>
                <w:szCs w:val="28"/>
                <w:lang w:val="nl-NL"/>
              </w:rPr>
              <w:t>ơ</w:t>
            </w:r>
            <w:r w:rsidRPr="005246FB">
              <w:rPr>
                <w:rFonts w:ascii="Banmai Times" w:hAnsi="Banmai Times"/>
                <w:iCs/>
                <w:sz w:val="28"/>
                <w:szCs w:val="28"/>
                <w:lang w:val="nl-NL"/>
              </w:rPr>
              <w:t xml:space="preserve"> v</w:t>
            </w:r>
            <w:r w:rsidRPr="005246FB">
              <w:rPr>
                <w:rFonts w:ascii="Banmai Times" w:hAnsi="Banmai Times" w:cs="Banmai Times"/>
                <w:iCs/>
                <w:sz w:val="28"/>
                <w:szCs w:val="28"/>
                <w:lang w:val="nl-NL"/>
              </w:rPr>
              <w:t>à</w:t>
            </w:r>
            <w:r w:rsidRPr="005246FB">
              <w:rPr>
                <w:rFonts w:ascii="Banmai Times" w:hAnsi="Banmai Times"/>
                <w:iCs/>
                <w:sz w:val="28"/>
                <w:szCs w:val="28"/>
                <w:lang w:val="nl-NL"/>
              </w:rPr>
              <w:t xml:space="preserve"> ph</w:t>
            </w:r>
            <w:r w:rsidRPr="005246FB">
              <w:rPr>
                <w:iCs/>
                <w:sz w:val="28"/>
                <w:szCs w:val="28"/>
                <w:lang w:val="nl-NL"/>
              </w:rPr>
              <w:t>ầ</w:t>
            </w:r>
            <w:r w:rsidRPr="005246FB">
              <w:rPr>
                <w:rFonts w:ascii="Banmai Times" w:hAnsi="Banmai Times"/>
                <w:iCs/>
                <w:sz w:val="28"/>
                <w:szCs w:val="28"/>
                <w:lang w:val="nl-NL"/>
              </w:rPr>
              <w:t>n m</w:t>
            </w:r>
            <w:r w:rsidRPr="005246FB">
              <w:rPr>
                <w:iCs/>
                <w:sz w:val="28"/>
                <w:szCs w:val="28"/>
                <w:lang w:val="nl-NL"/>
              </w:rPr>
              <w:t>ề</w:t>
            </w:r>
            <w:r w:rsidRPr="005246FB">
              <w:rPr>
                <w:rFonts w:ascii="Banmai Times" w:hAnsi="Banmai Times"/>
                <w:iCs/>
                <w:sz w:val="28"/>
                <w:szCs w:val="28"/>
                <w:lang w:val="nl-NL"/>
              </w:rPr>
              <w:t xml:space="preserve">m </w:t>
            </w:r>
            <w:r w:rsidRPr="005246FB">
              <w:rPr>
                <w:iCs/>
                <w:sz w:val="28"/>
                <w:szCs w:val="28"/>
                <w:lang w:val="nl-NL"/>
              </w:rPr>
              <w:t>đ</w:t>
            </w:r>
            <w:r w:rsidRPr="005246FB">
              <w:rPr>
                <w:rFonts w:ascii="Banmai Times" w:hAnsi="Banmai Times"/>
                <w:iCs/>
                <w:sz w:val="28"/>
                <w:szCs w:val="28"/>
                <w:lang w:val="nl-NL"/>
              </w:rPr>
              <w:t>i</w:t>
            </w:r>
            <w:r w:rsidRPr="005246FB">
              <w:rPr>
                <w:iCs/>
                <w:sz w:val="28"/>
                <w:szCs w:val="28"/>
                <w:lang w:val="nl-NL"/>
              </w:rPr>
              <w:t>ệ</w:t>
            </w:r>
            <w:r w:rsidRPr="005246FB">
              <w:rPr>
                <w:rFonts w:ascii="Banmai Times" w:hAnsi="Banmai Times"/>
                <w:iCs/>
                <w:sz w:val="28"/>
                <w:szCs w:val="28"/>
                <w:lang w:val="nl-NL"/>
              </w:rPr>
              <w:t>n t</w:t>
            </w:r>
            <w:r w:rsidRPr="005246FB">
              <w:rPr>
                <w:iCs/>
                <w:sz w:val="28"/>
                <w:szCs w:val="28"/>
                <w:lang w:val="nl-NL"/>
              </w:rPr>
              <w:t>ử</w:t>
            </w:r>
            <w:r w:rsidRPr="005246FB">
              <w:rPr>
                <w:rFonts w:ascii="Banmai Times" w:hAnsi="Banmai Times"/>
                <w:iCs/>
                <w:sz w:val="28"/>
                <w:szCs w:val="28"/>
                <w:lang w:val="nl-NL"/>
              </w:rPr>
              <w:t xml:space="preserve"> th</w:t>
            </w:r>
            <w:r w:rsidRPr="005246FB">
              <w:rPr>
                <w:iCs/>
                <w:sz w:val="28"/>
                <w:szCs w:val="28"/>
                <w:lang w:val="nl-NL"/>
              </w:rPr>
              <w:t>ự</w:t>
            </w:r>
            <w:r w:rsidRPr="005246FB">
              <w:rPr>
                <w:rFonts w:ascii="Banmai Times" w:hAnsi="Banmai Times"/>
                <w:iCs/>
                <w:sz w:val="28"/>
                <w:szCs w:val="28"/>
                <w:lang w:val="nl-NL"/>
              </w:rPr>
              <w:t>c hi</w:t>
            </w:r>
            <w:r w:rsidRPr="005246FB">
              <w:rPr>
                <w:iCs/>
                <w:sz w:val="28"/>
                <w:szCs w:val="28"/>
                <w:lang w:val="nl-NL"/>
              </w:rPr>
              <w:t>ệ</w:t>
            </w:r>
            <w:r w:rsidRPr="005246FB">
              <w:rPr>
                <w:rFonts w:ascii="Banmai Times" w:hAnsi="Banmai Times"/>
                <w:iCs/>
                <w:sz w:val="28"/>
                <w:szCs w:val="28"/>
                <w:lang w:val="nl-NL"/>
              </w:rPr>
              <w:t>n nh</w:t>
            </w:r>
            <w:r w:rsidRPr="005246FB">
              <w:rPr>
                <w:iCs/>
                <w:sz w:val="28"/>
                <w:szCs w:val="28"/>
                <w:lang w:val="nl-NL"/>
              </w:rPr>
              <w:t>ư</w:t>
            </w:r>
            <w:r w:rsidRPr="005246FB">
              <w:rPr>
                <w:rFonts w:ascii="Banmai Times" w:hAnsi="Banmai Times"/>
                <w:iCs/>
                <w:sz w:val="28"/>
                <w:szCs w:val="28"/>
                <w:lang w:val="nl-NL"/>
              </w:rPr>
              <w:t xml:space="preserve"> sau:</w:t>
            </w:r>
          </w:p>
          <w:p w:rsidR="00012203" w:rsidRPr="005246FB" w:rsidRDefault="00012203" w:rsidP="0045074E">
            <w:pPr>
              <w:ind w:firstLine="317"/>
              <w:jc w:val="both"/>
              <w:rPr>
                <w:rFonts w:ascii="Banmai Times" w:hAnsi="Banmai Times"/>
                <w:iCs/>
                <w:sz w:val="28"/>
                <w:szCs w:val="28"/>
                <w:lang w:val="nl-NL"/>
              </w:rPr>
            </w:pPr>
            <w:r w:rsidRPr="005246FB">
              <w:rPr>
                <w:rFonts w:ascii="Banmai Times" w:hAnsi="Banmai Times"/>
                <w:iCs/>
                <w:sz w:val="28"/>
                <w:szCs w:val="28"/>
                <w:lang w:val="nl-NL"/>
              </w:rPr>
              <w:t>- T</w:t>
            </w:r>
            <w:r w:rsidRPr="005246FB">
              <w:rPr>
                <w:rStyle w:val="fontstyle21"/>
                <w:rFonts w:ascii="Banmai Times" w:hAnsi="Banmai Times"/>
                <w:lang w:val="nl-NL"/>
              </w:rPr>
              <w:t xml:space="preserve">hông báo cho </w:t>
            </w:r>
            <w:r w:rsidRPr="005246FB">
              <w:rPr>
                <w:rFonts w:ascii="Banmai Times" w:hAnsi="Banmai Times"/>
                <w:sz w:val="28"/>
                <w:szCs w:val="28"/>
                <w:lang w:val="vi-VN"/>
              </w:rPr>
              <w:t>Cá nhân, h</w:t>
            </w:r>
            <w:r w:rsidRPr="005246FB">
              <w:rPr>
                <w:sz w:val="28"/>
                <w:szCs w:val="28"/>
                <w:lang w:val="vi-VN"/>
              </w:rPr>
              <w:t>ộ</w:t>
            </w:r>
            <w:r w:rsidRPr="005246FB">
              <w:rPr>
                <w:rFonts w:ascii="Banmai Times" w:hAnsi="Banmai Times"/>
                <w:sz w:val="28"/>
                <w:szCs w:val="28"/>
                <w:lang w:val="vi-VN"/>
              </w:rPr>
              <w:t xml:space="preserve"> gia </w:t>
            </w:r>
            <w:r w:rsidRPr="005246FB">
              <w:rPr>
                <w:sz w:val="28"/>
                <w:szCs w:val="28"/>
                <w:lang w:val="vi-VN"/>
              </w:rPr>
              <w:t>đ</w:t>
            </w:r>
            <w:r w:rsidRPr="005246FB">
              <w:rPr>
                <w:rFonts w:ascii="Banmai Times" w:hAnsi="Banmai Times" w:cs="Banmai Times"/>
                <w:sz w:val="28"/>
                <w:szCs w:val="28"/>
                <w:lang w:val="vi-VN"/>
              </w:rPr>
              <w:t>ì</w:t>
            </w:r>
            <w:r w:rsidRPr="005246FB">
              <w:rPr>
                <w:rFonts w:ascii="Banmai Times" w:hAnsi="Banmai Times"/>
                <w:sz w:val="28"/>
                <w:szCs w:val="28"/>
                <w:lang w:val="vi-VN"/>
              </w:rPr>
              <w:t>nh, ph</w:t>
            </w:r>
            <w:r w:rsidRPr="005246FB">
              <w:rPr>
                <w:rFonts w:ascii="Banmai Times" w:hAnsi="Banmai Times" w:cs="Banmai Times"/>
                <w:sz w:val="28"/>
                <w:szCs w:val="28"/>
                <w:lang w:val="vi-VN"/>
              </w:rPr>
              <w:t>á</w:t>
            </w:r>
            <w:r w:rsidRPr="005246FB">
              <w:rPr>
                <w:rFonts w:ascii="Banmai Times" w:hAnsi="Banmai Times"/>
                <w:sz w:val="28"/>
                <w:szCs w:val="28"/>
                <w:lang w:val="vi-VN"/>
              </w:rPr>
              <w:t>p nh</w:t>
            </w:r>
            <w:r w:rsidRPr="005246FB">
              <w:rPr>
                <w:rFonts w:ascii="Banmai Times" w:hAnsi="Banmai Times" w:cs="Banmai Times"/>
                <w:sz w:val="28"/>
                <w:szCs w:val="28"/>
                <w:lang w:val="vi-VN"/>
              </w:rPr>
              <w:t>â</w:t>
            </w:r>
            <w:r w:rsidRPr="005246FB">
              <w:rPr>
                <w:rFonts w:ascii="Banmai Times" w:hAnsi="Banmai Times"/>
                <w:sz w:val="28"/>
                <w:szCs w:val="28"/>
                <w:lang w:val="vi-VN"/>
              </w:rPr>
              <w:t>n.</w:t>
            </w:r>
            <w:r w:rsidRPr="005246FB">
              <w:rPr>
                <w:rStyle w:val="fontstyle21"/>
                <w:rFonts w:ascii="Banmai Times" w:hAnsi="Banmai Times"/>
                <w:lang w:val="nl-NL"/>
              </w:rPr>
              <w:t>bi</w:t>
            </w:r>
            <w:r w:rsidRPr="005246FB">
              <w:rPr>
                <w:rStyle w:val="fontstyle21"/>
                <w:lang w:val="nl-NL"/>
              </w:rPr>
              <w:t>ế</w:t>
            </w:r>
            <w:r w:rsidRPr="005246FB">
              <w:rPr>
                <w:rStyle w:val="fontstyle21"/>
                <w:rFonts w:ascii="Banmai Times" w:hAnsi="Banmai Times"/>
                <w:lang w:val="nl-NL"/>
              </w:rPr>
              <w:t>t tr</w:t>
            </w:r>
            <w:r w:rsidRPr="005246FB">
              <w:rPr>
                <w:rStyle w:val="fontstyle21"/>
                <w:lang w:val="nl-NL"/>
              </w:rPr>
              <w:t>ướ</w:t>
            </w:r>
            <w:r w:rsidRPr="005246FB">
              <w:rPr>
                <w:rStyle w:val="fontstyle21"/>
                <w:rFonts w:ascii="Banmai Times" w:hAnsi="Banmai Times"/>
                <w:lang w:val="nl-NL"/>
              </w:rPr>
              <w:t>c qua tin nh</w:t>
            </w:r>
            <w:r w:rsidRPr="005246FB">
              <w:rPr>
                <w:rStyle w:val="fontstyle21"/>
                <w:lang w:val="nl-NL"/>
              </w:rPr>
              <w:t>ắ</w:t>
            </w:r>
            <w:r w:rsidRPr="005246FB">
              <w:rPr>
                <w:rStyle w:val="fontstyle21"/>
                <w:rFonts w:ascii="Banmai Times" w:hAnsi="Banmai Times"/>
                <w:lang w:val="nl-NL"/>
              </w:rPr>
              <w:t>n, th</w:t>
            </w:r>
            <w:r w:rsidRPr="005246FB">
              <w:rPr>
                <w:rStyle w:val="fontstyle21"/>
                <w:lang w:val="nl-NL"/>
              </w:rPr>
              <w:t>ư</w:t>
            </w:r>
            <w:r w:rsidRPr="005246FB">
              <w:rPr>
                <w:rStyle w:val="fontstyle21"/>
                <w:rFonts w:ascii="Banmai Times" w:hAnsi="Banmai Times"/>
                <w:lang w:val="nl-NL"/>
              </w:rPr>
              <w:t xml:space="preserve"> </w:t>
            </w:r>
            <w:r w:rsidRPr="005246FB">
              <w:rPr>
                <w:rStyle w:val="fontstyle21"/>
                <w:lang w:val="nl-NL"/>
              </w:rPr>
              <w:t>đ</w:t>
            </w:r>
            <w:r w:rsidRPr="005246FB">
              <w:rPr>
                <w:rStyle w:val="fontstyle21"/>
                <w:rFonts w:ascii="Banmai Times" w:hAnsi="Banmai Times"/>
                <w:lang w:val="nl-NL"/>
              </w:rPr>
              <w:t>i</w:t>
            </w:r>
            <w:r w:rsidRPr="005246FB">
              <w:rPr>
                <w:rStyle w:val="fontstyle21"/>
                <w:lang w:val="nl-NL"/>
              </w:rPr>
              <w:t>ệ</w:t>
            </w:r>
            <w:r w:rsidRPr="005246FB">
              <w:rPr>
                <w:rStyle w:val="fontstyle21"/>
                <w:rFonts w:ascii="Banmai Times" w:hAnsi="Banmai Times"/>
                <w:lang w:val="nl-NL"/>
              </w:rPr>
              <w:t>n t</w:t>
            </w:r>
            <w:r w:rsidRPr="005246FB">
              <w:rPr>
                <w:rStyle w:val="fontstyle21"/>
                <w:lang w:val="nl-NL"/>
              </w:rPr>
              <w:t>ử</w:t>
            </w:r>
            <w:r w:rsidRPr="005246FB">
              <w:rPr>
                <w:rStyle w:val="fontstyle21"/>
                <w:rFonts w:ascii="Banmai Times" w:hAnsi="Banmai Times"/>
                <w:lang w:val="nl-NL"/>
              </w:rPr>
              <w:t xml:space="preserve">, </w:t>
            </w:r>
            <w:r w:rsidRPr="005246FB">
              <w:rPr>
                <w:rStyle w:val="fontstyle21"/>
                <w:lang w:val="nl-NL"/>
              </w:rPr>
              <w:t>đ</w:t>
            </w:r>
            <w:r w:rsidRPr="005246FB">
              <w:rPr>
                <w:rStyle w:val="fontstyle21"/>
                <w:rFonts w:ascii="Banmai Times" w:hAnsi="Banmai Times"/>
                <w:lang w:val="nl-NL"/>
              </w:rPr>
              <w:t>i</w:t>
            </w:r>
            <w:r w:rsidRPr="005246FB">
              <w:rPr>
                <w:rStyle w:val="fontstyle21"/>
                <w:lang w:val="nl-NL"/>
              </w:rPr>
              <w:t>ệ</w:t>
            </w:r>
            <w:r w:rsidRPr="005246FB">
              <w:rPr>
                <w:rStyle w:val="fontstyle21"/>
                <w:rFonts w:ascii="Banmai Times" w:hAnsi="Banmai Times"/>
                <w:lang w:val="nl-NL"/>
              </w:rPr>
              <w:t>n tho</w:t>
            </w:r>
            <w:r w:rsidRPr="005246FB">
              <w:rPr>
                <w:rStyle w:val="fontstyle21"/>
                <w:lang w:val="nl-NL"/>
              </w:rPr>
              <w:t>ạ</w:t>
            </w:r>
            <w:r w:rsidRPr="005246FB">
              <w:rPr>
                <w:rStyle w:val="fontstyle21"/>
                <w:rFonts w:ascii="Banmai Times" w:hAnsi="Banmai Times"/>
                <w:lang w:val="nl-NL"/>
              </w:rPr>
              <w:t>i ho</w:t>
            </w:r>
            <w:r w:rsidRPr="005246FB">
              <w:rPr>
                <w:rStyle w:val="fontstyle21"/>
                <w:lang w:val="nl-NL"/>
              </w:rPr>
              <w:t>ặ</w:t>
            </w:r>
            <w:r w:rsidRPr="005246FB">
              <w:rPr>
                <w:rStyle w:val="fontstyle21"/>
                <w:rFonts w:ascii="Banmai Times" w:hAnsi="Banmai Times"/>
                <w:lang w:val="nl-NL"/>
              </w:rPr>
              <w:t>c qua m</w:t>
            </w:r>
            <w:r w:rsidRPr="005246FB">
              <w:rPr>
                <w:rStyle w:val="fontstyle21"/>
                <w:lang w:val="nl-NL"/>
              </w:rPr>
              <w:t>ạ</w:t>
            </w:r>
            <w:r w:rsidRPr="005246FB">
              <w:rPr>
                <w:rStyle w:val="fontstyle21"/>
                <w:rFonts w:ascii="Banmai Times" w:hAnsi="Banmai Times"/>
                <w:lang w:val="nl-NL"/>
              </w:rPr>
              <w:t>ng x</w:t>
            </w:r>
            <w:r w:rsidRPr="005246FB">
              <w:rPr>
                <w:rStyle w:val="fontstyle21"/>
                <w:rFonts w:ascii="Banmai Times" w:hAnsi="Banmai Times" w:cs="Banmai Times"/>
                <w:lang w:val="nl-NL"/>
              </w:rPr>
              <w:t>ã</w:t>
            </w:r>
            <w:r w:rsidRPr="005246FB">
              <w:rPr>
                <w:rStyle w:val="fontstyle21"/>
                <w:rFonts w:ascii="Banmai Times" w:hAnsi="Banmai Times"/>
                <w:lang w:val="nl-NL"/>
              </w:rPr>
              <w:t xml:space="preserve"> h</w:t>
            </w:r>
            <w:r w:rsidRPr="005246FB">
              <w:rPr>
                <w:rStyle w:val="fontstyle21"/>
                <w:lang w:val="nl-NL"/>
              </w:rPr>
              <w:t>ộ</w:t>
            </w:r>
            <w:r w:rsidRPr="005246FB">
              <w:rPr>
                <w:rStyle w:val="fontstyle21"/>
                <w:rFonts w:ascii="Banmai Times" w:hAnsi="Banmai Times"/>
                <w:lang w:val="nl-NL"/>
              </w:rPr>
              <w:t xml:space="preserve">i </w:t>
            </w:r>
            <w:r w:rsidRPr="005246FB">
              <w:rPr>
                <w:rStyle w:val="fontstyle21"/>
                <w:lang w:val="nl-NL"/>
              </w:rPr>
              <w:t>đượ</w:t>
            </w:r>
            <w:r w:rsidRPr="005246FB">
              <w:rPr>
                <w:rStyle w:val="fontstyle21"/>
                <w:rFonts w:ascii="Banmai Times" w:hAnsi="Banmai Times"/>
                <w:lang w:val="nl-NL"/>
              </w:rPr>
              <w:t>c c</w:t>
            </w:r>
            <w:r w:rsidRPr="005246FB">
              <w:rPr>
                <w:rStyle w:val="fontstyle21"/>
                <w:lang w:val="nl-NL"/>
              </w:rPr>
              <w:t>ấ</w:t>
            </w:r>
            <w:r w:rsidRPr="005246FB">
              <w:rPr>
                <w:rStyle w:val="fontstyle21"/>
                <w:rFonts w:ascii="Banmai Times" w:hAnsi="Banmai Times"/>
                <w:lang w:val="nl-NL"/>
              </w:rPr>
              <w:t>p c</w:t>
            </w:r>
            <w:r w:rsidRPr="005246FB">
              <w:rPr>
                <w:rStyle w:val="fontstyle21"/>
                <w:rFonts w:ascii="Banmai Times" w:hAnsi="Banmai Times" w:cs="Banmai Times"/>
                <w:lang w:val="nl-NL"/>
              </w:rPr>
              <w:t>ó</w:t>
            </w:r>
            <w:r w:rsidRPr="005246FB">
              <w:rPr>
                <w:rStyle w:val="fontstyle21"/>
                <w:rFonts w:ascii="Banmai Times" w:hAnsi="Banmai Times"/>
                <w:lang w:val="nl-NL"/>
              </w:rPr>
              <w:t xml:space="preserve"> th</w:t>
            </w:r>
            <w:r w:rsidRPr="005246FB">
              <w:rPr>
                <w:rStyle w:val="fontstyle21"/>
                <w:lang w:val="nl-NL"/>
              </w:rPr>
              <w:t>ẩ</w:t>
            </w:r>
            <w:r w:rsidRPr="005246FB">
              <w:rPr>
                <w:rStyle w:val="fontstyle21"/>
                <w:rFonts w:ascii="Banmai Times" w:hAnsi="Banmai Times"/>
                <w:lang w:val="nl-NL"/>
              </w:rPr>
              <w:t>m quy</w:t>
            </w:r>
            <w:r w:rsidRPr="005246FB">
              <w:rPr>
                <w:rStyle w:val="fontstyle21"/>
                <w:lang w:val="nl-NL"/>
              </w:rPr>
              <w:t>ề</w:t>
            </w:r>
            <w:r w:rsidRPr="005246FB">
              <w:rPr>
                <w:rStyle w:val="fontstyle21"/>
                <w:rFonts w:ascii="Banmai Times" w:hAnsi="Banmai Times"/>
                <w:lang w:val="nl-NL"/>
              </w:rPr>
              <w:t>n cho ph</w:t>
            </w:r>
            <w:r w:rsidRPr="005246FB">
              <w:rPr>
                <w:rStyle w:val="fontstyle21"/>
                <w:rFonts w:ascii="Banmai Times" w:hAnsi="Banmai Times" w:cs="Banmai Times"/>
                <w:lang w:val="nl-NL"/>
              </w:rPr>
              <w:t>é</w:t>
            </w:r>
            <w:r w:rsidRPr="005246FB">
              <w:rPr>
                <w:rStyle w:val="fontstyle21"/>
                <w:rFonts w:ascii="Banmai Times" w:hAnsi="Banmai Times"/>
                <w:lang w:val="nl-NL"/>
              </w:rPr>
              <w:t xml:space="preserve">p </w:t>
            </w:r>
            <w:r w:rsidRPr="005246FB">
              <w:rPr>
                <w:rStyle w:val="fontstyle21"/>
                <w:lang w:val="nl-NL"/>
              </w:rPr>
              <w:t>đố</w:t>
            </w:r>
            <w:r w:rsidRPr="005246FB">
              <w:rPr>
                <w:rStyle w:val="fontstyle21"/>
                <w:rFonts w:ascii="Banmai Times" w:hAnsi="Banmai Times"/>
                <w:lang w:val="nl-NL"/>
              </w:rPr>
              <w:t>i v</w:t>
            </w:r>
            <w:r w:rsidRPr="005246FB">
              <w:rPr>
                <w:rStyle w:val="fontstyle21"/>
                <w:lang w:val="nl-NL"/>
              </w:rPr>
              <w:t>ớ</w:t>
            </w:r>
            <w:r w:rsidRPr="005246FB">
              <w:rPr>
                <w:rStyle w:val="fontstyle21"/>
                <w:rFonts w:ascii="Banmai Times" w:hAnsi="Banmai Times"/>
                <w:lang w:val="nl-NL"/>
              </w:rPr>
              <w:t xml:space="preserve">i </w:t>
            </w:r>
            <w:r w:rsidRPr="005246FB">
              <w:rPr>
                <w:rStyle w:val="fontstyle21"/>
                <w:rFonts w:ascii="Banmai Times" w:hAnsi="Banmai Times"/>
                <w:lang w:val="nl-NL"/>
              </w:rPr>
              <w:lastRenderedPageBreak/>
              <w:t>h</w:t>
            </w:r>
            <w:r w:rsidRPr="005246FB">
              <w:rPr>
                <w:rStyle w:val="fontstyle21"/>
                <w:lang w:val="nl-NL"/>
              </w:rPr>
              <w:t>ồ</w:t>
            </w:r>
            <w:r w:rsidRPr="005246FB">
              <w:rPr>
                <w:rStyle w:val="fontstyle21"/>
                <w:rFonts w:ascii="Banmai Times" w:hAnsi="Banmai Times"/>
                <w:lang w:val="nl-NL"/>
              </w:rPr>
              <w:t xml:space="preserve"> s</w:t>
            </w:r>
            <w:r w:rsidRPr="005246FB">
              <w:rPr>
                <w:rStyle w:val="fontstyle21"/>
                <w:lang w:val="nl-NL"/>
              </w:rPr>
              <w:t>ơ</w:t>
            </w:r>
            <w:r w:rsidRPr="005246FB">
              <w:rPr>
                <w:rStyle w:val="fontstyle21"/>
                <w:rFonts w:ascii="Banmai Times" w:hAnsi="Banmai Times"/>
                <w:lang w:val="nl-NL"/>
              </w:rPr>
              <w:t xml:space="preserve"> gi</w:t>
            </w:r>
            <w:r w:rsidRPr="005246FB">
              <w:rPr>
                <w:rStyle w:val="fontstyle21"/>
                <w:lang w:val="nl-NL"/>
              </w:rPr>
              <w:t>ả</w:t>
            </w:r>
            <w:r w:rsidRPr="005246FB">
              <w:rPr>
                <w:rStyle w:val="fontstyle21"/>
                <w:rFonts w:ascii="Banmai Times" w:hAnsi="Banmai Times"/>
                <w:lang w:val="nl-NL"/>
              </w:rPr>
              <w:t>i quy</w:t>
            </w:r>
            <w:r w:rsidRPr="005246FB">
              <w:rPr>
                <w:rStyle w:val="fontstyle21"/>
                <w:lang w:val="nl-NL"/>
              </w:rPr>
              <w:t>ế</w:t>
            </w:r>
            <w:r w:rsidRPr="005246FB">
              <w:rPr>
                <w:rStyle w:val="fontstyle21"/>
                <w:rFonts w:ascii="Banmai Times" w:hAnsi="Banmai Times"/>
                <w:lang w:val="nl-NL"/>
              </w:rPr>
              <w:t>t th</w:t>
            </w:r>
            <w:r w:rsidRPr="005246FB">
              <w:rPr>
                <w:rStyle w:val="fontstyle21"/>
                <w:lang w:val="nl-NL"/>
              </w:rPr>
              <w:t>ủ</w:t>
            </w:r>
            <w:r w:rsidRPr="005246FB">
              <w:rPr>
                <w:rStyle w:val="fontstyle21"/>
                <w:rFonts w:ascii="Banmai Times" w:hAnsi="Banmai Times"/>
                <w:lang w:val="nl-NL"/>
              </w:rPr>
              <w:t xml:space="preserve"> t</w:t>
            </w:r>
            <w:r w:rsidRPr="005246FB">
              <w:rPr>
                <w:rStyle w:val="fontstyle21"/>
                <w:lang w:val="nl-NL"/>
              </w:rPr>
              <w:t>ụ</w:t>
            </w:r>
            <w:r w:rsidRPr="005246FB">
              <w:rPr>
                <w:rStyle w:val="fontstyle21"/>
                <w:rFonts w:ascii="Banmai Times" w:hAnsi="Banmai Times"/>
                <w:lang w:val="nl-NL"/>
              </w:rPr>
              <w:t>c h</w:t>
            </w:r>
            <w:r w:rsidRPr="005246FB">
              <w:rPr>
                <w:rStyle w:val="fontstyle21"/>
                <w:rFonts w:ascii="Banmai Times" w:hAnsi="Banmai Times" w:cs="Banmai Times"/>
                <w:lang w:val="nl-NL"/>
              </w:rPr>
              <w:t>à</w:t>
            </w:r>
            <w:r w:rsidRPr="005246FB">
              <w:rPr>
                <w:rStyle w:val="fontstyle21"/>
                <w:rFonts w:ascii="Banmai Times" w:hAnsi="Banmai Times"/>
                <w:lang w:val="nl-NL"/>
              </w:rPr>
              <w:t>nh ch</w:t>
            </w:r>
            <w:r w:rsidRPr="005246FB">
              <w:rPr>
                <w:rStyle w:val="fontstyle21"/>
                <w:rFonts w:ascii="Banmai Times" w:hAnsi="Banmai Times" w:cs="Banmai Times"/>
                <w:lang w:val="nl-NL"/>
              </w:rPr>
              <w:t>í</w:t>
            </w:r>
            <w:r w:rsidRPr="005246FB">
              <w:rPr>
                <w:rStyle w:val="fontstyle21"/>
                <w:rFonts w:ascii="Banmai Times" w:hAnsi="Banmai Times"/>
                <w:lang w:val="nl-NL"/>
              </w:rPr>
              <w:t>nh tr</w:t>
            </w:r>
            <w:r w:rsidRPr="005246FB">
              <w:rPr>
                <w:rStyle w:val="fontstyle21"/>
                <w:lang w:val="nl-NL"/>
              </w:rPr>
              <w:t>ướ</w:t>
            </w:r>
            <w:r w:rsidRPr="005246FB">
              <w:rPr>
                <w:rStyle w:val="fontstyle21"/>
                <w:rFonts w:ascii="Banmai Times" w:hAnsi="Banmai Times"/>
                <w:lang w:val="nl-NL"/>
              </w:rPr>
              <w:t>c th</w:t>
            </w:r>
            <w:r w:rsidRPr="005246FB">
              <w:rPr>
                <w:rStyle w:val="fontstyle21"/>
                <w:lang w:val="nl-NL"/>
              </w:rPr>
              <w:t>ờ</w:t>
            </w:r>
            <w:r w:rsidRPr="005246FB">
              <w:rPr>
                <w:rStyle w:val="fontstyle21"/>
                <w:rFonts w:ascii="Banmai Times" w:hAnsi="Banmai Times"/>
                <w:lang w:val="nl-NL"/>
              </w:rPr>
              <w:t>i h</w:t>
            </w:r>
            <w:r w:rsidRPr="005246FB">
              <w:rPr>
                <w:rStyle w:val="fontstyle21"/>
                <w:lang w:val="nl-NL"/>
              </w:rPr>
              <w:t>ạ</w:t>
            </w:r>
            <w:r w:rsidRPr="005246FB">
              <w:rPr>
                <w:rStyle w:val="fontstyle21"/>
                <w:rFonts w:ascii="Banmai Times" w:hAnsi="Banmai Times"/>
                <w:lang w:val="nl-NL"/>
              </w:rPr>
              <w:t xml:space="preserve">n quy </w:t>
            </w:r>
            <w:r w:rsidRPr="005246FB">
              <w:rPr>
                <w:rStyle w:val="fontstyle21"/>
                <w:lang w:val="nl-NL"/>
              </w:rPr>
              <w:t>đị</w:t>
            </w:r>
            <w:r w:rsidRPr="005246FB">
              <w:rPr>
                <w:rStyle w:val="fontstyle21"/>
                <w:rFonts w:ascii="Banmai Times" w:hAnsi="Banmai Times"/>
                <w:lang w:val="nl-NL"/>
              </w:rPr>
              <w:t>nh.</w:t>
            </w:r>
          </w:p>
          <w:p w:rsidR="00012203" w:rsidRPr="005246FB" w:rsidRDefault="00012203" w:rsidP="0045074E">
            <w:pPr>
              <w:ind w:firstLine="317"/>
              <w:jc w:val="both"/>
              <w:rPr>
                <w:rFonts w:ascii="Banmai Times" w:hAnsi="Banmai Times"/>
                <w:iCs/>
                <w:sz w:val="28"/>
                <w:szCs w:val="28"/>
                <w:lang w:val="nl-NL"/>
              </w:rPr>
            </w:pPr>
            <w:r w:rsidRPr="005246FB">
              <w:rPr>
                <w:rFonts w:ascii="Banmai Times" w:hAnsi="Banmai Times"/>
                <w:iCs/>
                <w:sz w:val="28"/>
                <w:szCs w:val="28"/>
                <w:lang w:val="nl-NL"/>
              </w:rPr>
              <w:t xml:space="preserve">- </w:t>
            </w:r>
            <w:r w:rsidRPr="005246FB">
              <w:rPr>
                <w:rFonts w:ascii="Banmai Times" w:hAnsi="Banmai Times"/>
                <w:sz w:val="28"/>
                <w:szCs w:val="28"/>
                <w:lang w:val="vi-VN"/>
              </w:rPr>
              <w:t>Cá nhân, h</w:t>
            </w:r>
            <w:r w:rsidRPr="005246FB">
              <w:rPr>
                <w:sz w:val="28"/>
                <w:szCs w:val="28"/>
                <w:lang w:val="vi-VN"/>
              </w:rPr>
              <w:t>ộ</w:t>
            </w:r>
            <w:r w:rsidRPr="005246FB">
              <w:rPr>
                <w:rFonts w:ascii="Banmai Times" w:hAnsi="Banmai Times"/>
                <w:sz w:val="28"/>
                <w:szCs w:val="28"/>
                <w:lang w:val="vi-VN"/>
              </w:rPr>
              <w:t xml:space="preserve"> gia </w:t>
            </w:r>
            <w:r w:rsidRPr="005246FB">
              <w:rPr>
                <w:sz w:val="28"/>
                <w:szCs w:val="28"/>
                <w:lang w:val="vi-VN"/>
              </w:rPr>
              <w:t>đ</w:t>
            </w:r>
            <w:r w:rsidRPr="005246FB">
              <w:rPr>
                <w:rFonts w:ascii="Banmai Times" w:hAnsi="Banmai Times" w:cs="Banmai Times"/>
                <w:sz w:val="28"/>
                <w:szCs w:val="28"/>
                <w:lang w:val="vi-VN"/>
              </w:rPr>
              <w:t>ì</w:t>
            </w:r>
            <w:r w:rsidRPr="005246FB">
              <w:rPr>
                <w:rFonts w:ascii="Banmai Times" w:hAnsi="Banmai Times"/>
                <w:sz w:val="28"/>
                <w:szCs w:val="28"/>
                <w:lang w:val="vi-VN"/>
              </w:rPr>
              <w:t>nh, ph</w:t>
            </w:r>
            <w:r w:rsidRPr="005246FB">
              <w:rPr>
                <w:rFonts w:ascii="Banmai Times" w:hAnsi="Banmai Times" w:cs="Banmai Times"/>
                <w:sz w:val="28"/>
                <w:szCs w:val="28"/>
                <w:lang w:val="vi-VN"/>
              </w:rPr>
              <w:t>á</w:t>
            </w:r>
            <w:r w:rsidRPr="005246FB">
              <w:rPr>
                <w:rFonts w:ascii="Banmai Times" w:hAnsi="Banmai Times"/>
                <w:sz w:val="28"/>
                <w:szCs w:val="28"/>
                <w:lang w:val="vi-VN"/>
              </w:rPr>
              <w:t>p nh</w:t>
            </w:r>
            <w:r w:rsidRPr="005246FB">
              <w:rPr>
                <w:rFonts w:ascii="Banmai Times" w:hAnsi="Banmai Times" w:cs="Banmai Times"/>
                <w:sz w:val="28"/>
                <w:szCs w:val="28"/>
                <w:lang w:val="vi-VN"/>
              </w:rPr>
              <w:t>â</w:t>
            </w:r>
            <w:r w:rsidRPr="005246FB">
              <w:rPr>
                <w:rFonts w:ascii="Banmai Times" w:hAnsi="Banmai Times"/>
                <w:sz w:val="28"/>
                <w:szCs w:val="28"/>
                <w:lang w:val="vi-VN"/>
              </w:rPr>
              <w:t>n.</w:t>
            </w:r>
            <w:r w:rsidRPr="005246FB">
              <w:rPr>
                <w:rStyle w:val="fontstyle21"/>
                <w:rFonts w:ascii="Banmai Times" w:hAnsi="Banmai Times"/>
                <w:lang w:val="nl-NL"/>
              </w:rPr>
              <w:t>nh</w:t>
            </w:r>
            <w:r w:rsidRPr="005246FB">
              <w:rPr>
                <w:rStyle w:val="fontstyle21"/>
                <w:lang w:val="nl-NL"/>
              </w:rPr>
              <w:t>ậ</w:t>
            </w:r>
            <w:r w:rsidRPr="005246FB">
              <w:rPr>
                <w:rStyle w:val="fontstyle21"/>
                <w:rFonts w:ascii="Banmai Times" w:hAnsi="Banmai Times"/>
                <w:lang w:val="nl-NL"/>
              </w:rPr>
              <w:t>n k</w:t>
            </w:r>
            <w:r w:rsidRPr="005246FB">
              <w:rPr>
                <w:rStyle w:val="fontstyle21"/>
                <w:lang w:val="nl-NL"/>
              </w:rPr>
              <w:t>ế</w:t>
            </w:r>
            <w:r w:rsidRPr="005246FB">
              <w:rPr>
                <w:rStyle w:val="fontstyle21"/>
                <w:rFonts w:ascii="Banmai Times" w:hAnsi="Banmai Times"/>
                <w:lang w:val="nl-NL"/>
              </w:rPr>
              <w:t>t qu</w:t>
            </w:r>
            <w:r w:rsidRPr="005246FB">
              <w:rPr>
                <w:rStyle w:val="fontstyle21"/>
                <w:lang w:val="nl-NL"/>
              </w:rPr>
              <w:t>ả</w:t>
            </w:r>
            <w:r w:rsidRPr="005246FB">
              <w:rPr>
                <w:rStyle w:val="fontstyle21"/>
                <w:rFonts w:ascii="Banmai Times" w:hAnsi="Banmai Times"/>
                <w:lang w:val="nl-NL"/>
              </w:rPr>
              <w:t xml:space="preserve"> gi</w:t>
            </w:r>
            <w:r w:rsidRPr="005246FB">
              <w:rPr>
                <w:rStyle w:val="fontstyle21"/>
                <w:lang w:val="nl-NL"/>
              </w:rPr>
              <w:t>ả</w:t>
            </w:r>
            <w:r w:rsidRPr="005246FB">
              <w:rPr>
                <w:rStyle w:val="fontstyle21"/>
                <w:rFonts w:ascii="Banmai Times" w:hAnsi="Banmai Times"/>
                <w:lang w:val="nl-NL"/>
              </w:rPr>
              <w:t>i quy</w:t>
            </w:r>
            <w:r w:rsidRPr="005246FB">
              <w:rPr>
                <w:rStyle w:val="fontstyle21"/>
                <w:lang w:val="nl-NL"/>
              </w:rPr>
              <w:t>ế</w:t>
            </w:r>
            <w:r w:rsidRPr="005246FB">
              <w:rPr>
                <w:rStyle w:val="fontstyle21"/>
                <w:rFonts w:ascii="Banmai Times" w:hAnsi="Banmai Times"/>
                <w:lang w:val="nl-NL"/>
              </w:rPr>
              <w:t>t th</w:t>
            </w:r>
            <w:r w:rsidRPr="005246FB">
              <w:rPr>
                <w:rStyle w:val="fontstyle21"/>
                <w:lang w:val="nl-NL"/>
              </w:rPr>
              <w:t>ủ</w:t>
            </w:r>
            <w:r w:rsidRPr="005246FB">
              <w:rPr>
                <w:rStyle w:val="fontstyle21"/>
                <w:rFonts w:ascii="Banmai Times" w:hAnsi="Banmai Times"/>
                <w:lang w:val="nl-NL"/>
              </w:rPr>
              <w:t xml:space="preserve"> t</w:t>
            </w:r>
            <w:r w:rsidRPr="005246FB">
              <w:rPr>
                <w:rStyle w:val="fontstyle21"/>
                <w:lang w:val="nl-NL"/>
              </w:rPr>
              <w:t>ụ</w:t>
            </w:r>
            <w:r w:rsidRPr="005246FB">
              <w:rPr>
                <w:rStyle w:val="fontstyle21"/>
                <w:rFonts w:ascii="Banmai Times" w:hAnsi="Banmai Times"/>
                <w:lang w:val="nl-NL"/>
              </w:rPr>
              <w:t>c h</w:t>
            </w:r>
            <w:r w:rsidRPr="005246FB">
              <w:rPr>
                <w:rStyle w:val="fontstyle21"/>
                <w:rFonts w:ascii="Banmai Times" w:hAnsi="Banmai Times" w:cs="Banmai Times"/>
                <w:lang w:val="nl-NL"/>
              </w:rPr>
              <w:t>à</w:t>
            </w:r>
            <w:r w:rsidRPr="005246FB">
              <w:rPr>
                <w:rStyle w:val="fontstyle21"/>
                <w:rFonts w:ascii="Banmai Times" w:hAnsi="Banmai Times"/>
                <w:lang w:val="nl-NL"/>
              </w:rPr>
              <w:t>nh ch</w:t>
            </w:r>
            <w:r w:rsidRPr="005246FB">
              <w:rPr>
                <w:rStyle w:val="fontstyle21"/>
                <w:rFonts w:ascii="Banmai Times" w:hAnsi="Banmai Times" w:cs="Banmai Times"/>
                <w:lang w:val="nl-NL"/>
              </w:rPr>
              <w:t>í</w:t>
            </w:r>
            <w:r w:rsidRPr="005246FB">
              <w:rPr>
                <w:rStyle w:val="fontstyle21"/>
                <w:rFonts w:ascii="Banmai Times" w:hAnsi="Banmai Times"/>
                <w:lang w:val="nl-NL"/>
              </w:rPr>
              <w:t>nh theo th</w:t>
            </w:r>
            <w:r w:rsidRPr="005246FB">
              <w:rPr>
                <w:rStyle w:val="fontstyle21"/>
                <w:lang w:val="nl-NL"/>
              </w:rPr>
              <w:t>ờ</w:t>
            </w:r>
            <w:r w:rsidRPr="005246FB">
              <w:rPr>
                <w:rStyle w:val="fontstyle21"/>
                <w:rFonts w:ascii="Banmai Times" w:hAnsi="Banmai Times"/>
                <w:lang w:val="nl-NL"/>
              </w:rPr>
              <w:t xml:space="preserve">i gian, </w:t>
            </w:r>
            <w:r w:rsidRPr="005246FB">
              <w:rPr>
                <w:rStyle w:val="fontstyle21"/>
                <w:lang w:val="nl-NL"/>
              </w:rPr>
              <w:t>đị</w:t>
            </w:r>
            <w:r w:rsidRPr="005246FB">
              <w:rPr>
                <w:rStyle w:val="fontstyle21"/>
                <w:rFonts w:ascii="Banmai Times" w:hAnsi="Banmai Times"/>
                <w:lang w:val="nl-NL"/>
              </w:rPr>
              <w:t xml:space="preserve">a </w:t>
            </w:r>
            <w:r w:rsidRPr="005246FB">
              <w:rPr>
                <w:rStyle w:val="fontstyle21"/>
                <w:lang w:val="nl-NL"/>
              </w:rPr>
              <w:t>đ</w:t>
            </w:r>
            <w:r w:rsidRPr="005246FB">
              <w:rPr>
                <w:rStyle w:val="fontstyle21"/>
                <w:rFonts w:ascii="Banmai Times" w:hAnsi="Banmai Times"/>
                <w:lang w:val="nl-NL"/>
              </w:rPr>
              <w:t>i</w:t>
            </w:r>
            <w:r w:rsidRPr="005246FB">
              <w:rPr>
                <w:rStyle w:val="fontstyle21"/>
                <w:lang w:val="nl-NL"/>
              </w:rPr>
              <w:t>ể</w:t>
            </w:r>
            <w:r w:rsidRPr="005246FB">
              <w:rPr>
                <w:rStyle w:val="fontstyle21"/>
                <w:rFonts w:ascii="Banmai Times" w:hAnsi="Banmai Times"/>
                <w:lang w:val="nl-NL"/>
              </w:rPr>
              <w:t>m ghi tr</w:t>
            </w:r>
            <w:r w:rsidRPr="005246FB">
              <w:rPr>
                <w:rStyle w:val="fontstyle21"/>
                <w:rFonts w:ascii="Banmai Times" w:hAnsi="Banmai Times" w:cs="Banmai Times"/>
                <w:lang w:val="nl-NL"/>
              </w:rPr>
              <w:t>ê</w:t>
            </w:r>
            <w:r w:rsidRPr="005246FB">
              <w:rPr>
                <w:rStyle w:val="fontstyle21"/>
                <w:rFonts w:ascii="Banmai Times" w:hAnsi="Banmai Times"/>
                <w:lang w:val="nl-NL"/>
              </w:rPr>
              <w:t>n Gi</w:t>
            </w:r>
            <w:r w:rsidRPr="005246FB">
              <w:rPr>
                <w:rStyle w:val="fontstyle21"/>
                <w:lang w:val="nl-NL"/>
              </w:rPr>
              <w:t>ấ</w:t>
            </w:r>
            <w:r w:rsidRPr="005246FB">
              <w:rPr>
                <w:rStyle w:val="fontstyle21"/>
                <w:rFonts w:ascii="Banmai Times" w:hAnsi="Banmai Times"/>
                <w:lang w:val="nl-NL"/>
              </w:rPr>
              <w:t>y ti</w:t>
            </w:r>
            <w:r w:rsidRPr="005246FB">
              <w:rPr>
                <w:rStyle w:val="fontstyle21"/>
                <w:lang w:val="nl-NL"/>
              </w:rPr>
              <w:t>ế</w:t>
            </w:r>
            <w:r w:rsidRPr="005246FB">
              <w:rPr>
                <w:rStyle w:val="fontstyle21"/>
                <w:rFonts w:ascii="Banmai Times" w:hAnsi="Banmai Times"/>
                <w:lang w:val="nl-NL"/>
              </w:rPr>
              <w:t>p nh</w:t>
            </w:r>
            <w:r w:rsidRPr="005246FB">
              <w:rPr>
                <w:rStyle w:val="fontstyle21"/>
                <w:lang w:val="nl-NL"/>
              </w:rPr>
              <w:t>ậ</w:t>
            </w:r>
            <w:r w:rsidRPr="005246FB">
              <w:rPr>
                <w:rStyle w:val="fontstyle21"/>
                <w:rFonts w:ascii="Banmai Times" w:hAnsi="Banmai Times"/>
                <w:lang w:val="nl-NL"/>
              </w:rPr>
              <w:t>n h</w:t>
            </w:r>
            <w:r w:rsidRPr="005246FB">
              <w:rPr>
                <w:rStyle w:val="fontstyle21"/>
                <w:lang w:val="nl-NL"/>
              </w:rPr>
              <w:t>ồ</w:t>
            </w:r>
            <w:r w:rsidRPr="005246FB">
              <w:rPr>
                <w:rStyle w:val="fontstyle21"/>
                <w:rFonts w:ascii="Banmai Times" w:hAnsi="Banmai Times"/>
                <w:lang w:val="nl-NL"/>
              </w:rPr>
              <w:t xml:space="preserve"> s</w:t>
            </w:r>
            <w:r w:rsidRPr="005246FB">
              <w:rPr>
                <w:rStyle w:val="fontstyle21"/>
                <w:lang w:val="nl-NL"/>
              </w:rPr>
              <w:t>ơ</w:t>
            </w:r>
            <w:r w:rsidRPr="005246FB">
              <w:rPr>
                <w:rStyle w:val="fontstyle21"/>
                <w:rFonts w:ascii="Banmai Times" w:hAnsi="Banmai Times"/>
                <w:lang w:val="nl-NL"/>
              </w:rPr>
              <w:t xml:space="preserve"> v</w:t>
            </w:r>
            <w:r w:rsidRPr="005246FB">
              <w:rPr>
                <w:rStyle w:val="fontstyle21"/>
                <w:rFonts w:ascii="Banmai Times" w:hAnsi="Banmai Times" w:cs="Banmai Times"/>
                <w:lang w:val="nl-NL"/>
              </w:rPr>
              <w:t>à</w:t>
            </w:r>
            <w:r w:rsidRPr="005246FB">
              <w:rPr>
                <w:rStyle w:val="fontstyle21"/>
                <w:rFonts w:ascii="Banmai Times" w:hAnsi="Banmai Times"/>
                <w:lang w:val="nl-NL"/>
              </w:rPr>
              <w:t xml:space="preserve"> h</w:t>
            </w:r>
            <w:r w:rsidRPr="005246FB">
              <w:rPr>
                <w:rStyle w:val="fontstyle21"/>
                <w:lang w:val="nl-NL"/>
              </w:rPr>
              <w:t>ẹ</w:t>
            </w:r>
            <w:r w:rsidRPr="005246FB">
              <w:rPr>
                <w:rStyle w:val="fontstyle21"/>
                <w:rFonts w:ascii="Banmai Times" w:hAnsi="Banmai Times"/>
                <w:lang w:val="nl-NL"/>
              </w:rPr>
              <w:t>n tr</w:t>
            </w:r>
            <w:r w:rsidRPr="005246FB">
              <w:rPr>
                <w:rStyle w:val="fontstyle21"/>
                <w:lang w:val="nl-NL"/>
              </w:rPr>
              <w:t>ả</w:t>
            </w:r>
            <w:r w:rsidRPr="005246FB">
              <w:rPr>
                <w:rStyle w:val="fontstyle21"/>
                <w:rFonts w:ascii="Banmai Times" w:hAnsi="Banmai Times"/>
                <w:lang w:val="nl-NL"/>
              </w:rPr>
              <w:t xml:space="preserve"> k</w:t>
            </w:r>
            <w:r w:rsidRPr="005246FB">
              <w:rPr>
                <w:rStyle w:val="fontstyle21"/>
                <w:lang w:val="nl-NL"/>
              </w:rPr>
              <w:t>ế</w:t>
            </w:r>
            <w:r w:rsidRPr="005246FB">
              <w:rPr>
                <w:rStyle w:val="fontstyle21"/>
                <w:rFonts w:ascii="Banmai Times" w:hAnsi="Banmai Times"/>
                <w:lang w:val="nl-NL"/>
              </w:rPr>
              <w:t>t qu</w:t>
            </w:r>
            <w:r w:rsidRPr="005246FB">
              <w:rPr>
                <w:rStyle w:val="fontstyle21"/>
                <w:lang w:val="nl-NL"/>
              </w:rPr>
              <w:t>ả</w:t>
            </w:r>
            <w:r w:rsidRPr="005246FB">
              <w:rPr>
                <w:rStyle w:val="fontstyle21"/>
                <w:rFonts w:ascii="Banmai Times" w:hAnsi="Banmai Times"/>
                <w:lang w:val="nl-NL"/>
              </w:rPr>
              <w:t xml:space="preserve"> (</w:t>
            </w:r>
            <w:r w:rsidRPr="005246FB">
              <w:rPr>
                <w:rFonts w:ascii="Banmai Times" w:hAnsi="Banmai Times"/>
                <w:iCs/>
                <w:sz w:val="28"/>
                <w:szCs w:val="28"/>
                <w:lang w:val="nl-NL"/>
              </w:rPr>
              <w:t>xu</w:t>
            </w:r>
            <w:r w:rsidRPr="005246FB">
              <w:rPr>
                <w:iCs/>
                <w:sz w:val="28"/>
                <w:szCs w:val="28"/>
                <w:lang w:val="nl-NL"/>
              </w:rPr>
              <w:t>ấ</w:t>
            </w:r>
            <w:r w:rsidRPr="005246FB">
              <w:rPr>
                <w:rFonts w:ascii="Banmai Times" w:hAnsi="Banmai Times"/>
                <w:iCs/>
                <w:sz w:val="28"/>
                <w:szCs w:val="28"/>
                <w:lang w:val="nl-NL"/>
              </w:rPr>
              <w:t>t tr</w:t>
            </w:r>
            <w:r w:rsidRPr="005246FB">
              <w:rPr>
                <w:rFonts w:ascii="Banmai Times" w:hAnsi="Banmai Times" w:cs="Banmai Times"/>
                <w:iCs/>
                <w:sz w:val="28"/>
                <w:szCs w:val="28"/>
                <w:lang w:val="nl-NL"/>
              </w:rPr>
              <w:t>ì</w:t>
            </w:r>
            <w:r w:rsidRPr="005246FB">
              <w:rPr>
                <w:rFonts w:ascii="Banmai Times" w:hAnsi="Banmai Times"/>
                <w:iCs/>
                <w:sz w:val="28"/>
                <w:szCs w:val="28"/>
                <w:lang w:val="nl-NL"/>
              </w:rPr>
              <w:t>nh gi</w:t>
            </w:r>
            <w:r w:rsidRPr="005246FB">
              <w:rPr>
                <w:iCs/>
                <w:sz w:val="28"/>
                <w:szCs w:val="28"/>
                <w:lang w:val="nl-NL"/>
              </w:rPr>
              <w:t>ấ</w:t>
            </w:r>
            <w:r w:rsidRPr="005246FB">
              <w:rPr>
                <w:rFonts w:ascii="Banmai Times" w:hAnsi="Banmai Times"/>
                <w:iCs/>
                <w:sz w:val="28"/>
                <w:szCs w:val="28"/>
                <w:lang w:val="nl-NL"/>
              </w:rPr>
              <w:t>y h</w:t>
            </w:r>
            <w:r w:rsidRPr="005246FB">
              <w:rPr>
                <w:iCs/>
                <w:sz w:val="28"/>
                <w:szCs w:val="28"/>
                <w:lang w:val="nl-NL"/>
              </w:rPr>
              <w:t>ẹ</w:t>
            </w:r>
            <w:r w:rsidRPr="005246FB">
              <w:rPr>
                <w:rFonts w:ascii="Banmai Times" w:hAnsi="Banmai Times"/>
                <w:iCs/>
                <w:sz w:val="28"/>
                <w:szCs w:val="28"/>
                <w:lang w:val="nl-NL"/>
              </w:rPr>
              <w:t>n tr</w:t>
            </w:r>
            <w:r w:rsidRPr="005246FB">
              <w:rPr>
                <w:iCs/>
                <w:sz w:val="28"/>
                <w:szCs w:val="28"/>
                <w:lang w:val="nl-NL"/>
              </w:rPr>
              <w:t>ả</w:t>
            </w:r>
            <w:r w:rsidRPr="005246FB">
              <w:rPr>
                <w:rFonts w:ascii="Banmai Times" w:hAnsi="Banmai Times"/>
                <w:iCs/>
                <w:sz w:val="28"/>
                <w:szCs w:val="28"/>
                <w:lang w:val="nl-NL"/>
              </w:rPr>
              <w:t xml:space="preserve"> k</w:t>
            </w:r>
            <w:r w:rsidRPr="005246FB">
              <w:rPr>
                <w:iCs/>
                <w:sz w:val="28"/>
                <w:szCs w:val="28"/>
                <w:lang w:val="nl-NL"/>
              </w:rPr>
              <w:t>ế</w:t>
            </w:r>
            <w:r w:rsidRPr="005246FB">
              <w:rPr>
                <w:rFonts w:ascii="Banmai Times" w:hAnsi="Banmai Times"/>
                <w:iCs/>
                <w:sz w:val="28"/>
                <w:szCs w:val="28"/>
                <w:lang w:val="nl-NL"/>
              </w:rPr>
              <w:t>t qu</w:t>
            </w:r>
            <w:r w:rsidRPr="005246FB">
              <w:rPr>
                <w:iCs/>
                <w:sz w:val="28"/>
                <w:szCs w:val="28"/>
                <w:lang w:val="nl-NL"/>
              </w:rPr>
              <w:t>ả</w:t>
            </w:r>
            <w:r w:rsidRPr="005246FB">
              <w:rPr>
                <w:rFonts w:ascii="Banmai Times" w:hAnsi="Banmai Times"/>
                <w:iCs/>
                <w:sz w:val="28"/>
                <w:szCs w:val="28"/>
                <w:lang w:val="nl-NL"/>
              </w:rPr>
              <w:t>). C</w:t>
            </w:r>
            <w:r w:rsidRPr="005246FB">
              <w:rPr>
                <w:rFonts w:ascii="Banmai Times" w:hAnsi="Banmai Times" w:cs="Banmai Times"/>
                <w:iCs/>
                <w:sz w:val="28"/>
                <w:szCs w:val="28"/>
                <w:lang w:val="nl-NL"/>
              </w:rPr>
              <w:t>ô</w:t>
            </w:r>
            <w:r w:rsidRPr="005246FB">
              <w:rPr>
                <w:rFonts w:ascii="Banmai Times" w:hAnsi="Banmai Times"/>
                <w:iCs/>
                <w:sz w:val="28"/>
                <w:szCs w:val="28"/>
                <w:lang w:val="nl-NL"/>
              </w:rPr>
              <w:t>ng ch</w:t>
            </w:r>
            <w:r w:rsidRPr="005246FB">
              <w:rPr>
                <w:iCs/>
                <w:sz w:val="28"/>
                <w:szCs w:val="28"/>
                <w:lang w:val="nl-NL"/>
              </w:rPr>
              <w:t>ứ</w:t>
            </w:r>
            <w:r w:rsidRPr="005246FB">
              <w:rPr>
                <w:rFonts w:ascii="Banmai Times" w:hAnsi="Banmai Times"/>
                <w:iCs/>
                <w:sz w:val="28"/>
                <w:szCs w:val="28"/>
                <w:lang w:val="nl-NL"/>
              </w:rPr>
              <w:t>c tr</w:t>
            </w:r>
            <w:r w:rsidRPr="005246FB">
              <w:rPr>
                <w:iCs/>
                <w:sz w:val="28"/>
                <w:szCs w:val="28"/>
                <w:lang w:val="nl-NL"/>
              </w:rPr>
              <w:t>ả</w:t>
            </w:r>
            <w:r w:rsidRPr="005246FB">
              <w:rPr>
                <w:rFonts w:ascii="Banmai Times" w:hAnsi="Banmai Times"/>
                <w:iCs/>
                <w:sz w:val="28"/>
                <w:szCs w:val="28"/>
                <w:lang w:val="nl-NL"/>
              </w:rPr>
              <w:t xml:space="preserve"> k</w:t>
            </w:r>
            <w:r w:rsidRPr="005246FB">
              <w:rPr>
                <w:iCs/>
                <w:sz w:val="28"/>
                <w:szCs w:val="28"/>
                <w:lang w:val="nl-NL"/>
              </w:rPr>
              <w:t>ế</w:t>
            </w:r>
            <w:r w:rsidRPr="005246FB">
              <w:rPr>
                <w:rFonts w:ascii="Banmai Times" w:hAnsi="Banmai Times"/>
                <w:iCs/>
                <w:sz w:val="28"/>
                <w:szCs w:val="28"/>
                <w:lang w:val="nl-NL"/>
              </w:rPr>
              <w:t>t qu</w:t>
            </w:r>
            <w:r w:rsidRPr="005246FB">
              <w:rPr>
                <w:iCs/>
                <w:sz w:val="28"/>
                <w:szCs w:val="28"/>
                <w:lang w:val="nl-NL"/>
              </w:rPr>
              <w:t>ả</w:t>
            </w:r>
            <w:r w:rsidRPr="005246FB">
              <w:rPr>
                <w:rFonts w:ascii="Banmai Times" w:hAnsi="Banmai Times"/>
                <w:iCs/>
                <w:sz w:val="28"/>
                <w:szCs w:val="28"/>
                <w:lang w:val="nl-NL"/>
              </w:rPr>
              <w:t xml:space="preserve"> ki</w:t>
            </w:r>
            <w:r w:rsidRPr="005246FB">
              <w:rPr>
                <w:iCs/>
                <w:sz w:val="28"/>
                <w:szCs w:val="28"/>
                <w:lang w:val="nl-NL"/>
              </w:rPr>
              <w:t>ể</w:t>
            </w:r>
            <w:r w:rsidRPr="005246FB">
              <w:rPr>
                <w:rFonts w:ascii="Banmai Times" w:hAnsi="Banmai Times"/>
                <w:iCs/>
                <w:sz w:val="28"/>
                <w:szCs w:val="28"/>
                <w:lang w:val="nl-NL"/>
              </w:rPr>
              <w:t>m tra phi</w:t>
            </w:r>
            <w:r w:rsidRPr="005246FB">
              <w:rPr>
                <w:iCs/>
                <w:sz w:val="28"/>
                <w:szCs w:val="28"/>
                <w:lang w:val="nl-NL"/>
              </w:rPr>
              <w:t>ế</w:t>
            </w:r>
            <w:r w:rsidRPr="005246FB">
              <w:rPr>
                <w:rFonts w:ascii="Banmai Times" w:hAnsi="Banmai Times"/>
                <w:iCs/>
                <w:sz w:val="28"/>
                <w:szCs w:val="28"/>
                <w:lang w:val="nl-NL"/>
              </w:rPr>
              <w:t>u h</w:t>
            </w:r>
            <w:r w:rsidRPr="005246FB">
              <w:rPr>
                <w:iCs/>
                <w:sz w:val="28"/>
                <w:szCs w:val="28"/>
                <w:lang w:val="nl-NL"/>
              </w:rPr>
              <w:t>ẹ</w:t>
            </w:r>
            <w:r w:rsidRPr="005246FB">
              <w:rPr>
                <w:rFonts w:ascii="Banmai Times" w:hAnsi="Banmai Times"/>
                <w:iCs/>
                <w:sz w:val="28"/>
                <w:szCs w:val="28"/>
                <w:lang w:val="nl-NL"/>
              </w:rPr>
              <w:t>n v</w:t>
            </w:r>
            <w:r w:rsidRPr="005246FB">
              <w:rPr>
                <w:rFonts w:ascii="Banmai Times" w:hAnsi="Banmai Times" w:cs="Banmai Times"/>
                <w:iCs/>
                <w:sz w:val="28"/>
                <w:szCs w:val="28"/>
                <w:lang w:val="nl-NL"/>
              </w:rPr>
              <w:t>à</w:t>
            </w:r>
            <w:r w:rsidRPr="005246FB">
              <w:rPr>
                <w:rFonts w:ascii="Banmai Times" w:hAnsi="Banmai Times"/>
                <w:iCs/>
                <w:sz w:val="28"/>
                <w:szCs w:val="28"/>
                <w:lang w:val="nl-NL"/>
              </w:rPr>
              <w:t xml:space="preserve"> y</w:t>
            </w:r>
            <w:r w:rsidRPr="005246FB">
              <w:rPr>
                <w:rFonts w:ascii="Banmai Times" w:hAnsi="Banmai Times" w:cs="Banmai Times"/>
                <w:iCs/>
                <w:sz w:val="28"/>
                <w:szCs w:val="28"/>
                <w:lang w:val="nl-NL"/>
              </w:rPr>
              <w:t>ê</w:t>
            </w:r>
            <w:r w:rsidRPr="005246FB">
              <w:rPr>
                <w:rFonts w:ascii="Banmai Times" w:hAnsi="Banmai Times"/>
                <w:iCs/>
                <w:sz w:val="28"/>
                <w:szCs w:val="28"/>
                <w:lang w:val="nl-NL"/>
              </w:rPr>
              <w:t>u c</w:t>
            </w:r>
            <w:r w:rsidRPr="005246FB">
              <w:rPr>
                <w:iCs/>
                <w:sz w:val="28"/>
                <w:szCs w:val="28"/>
                <w:lang w:val="nl-NL"/>
              </w:rPr>
              <w:t>ầ</w:t>
            </w:r>
            <w:r w:rsidRPr="005246FB">
              <w:rPr>
                <w:rFonts w:ascii="Banmai Times" w:hAnsi="Banmai Times"/>
                <w:iCs/>
                <w:sz w:val="28"/>
                <w:szCs w:val="28"/>
                <w:lang w:val="nl-NL"/>
              </w:rPr>
              <w:t>u ng</w:t>
            </w:r>
            <w:r w:rsidRPr="005246FB">
              <w:rPr>
                <w:iCs/>
                <w:sz w:val="28"/>
                <w:szCs w:val="28"/>
                <w:lang w:val="nl-NL"/>
              </w:rPr>
              <w:t>ườ</w:t>
            </w:r>
            <w:r w:rsidRPr="005246FB">
              <w:rPr>
                <w:rFonts w:ascii="Banmai Times" w:hAnsi="Banmai Times"/>
                <w:iCs/>
                <w:sz w:val="28"/>
                <w:szCs w:val="28"/>
                <w:lang w:val="nl-NL"/>
              </w:rPr>
              <w:t xml:space="preserve">i </w:t>
            </w:r>
            <w:r w:rsidRPr="005246FB">
              <w:rPr>
                <w:iCs/>
                <w:sz w:val="28"/>
                <w:szCs w:val="28"/>
                <w:lang w:val="nl-NL"/>
              </w:rPr>
              <w:t>đế</w:t>
            </w:r>
            <w:r w:rsidRPr="005246FB">
              <w:rPr>
                <w:rFonts w:ascii="Banmai Times" w:hAnsi="Banmai Times"/>
                <w:iCs/>
                <w:sz w:val="28"/>
                <w:szCs w:val="28"/>
                <w:lang w:val="nl-NL"/>
              </w:rPr>
              <w:t>n nh</w:t>
            </w:r>
            <w:r w:rsidRPr="005246FB">
              <w:rPr>
                <w:iCs/>
                <w:sz w:val="28"/>
                <w:szCs w:val="28"/>
                <w:lang w:val="nl-NL"/>
              </w:rPr>
              <w:t>ậ</w:t>
            </w:r>
            <w:r w:rsidRPr="005246FB">
              <w:rPr>
                <w:rFonts w:ascii="Banmai Times" w:hAnsi="Banmai Times"/>
                <w:iCs/>
                <w:sz w:val="28"/>
                <w:szCs w:val="28"/>
                <w:lang w:val="nl-NL"/>
              </w:rPr>
              <w:t>n k</w:t>
            </w:r>
            <w:r w:rsidRPr="005246FB">
              <w:rPr>
                <w:iCs/>
                <w:sz w:val="28"/>
                <w:szCs w:val="28"/>
                <w:lang w:val="nl-NL"/>
              </w:rPr>
              <w:t>ế</w:t>
            </w:r>
            <w:r w:rsidRPr="005246FB">
              <w:rPr>
                <w:rFonts w:ascii="Banmai Times" w:hAnsi="Banmai Times"/>
                <w:iCs/>
                <w:sz w:val="28"/>
                <w:szCs w:val="28"/>
                <w:lang w:val="nl-NL"/>
              </w:rPr>
              <w:t>t qu</w:t>
            </w:r>
            <w:r w:rsidRPr="005246FB">
              <w:rPr>
                <w:iCs/>
                <w:sz w:val="28"/>
                <w:szCs w:val="28"/>
                <w:lang w:val="nl-NL"/>
              </w:rPr>
              <w:t>ả</w:t>
            </w:r>
            <w:r w:rsidRPr="005246FB">
              <w:rPr>
                <w:rFonts w:ascii="Banmai Times" w:hAnsi="Banmai Times"/>
                <w:iCs/>
                <w:sz w:val="28"/>
                <w:szCs w:val="28"/>
                <w:lang w:val="nl-NL"/>
              </w:rPr>
              <w:t xml:space="preserve"> k</w:t>
            </w:r>
            <w:r w:rsidRPr="005246FB">
              <w:rPr>
                <w:rFonts w:ascii="Banmai Times" w:hAnsi="Banmai Times" w:cs="Banmai Times"/>
                <w:iCs/>
                <w:sz w:val="28"/>
                <w:szCs w:val="28"/>
                <w:lang w:val="nl-NL"/>
              </w:rPr>
              <w:t>ý</w:t>
            </w:r>
            <w:r w:rsidRPr="005246FB">
              <w:rPr>
                <w:rFonts w:ascii="Banmai Times" w:hAnsi="Banmai Times"/>
                <w:iCs/>
                <w:sz w:val="28"/>
                <w:szCs w:val="28"/>
                <w:lang w:val="nl-NL"/>
              </w:rPr>
              <w:t xml:space="preserve"> nh</w:t>
            </w:r>
            <w:r w:rsidRPr="005246FB">
              <w:rPr>
                <w:iCs/>
                <w:sz w:val="28"/>
                <w:szCs w:val="28"/>
                <w:lang w:val="nl-NL"/>
              </w:rPr>
              <w:t>ậ</w:t>
            </w:r>
            <w:r w:rsidRPr="005246FB">
              <w:rPr>
                <w:rFonts w:ascii="Banmai Times" w:hAnsi="Banmai Times"/>
                <w:iCs/>
                <w:sz w:val="28"/>
                <w:szCs w:val="28"/>
                <w:lang w:val="nl-NL"/>
              </w:rPr>
              <w:t>n v</w:t>
            </w:r>
            <w:r w:rsidRPr="005246FB">
              <w:rPr>
                <w:rFonts w:ascii="Banmai Times" w:hAnsi="Banmai Times" w:cs="Banmai Times"/>
                <w:iCs/>
                <w:sz w:val="28"/>
                <w:szCs w:val="28"/>
                <w:lang w:val="nl-NL"/>
              </w:rPr>
              <w:t>à</w:t>
            </w:r>
            <w:r w:rsidRPr="005246FB">
              <w:rPr>
                <w:rFonts w:ascii="Banmai Times" w:hAnsi="Banmai Times"/>
                <w:iCs/>
                <w:sz w:val="28"/>
                <w:szCs w:val="28"/>
                <w:lang w:val="nl-NL"/>
              </w:rPr>
              <w:t>o s</w:t>
            </w:r>
            <w:r w:rsidRPr="005246FB">
              <w:rPr>
                <w:iCs/>
                <w:sz w:val="28"/>
                <w:szCs w:val="28"/>
                <w:lang w:val="nl-NL"/>
              </w:rPr>
              <w:t>ổ</w:t>
            </w:r>
            <w:r w:rsidRPr="005246FB">
              <w:rPr>
                <w:rFonts w:ascii="Banmai Times" w:hAnsi="Banmai Times"/>
                <w:iCs/>
                <w:sz w:val="28"/>
                <w:szCs w:val="28"/>
                <w:lang w:val="nl-NL"/>
              </w:rPr>
              <w:t xml:space="preserve"> v</w:t>
            </w:r>
            <w:r w:rsidRPr="005246FB">
              <w:rPr>
                <w:rFonts w:ascii="Banmai Times" w:hAnsi="Banmai Times" w:cs="Banmai Times"/>
                <w:iCs/>
                <w:sz w:val="28"/>
                <w:szCs w:val="28"/>
                <w:lang w:val="nl-NL"/>
              </w:rPr>
              <w:t>à</w:t>
            </w:r>
            <w:r w:rsidRPr="005246FB">
              <w:rPr>
                <w:rFonts w:ascii="Banmai Times" w:hAnsi="Banmai Times"/>
                <w:iCs/>
                <w:sz w:val="28"/>
                <w:szCs w:val="28"/>
                <w:lang w:val="nl-NL"/>
              </w:rPr>
              <w:t xml:space="preserve"> trao k</w:t>
            </w:r>
            <w:r w:rsidRPr="005246FB">
              <w:rPr>
                <w:iCs/>
                <w:sz w:val="28"/>
                <w:szCs w:val="28"/>
                <w:lang w:val="nl-NL"/>
              </w:rPr>
              <w:t>ế</w:t>
            </w:r>
            <w:r w:rsidRPr="005246FB">
              <w:rPr>
                <w:rFonts w:ascii="Banmai Times" w:hAnsi="Banmai Times"/>
                <w:iCs/>
                <w:sz w:val="28"/>
                <w:szCs w:val="28"/>
                <w:lang w:val="nl-NL"/>
              </w:rPr>
              <w:t>t qu</w:t>
            </w:r>
            <w:r w:rsidRPr="005246FB">
              <w:rPr>
                <w:iCs/>
                <w:sz w:val="28"/>
                <w:szCs w:val="28"/>
                <w:lang w:val="nl-NL"/>
              </w:rPr>
              <w:t>ả</w:t>
            </w:r>
            <w:r w:rsidRPr="005246FB">
              <w:rPr>
                <w:rFonts w:ascii="Banmai Times" w:hAnsi="Banmai Times"/>
                <w:iCs/>
                <w:sz w:val="28"/>
                <w:szCs w:val="28"/>
                <w:lang w:val="nl-NL"/>
              </w:rPr>
              <w:t xml:space="preserve">. </w:t>
            </w:r>
          </w:p>
          <w:p w:rsidR="00012203" w:rsidRPr="005246FB" w:rsidRDefault="00012203" w:rsidP="0045074E">
            <w:pPr>
              <w:ind w:firstLine="317"/>
              <w:jc w:val="both"/>
              <w:rPr>
                <w:rStyle w:val="fontstyle21"/>
                <w:rFonts w:ascii="Calibri" w:hAnsi="Calibri"/>
                <w:iCs/>
                <w:lang w:val="vi-VN"/>
              </w:rPr>
            </w:pPr>
            <w:r w:rsidRPr="005246FB">
              <w:rPr>
                <w:rFonts w:ascii="Banmai Times" w:hAnsi="Banmai Times"/>
                <w:iCs/>
                <w:sz w:val="28"/>
                <w:szCs w:val="28"/>
                <w:lang w:val="nl-NL"/>
              </w:rPr>
              <w:t>- Tr</w:t>
            </w:r>
            <w:r w:rsidRPr="005246FB">
              <w:rPr>
                <w:iCs/>
                <w:sz w:val="28"/>
                <w:szCs w:val="28"/>
                <w:lang w:val="nl-NL"/>
              </w:rPr>
              <w:t>ườ</w:t>
            </w:r>
            <w:r w:rsidRPr="005246FB">
              <w:rPr>
                <w:rFonts w:ascii="Banmai Times" w:hAnsi="Banmai Times"/>
                <w:iCs/>
                <w:sz w:val="28"/>
                <w:szCs w:val="28"/>
                <w:lang w:val="nl-NL"/>
              </w:rPr>
              <w:t>ng h</w:t>
            </w:r>
            <w:r w:rsidRPr="005246FB">
              <w:rPr>
                <w:iCs/>
                <w:sz w:val="28"/>
                <w:szCs w:val="28"/>
                <w:lang w:val="nl-NL"/>
              </w:rPr>
              <w:t>ợ</w:t>
            </w:r>
            <w:r w:rsidRPr="005246FB">
              <w:rPr>
                <w:rFonts w:ascii="Banmai Times" w:hAnsi="Banmai Times"/>
                <w:iCs/>
                <w:sz w:val="28"/>
                <w:szCs w:val="28"/>
                <w:lang w:val="nl-NL"/>
              </w:rPr>
              <w:t>p nh</w:t>
            </w:r>
            <w:r w:rsidRPr="005246FB">
              <w:rPr>
                <w:iCs/>
                <w:sz w:val="28"/>
                <w:szCs w:val="28"/>
                <w:lang w:val="nl-NL"/>
              </w:rPr>
              <w:t>ậ</w:t>
            </w:r>
            <w:r w:rsidRPr="005246FB">
              <w:rPr>
                <w:rFonts w:ascii="Banmai Times" w:hAnsi="Banmai Times"/>
                <w:iCs/>
                <w:sz w:val="28"/>
                <w:szCs w:val="28"/>
                <w:lang w:val="nl-NL"/>
              </w:rPr>
              <w:t>n k</w:t>
            </w:r>
            <w:r w:rsidRPr="005246FB">
              <w:rPr>
                <w:iCs/>
                <w:sz w:val="28"/>
                <w:szCs w:val="28"/>
                <w:lang w:val="nl-NL"/>
              </w:rPr>
              <w:t>ế</w:t>
            </w:r>
            <w:r w:rsidRPr="005246FB">
              <w:rPr>
                <w:rFonts w:ascii="Banmai Times" w:hAnsi="Banmai Times"/>
                <w:iCs/>
                <w:sz w:val="28"/>
                <w:szCs w:val="28"/>
                <w:lang w:val="nl-NL"/>
              </w:rPr>
              <w:t>t qu</w:t>
            </w:r>
            <w:r w:rsidRPr="005246FB">
              <w:rPr>
                <w:iCs/>
                <w:sz w:val="28"/>
                <w:szCs w:val="28"/>
                <w:lang w:val="nl-NL"/>
              </w:rPr>
              <w:t>ả</w:t>
            </w:r>
            <w:r w:rsidRPr="005246FB">
              <w:rPr>
                <w:rFonts w:ascii="Banmai Times" w:hAnsi="Banmai Times"/>
                <w:sz w:val="28"/>
                <w:szCs w:val="28"/>
                <w:lang w:val="nl-NL"/>
              </w:rPr>
              <w:t xml:space="preserve"> thông </w:t>
            </w:r>
            <w:r w:rsidRPr="005246FB">
              <w:rPr>
                <w:rFonts w:ascii="Banmai Times" w:hAnsi="Banmai Times"/>
                <w:sz w:val="28"/>
                <w:szCs w:val="28"/>
                <w:lang w:val="vi-VN"/>
              </w:rPr>
              <w:t>qua d</w:t>
            </w:r>
            <w:r w:rsidRPr="005246FB">
              <w:rPr>
                <w:sz w:val="28"/>
                <w:szCs w:val="28"/>
                <w:lang w:val="vi-VN"/>
              </w:rPr>
              <w:t>ị</w:t>
            </w:r>
            <w:r w:rsidRPr="005246FB">
              <w:rPr>
                <w:rFonts w:ascii="Banmai Times" w:hAnsi="Banmai Times"/>
                <w:sz w:val="28"/>
                <w:szCs w:val="28"/>
                <w:lang w:val="vi-VN"/>
              </w:rPr>
              <w:t>ch v</w:t>
            </w:r>
            <w:r w:rsidRPr="005246FB">
              <w:rPr>
                <w:sz w:val="28"/>
                <w:szCs w:val="28"/>
                <w:lang w:val="vi-VN"/>
              </w:rPr>
              <w:t>ụ</w:t>
            </w:r>
            <w:r w:rsidRPr="005246FB">
              <w:rPr>
                <w:rFonts w:ascii="Banmai Times" w:hAnsi="Banmai Times"/>
                <w:sz w:val="28"/>
                <w:szCs w:val="28"/>
                <w:lang w:val="vi-VN"/>
              </w:rPr>
              <w:t xml:space="preserve"> b</w:t>
            </w:r>
            <w:r w:rsidRPr="005246FB">
              <w:rPr>
                <w:sz w:val="28"/>
                <w:szCs w:val="28"/>
                <w:lang w:val="vi-VN"/>
              </w:rPr>
              <w:t>ư</w:t>
            </w:r>
            <w:r w:rsidRPr="005246FB">
              <w:rPr>
                <w:rFonts w:ascii="Banmai Times" w:hAnsi="Banmai Times"/>
                <w:sz w:val="28"/>
                <w:szCs w:val="28"/>
                <w:lang w:val="vi-VN"/>
              </w:rPr>
              <w:t>u ch</w:t>
            </w:r>
            <w:r w:rsidRPr="005246FB">
              <w:rPr>
                <w:rFonts w:ascii="Banmai Times" w:hAnsi="Banmai Times" w:cs="Banmai Times"/>
                <w:sz w:val="28"/>
                <w:szCs w:val="28"/>
                <w:lang w:val="vi-VN"/>
              </w:rPr>
              <w:t>í</w:t>
            </w:r>
            <w:r w:rsidRPr="005246FB">
              <w:rPr>
                <w:rFonts w:ascii="Banmai Times" w:hAnsi="Banmai Times"/>
                <w:sz w:val="28"/>
                <w:szCs w:val="28"/>
                <w:lang w:val="vi-VN"/>
              </w:rPr>
              <w:t xml:space="preserve">nh </w:t>
            </w:r>
            <w:r w:rsidRPr="005246FB">
              <w:rPr>
                <w:rFonts w:ascii="Banmai Times" w:hAnsi="Banmai Times"/>
                <w:sz w:val="28"/>
                <w:szCs w:val="28"/>
                <w:lang w:val="nl-NL"/>
              </w:rPr>
              <w:t>công ích. (</w:t>
            </w:r>
            <w:r w:rsidRPr="005246FB">
              <w:rPr>
                <w:iCs/>
                <w:sz w:val="28"/>
                <w:szCs w:val="28"/>
                <w:lang w:val="nl-NL"/>
              </w:rPr>
              <w:t>đă</w:t>
            </w:r>
            <w:r w:rsidRPr="005246FB">
              <w:rPr>
                <w:rFonts w:ascii="Banmai Times" w:hAnsi="Banmai Times"/>
                <w:iCs/>
                <w:sz w:val="28"/>
                <w:szCs w:val="28"/>
                <w:lang w:val="nl-NL"/>
              </w:rPr>
              <w:t>ng k</w:t>
            </w:r>
            <w:r w:rsidRPr="005246FB">
              <w:rPr>
                <w:rFonts w:ascii="Banmai Times" w:hAnsi="Banmai Times" w:cs="Banmai Times"/>
                <w:iCs/>
                <w:sz w:val="28"/>
                <w:szCs w:val="28"/>
                <w:lang w:val="nl-NL"/>
              </w:rPr>
              <w:t>ý</w:t>
            </w:r>
            <w:r w:rsidRPr="005246FB">
              <w:rPr>
                <w:rFonts w:ascii="Banmai Times" w:hAnsi="Banmai Times"/>
                <w:sz w:val="28"/>
                <w:szCs w:val="28"/>
                <w:lang w:val="nl-NL"/>
              </w:rPr>
              <w:t xml:space="preserve"> theo h</w:t>
            </w:r>
            <w:r w:rsidRPr="005246FB">
              <w:rPr>
                <w:sz w:val="28"/>
                <w:szCs w:val="28"/>
                <w:lang w:val="nl-NL"/>
              </w:rPr>
              <w:t>ướ</w:t>
            </w:r>
            <w:r w:rsidRPr="005246FB">
              <w:rPr>
                <w:rFonts w:ascii="Banmai Times" w:hAnsi="Banmai Times"/>
                <w:sz w:val="28"/>
                <w:szCs w:val="28"/>
                <w:lang w:val="nl-NL"/>
              </w:rPr>
              <w:t>ng d</w:t>
            </w:r>
            <w:r w:rsidRPr="005246FB">
              <w:rPr>
                <w:sz w:val="28"/>
                <w:szCs w:val="28"/>
                <w:lang w:val="nl-NL"/>
              </w:rPr>
              <w:t>ẫ</w:t>
            </w:r>
            <w:r w:rsidRPr="005246FB">
              <w:rPr>
                <w:rFonts w:ascii="Banmai Times" w:hAnsi="Banmai Times"/>
                <w:sz w:val="28"/>
                <w:szCs w:val="28"/>
                <w:lang w:val="nl-NL"/>
              </w:rPr>
              <w:t>n c</w:t>
            </w:r>
            <w:r w:rsidRPr="005246FB">
              <w:rPr>
                <w:sz w:val="28"/>
                <w:szCs w:val="28"/>
                <w:lang w:val="nl-NL"/>
              </w:rPr>
              <w:t>ủ</w:t>
            </w:r>
            <w:r w:rsidRPr="005246FB">
              <w:rPr>
                <w:rFonts w:ascii="Banmai Times" w:hAnsi="Banmai Times"/>
                <w:sz w:val="28"/>
                <w:szCs w:val="28"/>
                <w:lang w:val="nl-NL"/>
              </w:rPr>
              <w:t>a B</w:t>
            </w:r>
            <w:r w:rsidRPr="005246FB">
              <w:rPr>
                <w:sz w:val="28"/>
                <w:szCs w:val="28"/>
                <w:lang w:val="nl-NL"/>
              </w:rPr>
              <w:t>ư</w:t>
            </w:r>
            <w:r w:rsidRPr="005246FB">
              <w:rPr>
                <w:rFonts w:ascii="Banmai Times" w:hAnsi="Banmai Times"/>
                <w:sz w:val="28"/>
                <w:szCs w:val="28"/>
                <w:lang w:val="nl-NL"/>
              </w:rPr>
              <w:t xml:space="preserve">u </w:t>
            </w:r>
            <w:r w:rsidRPr="005246FB">
              <w:rPr>
                <w:sz w:val="28"/>
                <w:szCs w:val="28"/>
                <w:lang w:val="nl-NL"/>
              </w:rPr>
              <w:t>đ</w:t>
            </w:r>
            <w:r w:rsidRPr="005246FB">
              <w:rPr>
                <w:rFonts w:ascii="Banmai Times" w:hAnsi="Banmai Times"/>
                <w:sz w:val="28"/>
                <w:szCs w:val="28"/>
                <w:lang w:val="nl-NL"/>
              </w:rPr>
              <w:t>i</w:t>
            </w:r>
            <w:r w:rsidRPr="005246FB">
              <w:rPr>
                <w:sz w:val="28"/>
                <w:szCs w:val="28"/>
                <w:lang w:val="nl-NL"/>
              </w:rPr>
              <w:t>ệ</w:t>
            </w:r>
            <w:r w:rsidRPr="005246FB">
              <w:rPr>
                <w:rFonts w:ascii="Banmai Times" w:hAnsi="Banmai Times"/>
                <w:sz w:val="28"/>
                <w:szCs w:val="28"/>
                <w:lang w:val="nl-NL"/>
              </w:rPr>
              <w:t>n)</w:t>
            </w:r>
            <w:r w:rsidRPr="005246FB">
              <w:rPr>
                <w:rStyle w:val="fontstyle21"/>
                <w:rFonts w:ascii="Banmai Times" w:hAnsi="Banmai Times"/>
                <w:lang w:val="nl-NL"/>
              </w:rPr>
              <w:t xml:space="preserve"> (n</w:t>
            </w:r>
            <w:r w:rsidRPr="005246FB">
              <w:rPr>
                <w:rStyle w:val="fontstyle21"/>
                <w:lang w:val="nl-NL"/>
              </w:rPr>
              <w:t>ế</w:t>
            </w:r>
            <w:r w:rsidRPr="005246FB">
              <w:rPr>
                <w:rStyle w:val="fontstyle21"/>
                <w:rFonts w:ascii="Banmai Times" w:hAnsi="Banmai Times"/>
                <w:lang w:val="nl-NL"/>
              </w:rPr>
              <w:t>u có)</w:t>
            </w:r>
          </w:p>
        </w:tc>
        <w:tc>
          <w:tcPr>
            <w:tcW w:w="1842" w:type="dxa"/>
            <w:tcBorders>
              <w:top w:val="single" w:sz="4" w:space="0" w:color="auto"/>
            </w:tcBorders>
            <w:vAlign w:val="center"/>
          </w:tcPr>
          <w:p w:rsidR="00012203" w:rsidRPr="005246FB" w:rsidRDefault="00012203" w:rsidP="0045074E">
            <w:pPr>
              <w:pStyle w:val="NormalWeb"/>
              <w:spacing w:before="0" w:beforeAutospacing="0" w:after="0" w:afterAutospacing="0"/>
              <w:jc w:val="both"/>
              <w:rPr>
                <w:rFonts w:eastAsia="Calibri"/>
                <w:sz w:val="28"/>
                <w:szCs w:val="28"/>
                <w:lang w:val="pt-BR"/>
              </w:rPr>
            </w:pPr>
            <w:r w:rsidRPr="005246FB">
              <w:rPr>
                <w:rFonts w:eastAsia="Calibri"/>
                <w:sz w:val="28"/>
                <w:szCs w:val="28"/>
                <w:lang w:val="pt-BR"/>
              </w:rPr>
              <w:lastRenderedPageBreak/>
              <w:t xml:space="preserve">- </w:t>
            </w:r>
            <w:r w:rsidRPr="005246FB">
              <w:rPr>
                <w:rFonts w:eastAsia="Calibri"/>
                <w:sz w:val="28"/>
                <w:szCs w:val="28"/>
                <w:lang w:val="vi-VN"/>
              </w:rPr>
              <w:t>Sáng: từ 07 giờ đến 11 giờ 30 phút;</w:t>
            </w:r>
          </w:p>
          <w:p w:rsidR="00012203" w:rsidRPr="005246FB" w:rsidRDefault="00012203" w:rsidP="0045074E">
            <w:pPr>
              <w:pStyle w:val="NormalWeb"/>
              <w:spacing w:before="0" w:beforeAutospacing="0" w:after="0" w:afterAutospacing="0"/>
              <w:ind w:firstLine="34"/>
              <w:jc w:val="both"/>
              <w:rPr>
                <w:rFonts w:eastAsia="Calibri"/>
                <w:bCs/>
                <w:i/>
                <w:sz w:val="28"/>
                <w:szCs w:val="28"/>
                <w:lang w:val="pt-BR"/>
              </w:rPr>
            </w:pPr>
            <w:r w:rsidRPr="005246FB">
              <w:rPr>
                <w:rFonts w:eastAsia="Calibri"/>
                <w:sz w:val="28"/>
                <w:szCs w:val="28"/>
                <w:lang w:val="pt-BR"/>
              </w:rPr>
              <w:t>- C</w:t>
            </w:r>
            <w:r w:rsidRPr="005246FB">
              <w:rPr>
                <w:rFonts w:eastAsia="Calibri"/>
                <w:sz w:val="28"/>
                <w:szCs w:val="28"/>
                <w:lang w:val="vi-VN"/>
              </w:rPr>
              <w:t xml:space="preserve">hiều: từ 13 giờ 30 đến 17 giờ của các ngày làm </w:t>
            </w:r>
            <w:r w:rsidRPr="005246FB">
              <w:rPr>
                <w:rFonts w:eastAsia="Calibri"/>
                <w:sz w:val="28"/>
                <w:szCs w:val="28"/>
                <w:lang w:val="vi-VN"/>
              </w:rPr>
              <w:lastRenderedPageBreak/>
              <w:t>việc.</w:t>
            </w:r>
          </w:p>
        </w:tc>
      </w:tr>
    </w:tbl>
    <w:p w:rsidR="00012203" w:rsidRDefault="00012203" w:rsidP="00012203">
      <w:pPr>
        <w:pStyle w:val="NormalWeb"/>
        <w:shd w:val="clear" w:color="auto" w:fill="FFFFFF"/>
        <w:spacing w:before="0" w:beforeAutospacing="0" w:after="0" w:afterAutospacing="0"/>
        <w:ind w:firstLine="652"/>
        <w:jc w:val="both"/>
        <w:rPr>
          <w:b/>
          <w:bCs/>
          <w:sz w:val="28"/>
          <w:szCs w:val="28"/>
        </w:rPr>
      </w:pPr>
    </w:p>
    <w:p w:rsidR="00012203" w:rsidRDefault="00012203" w:rsidP="00012203">
      <w:pPr>
        <w:pStyle w:val="NormalWeb"/>
        <w:shd w:val="clear" w:color="auto" w:fill="FFFFFF"/>
        <w:spacing w:before="0" w:beforeAutospacing="0" w:after="0" w:afterAutospacing="0"/>
        <w:ind w:firstLine="652"/>
        <w:jc w:val="both"/>
        <w:rPr>
          <w:b/>
          <w:bCs/>
          <w:sz w:val="28"/>
          <w:szCs w:val="28"/>
          <w:lang w:val="pt-BR"/>
        </w:rPr>
      </w:pPr>
      <w:r w:rsidRPr="009D3970">
        <w:rPr>
          <w:b/>
          <w:bCs/>
          <w:sz w:val="28"/>
          <w:szCs w:val="28"/>
          <w:lang w:val="vi-VN"/>
        </w:rPr>
        <w:t>5</w:t>
      </w:r>
      <w:r w:rsidRPr="009D3970">
        <w:rPr>
          <w:b/>
          <w:bCs/>
          <w:sz w:val="28"/>
          <w:szCs w:val="28"/>
          <w:lang w:val="pt-BR"/>
        </w:rPr>
        <w:t>.2. Thành phần, số lượng hồ sơ</w:t>
      </w:r>
      <w:r>
        <w:rPr>
          <w:b/>
          <w:bCs/>
          <w:sz w:val="28"/>
          <w:szCs w:val="28"/>
          <w:lang w:val="pt-BR"/>
        </w:rPr>
        <w:t>:</w:t>
      </w:r>
    </w:p>
    <w:p w:rsidR="00012203" w:rsidRDefault="00012203" w:rsidP="00012203">
      <w:pPr>
        <w:pStyle w:val="NormalWeb"/>
        <w:shd w:val="clear" w:color="auto" w:fill="FFFFFF"/>
        <w:spacing w:before="0" w:beforeAutospacing="0" w:after="0" w:afterAutospacing="0"/>
        <w:ind w:firstLine="652"/>
        <w:jc w:val="both"/>
        <w:rPr>
          <w:sz w:val="28"/>
          <w:szCs w:val="28"/>
        </w:rPr>
      </w:pPr>
      <w:r w:rsidRPr="009D3970">
        <w:rPr>
          <w:sz w:val="28"/>
          <w:szCs w:val="28"/>
          <w:lang w:val="pt-BR"/>
        </w:rPr>
        <w:t>a) Thành phần hồ sơ</w:t>
      </w:r>
      <w:r w:rsidRPr="009D3970">
        <w:rPr>
          <w:sz w:val="28"/>
          <w:szCs w:val="28"/>
          <w:lang w:val="vi-VN"/>
        </w:rPr>
        <w:t>:</w:t>
      </w:r>
    </w:p>
    <w:p w:rsidR="00012203" w:rsidRDefault="00012203" w:rsidP="00012203">
      <w:pPr>
        <w:pStyle w:val="NormalWeb"/>
        <w:shd w:val="clear" w:color="auto" w:fill="FFFFFF"/>
        <w:spacing w:before="0" w:beforeAutospacing="0" w:after="0" w:afterAutospacing="0"/>
        <w:ind w:firstLine="652"/>
        <w:jc w:val="both"/>
        <w:rPr>
          <w:sz w:val="28"/>
          <w:szCs w:val="28"/>
        </w:rPr>
      </w:pPr>
      <w:r w:rsidRPr="009D3970">
        <w:rPr>
          <w:sz w:val="28"/>
          <w:szCs w:val="28"/>
          <w:lang w:val="vi-VN"/>
        </w:rPr>
        <w:t>a) Hồ sơ đăng ký thay đổi nội dung biện pháp bảo đảm bằng quyền sử dụng đất hoặc quyền sử dụng đất đồng thời với tài sản gắn liền với đất hoặc tài sản gắn liền với đất đã đăng ký</w:t>
      </w:r>
      <w:r w:rsidRPr="009D3970">
        <w:rPr>
          <w:i/>
          <w:sz w:val="28"/>
          <w:szCs w:val="28"/>
          <w:lang w:val="vi-VN"/>
        </w:rPr>
        <w:t xml:space="preserve"> </w:t>
      </w:r>
      <w:r w:rsidRPr="009D3970">
        <w:rPr>
          <w:sz w:val="28"/>
          <w:szCs w:val="28"/>
          <w:lang w:val="vi-VN"/>
        </w:rPr>
        <w:t>gồm:</w:t>
      </w:r>
    </w:p>
    <w:p w:rsidR="00012203" w:rsidRDefault="00012203" w:rsidP="00012203">
      <w:pPr>
        <w:pStyle w:val="NormalWeb"/>
        <w:shd w:val="clear" w:color="auto" w:fill="FFFFFF"/>
        <w:spacing w:before="0" w:beforeAutospacing="0" w:after="0" w:afterAutospacing="0"/>
        <w:ind w:firstLine="652"/>
        <w:jc w:val="both"/>
        <w:rPr>
          <w:sz w:val="28"/>
          <w:szCs w:val="28"/>
        </w:rPr>
      </w:pPr>
      <w:r w:rsidRPr="009D3970">
        <w:rPr>
          <w:sz w:val="28"/>
          <w:szCs w:val="28"/>
          <w:lang w:val="vi-VN"/>
        </w:rPr>
        <w:t>- Phiếu yêu cầu đăng ký thay đổi (01 bản chính);- Hợp đồng sửa đổi, bổ sung hợp đồng thế chấp (trừ trường hợp đăng ký thay đổi đối với tài sản bảo đảm là tài sản gắn liền với đất hình thành trong tương lai đã hình thành quy định tại khoản 4 Điều 18 của Nghị định số 102/2017/NĐ-CP) hoặc hợp đồng sửa đổi, bổ sung hợp đồng mua bán tài sản có điều khoản bảo lưu quyền sở hữu hoặc văn bản sửa đổi, bổ sung văn bản về bảo lưu quyền sở hữu trong trường hợp thay đổi nội dung biện pháp bảo đảm theo thỏa thuận của các bên (01 bản chính hoặc 01 bản sao có chứng thực) hoặc văn bản khác chứng minh nội dung thay đổi (01 bản chính hoặc 01 bản sao có chứng thực hoặc 01 bản sao không có chứng thực kèm bản chính để đối chiếu) trong trường hợp thay đổi nội dung biện pháp bảo đảm theo quyết định của cơ quan có thẩm quyền;</w:t>
      </w:r>
    </w:p>
    <w:p w:rsidR="00012203" w:rsidRDefault="00012203" w:rsidP="00012203">
      <w:pPr>
        <w:pStyle w:val="NormalWeb"/>
        <w:shd w:val="clear" w:color="auto" w:fill="FFFFFF"/>
        <w:spacing w:before="0" w:beforeAutospacing="0" w:after="0" w:afterAutospacing="0"/>
        <w:ind w:firstLine="652"/>
        <w:jc w:val="both"/>
        <w:rPr>
          <w:sz w:val="28"/>
          <w:szCs w:val="28"/>
        </w:rPr>
      </w:pPr>
      <w:r w:rsidRPr="009D3970">
        <w:rPr>
          <w:sz w:val="28"/>
          <w:szCs w:val="28"/>
          <w:lang w:val="vi-VN"/>
        </w:rPr>
        <w:t>- Bản chính Giấy chứng nhận đối với trường hợp đăng ký biện pháp bảo đảm mà trong hồ sơ đăng ký có Giấy chứng nhận;</w:t>
      </w:r>
    </w:p>
    <w:p w:rsidR="00012203" w:rsidRDefault="00012203" w:rsidP="00012203">
      <w:pPr>
        <w:pStyle w:val="NormalWeb"/>
        <w:shd w:val="clear" w:color="auto" w:fill="FFFFFF"/>
        <w:spacing w:before="0" w:beforeAutospacing="0" w:after="0" w:afterAutospacing="0"/>
        <w:ind w:firstLine="652"/>
        <w:jc w:val="both"/>
        <w:rPr>
          <w:sz w:val="28"/>
          <w:szCs w:val="28"/>
        </w:rPr>
      </w:pPr>
      <w:r w:rsidRPr="009D3970">
        <w:rPr>
          <w:sz w:val="28"/>
          <w:szCs w:val="28"/>
          <w:lang w:val="vi-VN"/>
        </w:rPr>
        <w:t>- Văn bản uỷ quyền trong trường hợp người yêu cầu đăng ký là người được ủy quyền (01 bản chính hoặc 01 bản sao có chứng thực hoặc 01 bản sao không có chứng thực kèm bản chính để đối chiếu).</w:t>
      </w:r>
    </w:p>
    <w:p w:rsidR="00012203" w:rsidRDefault="00012203" w:rsidP="00012203">
      <w:pPr>
        <w:pStyle w:val="NormalWeb"/>
        <w:shd w:val="clear" w:color="auto" w:fill="FFFFFF"/>
        <w:spacing w:before="0" w:beforeAutospacing="0" w:after="0" w:afterAutospacing="0"/>
        <w:ind w:firstLine="652"/>
        <w:jc w:val="both"/>
        <w:rPr>
          <w:spacing w:val="-4"/>
          <w:sz w:val="28"/>
          <w:szCs w:val="28"/>
        </w:rPr>
      </w:pPr>
      <w:r w:rsidRPr="009D3970">
        <w:rPr>
          <w:sz w:val="28"/>
          <w:szCs w:val="28"/>
          <w:lang w:val="vi-VN"/>
        </w:rPr>
        <w:t xml:space="preserve">- Trường hợp đăng ký thay đổi nội dung biện pháp bảo đảm đã đăng ký mà trong hồ sơ đăng ký biện pháp bảo đảm trước đó đã có một trong các loại giấy tờ chứng minh thuộc đối tượng không phải nộp phí khi thực hiện đăng ký biện pháp bảo đảm dưới đây thì người yêu cầu đăng ký không phải nộp các loại giấy tờ đó: Hợp đồng bảo đảm hoặc hợp đồng tín dụng có điều khoản về việc cá nhân, hộ gia đình vay vốn sử dụng vào một trong các lĩnh vực phục vụ phát triển nông nghiệp, </w:t>
      </w:r>
      <w:r w:rsidRPr="009D3970">
        <w:rPr>
          <w:sz w:val="28"/>
          <w:szCs w:val="28"/>
          <w:lang w:val="vi-VN"/>
        </w:rPr>
        <w:lastRenderedPageBreak/>
        <w:t>nông thôn (01 bản chính hoặc 01 bản sao có chứng thực); Văn bản xác nhận (có chữ  ký và con dấu) của tổ chức tín dụng về việc cá nhân, hộ gia đình vay vốn sử dụng vào một trong các lĩnh vực phục vụ phát triển nông nghiệp, nông thôn (01 bản chính hoặc 01 bản sao có chứng thực)</w:t>
      </w:r>
      <w:r w:rsidRPr="009D3970">
        <w:rPr>
          <w:spacing w:val="-4"/>
          <w:sz w:val="28"/>
          <w:szCs w:val="28"/>
          <w:lang w:val="vi-VN"/>
        </w:rPr>
        <w:t>.</w:t>
      </w:r>
    </w:p>
    <w:p w:rsidR="00012203" w:rsidRDefault="00012203" w:rsidP="00012203">
      <w:pPr>
        <w:pStyle w:val="NormalWeb"/>
        <w:shd w:val="clear" w:color="auto" w:fill="FFFFFF"/>
        <w:spacing w:before="0" w:beforeAutospacing="0" w:after="0" w:afterAutospacing="0"/>
        <w:ind w:firstLine="652"/>
        <w:jc w:val="both"/>
        <w:rPr>
          <w:sz w:val="28"/>
          <w:szCs w:val="28"/>
        </w:rPr>
      </w:pPr>
      <w:r w:rsidRPr="009D3970">
        <w:rPr>
          <w:sz w:val="28"/>
          <w:szCs w:val="28"/>
          <w:lang w:val="vi-VN"/>
        </w:rPr>
        <w:t xml:space="preserve">- </w:t>
      </w:r>
      <w:r w:rsidRPr="009D3970">
        <w:rPr>
          <w:bCs/>
          <w:sz w:val="28"/>
          <w:szCs w:val="28"/>
          <w:lang w:val="vi-VN"/>
        </w:rPr>
        <w:t xml:space="preserve">Danh mục các hợp đồng đã đăng ký </w:t>
      </w:r>
      <w:r w:rsidRPr="009D3970">
        <w:rPr>
          <w:sz w:val="28"/>
          <w:szCs w:val="28"/>
          <w:lang w:val="vi-VN"/>
        </w:rPr>
        <w:t xml:space="preserve">(01 bản chụp); </w:t>
      </w:r>
    </w:p>
    <w:p w:rsidR="00012203" w:rsidRDefault="00012203" w:rsidP="00012203">
      <w:pPr>
        <w:pStyle w:val="NormalWeb"/>
        <w:shd w:val="clear" w:color="auto" w:fill="FFFFFF"/>
        <w:spacing w:before="0" w:beforeAutospacing="0" w:after="0" w:afterAutospacing="0"/>
        <w:ind w:firstLine="652"/>
        <w:jc w:val="both"/>
        <w:rPr>
          <w:sz w:val="28"/>
          <w:szCs w:val="28"/>
        </w:rPr>
      </w:pPr>
      <w:r w:rsidRPr="009D3970">
        <w:rPr>
          <w:sz w:val="28"/>
          <w:szCs w:val="28"/>
          <w:lang w:val="vi-VN"/>
        </w:rPr>
        <w:t>b) Trường hợp đã đăng ký biện pháp bảo đảm bằng quyền sử dụng đất, tài sản gắn liền với đất mà người sử dụng đất, chủ sở hữu tài sản gắn liền với đất được cơ quan nhà nước có thẩm quyền cho phép đổi tên khác với tên ghi trên Giấy chứng nhận đã cấp, thì việc thực hiện đăng ký thay đổi nội dung biện pháp bảo đảm đã đăng ký được thực hiện đồng thời với thủ tục chỉnh lý biến động đất đai (thay đổi tên người sử dụng đất, chủ sở hữu tài sản gắn liền với đất trên Giấy chứng nhận).</w:t>
      </w:r>
    </w:p>
    <w:p w:rsidR="00012203" w:rsidRDefault="00012203" w:rsidP="00012203">
      <w:pPr>
        <w:pStyle w:val="NormalWeb"/>
        <w:shd w:val="clear" w:color="auto" w:fill="FFFFFF"/>
        <w:spacing w:before="0" w:beforeAutospacing="0" w:after="0" w:afterAutospacing="0"/>
        <w:ind w:firstLine="652"/>
        <w:jc w:val="both"/>
        <w:rPr>
          <w:sz w:val="28"/>
          <w:szCs w:val="28"/>
        </w:rPr>
      </w:pPr>
      <w:r w:rsidRPr="009D3970">
        <w:rPr>
          <w:sz w:val="28"/>
          <w:szCs w:val="28"/>
          <w:lang w:val="vi-VN"/>
        </w:rPr>
        <w:t>Văn phòng đăng ký đất đai xác nhận thay đổi tên của bên bảo đảm trong trường hợp thế chấp quyền sử dụng đất, tài sản gắn liền với đất hoặc tên của bên nhận bảo đảm trong trường hợp mua bán tài sản có bảo lưu quyền sở hữu trên Giấy chứng nhận và hồ sơ địa chính trước khi thực hiện thủ tục đăng ký thay đổi nội dung biện pháp bảo đảm. Trong trường hợp này, người yêu cầu đăng ký không phải xóa đăng ký biện pháp bảo đảm bằng quyền sử dụng đất, tài sản gắn liền với đất trước khi thực hiện đăng ký thay đổi.</w:t>
      </w:r>
    </w:p>
    <w:p w:rsidR="00012203" w:rsidRDefault="00012203" w:rsidP="00012203">
      <w:pPr>
        <w:pStyle w:val="NormalWeb"/>
        <w:shd w:val="clear" w:color="auto" w:fill="FFFFFF"/>
        <w:spacing w:before="0" w:beforeAutospacing="0" w:after="0" w:afterAutospacing="0"/>
        <w:ind w:firstLine="652"/>
        <w:jc w:val="both"/>
        <w:rPr>
          <w:sz w:val="28"/>
          <w:szCs w:val="28"/>
          <w:lang w:val="pt-BR"/>
        </w:rPr>
      </w:pPr>
      <w:r w:rsidRPr="009D3970">
        <w:rPr>
          <w:sz w:val="28"/>
          <w:szCs w:val="28"/>
          <w:lang w:val="pt-BR"/>
        </w:rPr>
        <w:t>b) Số lượng hồ sơ: 01 (một) bộ</w:t>
      </w:r>
    </w:p>
    <w:p w:rsidR="00012203" w:rsidRDefault="00012203" w:rsidP="00012203">
      <w:pPr>
        <w:pStyle w:val="NormalWeb"/>
        <w:shd w:val="clear" w:color="auto" w:fill="FFFFFF"/>
        <w:spacing w:before="0" w:beforeAutospacing="0" w:after="0" w:afterAutospacing="0"/>
        <w:ind w:firstLine="652"/>
        <w:jc w:val="both"/>
        <w:rPr>
          <w:sz w:val="28"/>
          <w:szCs w:val="28"/>
        </w:rPr>
      </w:pPr>
      <w:r w:rsidRPr="009D3970">
        <w:rPr>
          <w:b/>
          <w:bCs/>
          <w:sz w:val="28"/>
          <w:szCs w:val="28"/>
          <w:lang w:val="vi-VN"/>
        </w:rPr>
        <w:t>5</w:t>
      </w:r>
      <w:r w:rsidRPr="009D3970">
        <w:rPr>
          <w:b/>
          <w:bCs/>
          <w:sz w:val="28"/>
          <w:szCs w:val="28"/>
          <w:lang w:val="pt-BR"/>
        </w:rPr>
        <w:t xml:space="preserve">.3. Đối tượng thực hiện thủ tục hành chính: </w:t>
      </w:r>
      <w:r w:rsidRPr="009D3970">
        <w:rPr>
          <w:sz w:val="28"/>
          <w:szCs w:val="28"/>
          <w:lang w:val="vi-VN"/>
        </w:rPr>
        <w:t>Cá nhân, hộ gia đình, pháp nhân.</w:t>
      </w:r>
    </w:p>
    <w:p w:rsidR="00012203" w:rsidRDefault="00012203" w:rsidP="00012203">
      <w:pPr>
        <w:pStyle w:val="NormalWeb"/>
        <w:shd w:val="clear" w:color="auto" w:fill="FFFFFF"/>
        <w:spacing w:before="0" w:beforeAutospacing="0" w:after="0" w:afterAutospacing="0"/>
        <w:ind w:firstLine="652"/>
        <w:jc w:val="both"/>
        <w:rPr>
          <w:b/>
          <w:bCs/>
          <w:sz w:val="28"/>
          <w:szCs w:val="28"/>
          <w:lang w:val="pt-BR"/>
        </w:rPr>
      </w:pPr>
      <w:r w:rsidRPr="009D3970">
        <w:rPr>
          <w:b/>
          <w:bCs/>
          <w:sz w:val="28"/>
          <w:szCs w:val="28"/>
          <w:lang w:val="vi-VN"/>
        </w:rPr>
        <w:t>5</w:t>
      </w:r>
      <w:r w:rsidRPr="009D3970">
        <w:rPr>
          <w:b/>
          <w:bCs/>
          <w:sz w:val="28"/>
          <w:szCs w:val="28"/>
          <w:lang w:val="pt-BR"/>
        </w:rPr>
        <w:t>.4. Cơ quan giải quyết thủ tục hành chính:</w:t>
      </w:r>
    </w:p>
    <w:p w:rsidR="00012203" w:rsidRDefault="00012203" w:rsidP="00012203">
      <w:pPr>
        <w:pStyle w:val="NormalWeb"/>
        <w:shd w:val="clear" w:color="auto" w:fill="FFFFFF"/>
        <w:spacing w:before="0" w:beforeAutospacing="0" w:after="0" w:afterAutospacing="0"/>
        <w:ind w:firstLine="652"/>
        <w:jc w:val="both"/>
        <w:rPr>
          <w:spacing w:val="-4"/>
          <w:sz w:val="28"/>
          <w:szCs w:val="28"/>
          <w:lang w:val="pt-BR"/>
        </w:rPr>
      </w:pPr>
      <w:r w:rsidRPr="009D3970">
        <w:rPr>
          <w:spacing w:val="-4"/>
          <w:sz w:val="28"/>
          <w:szCs w:val="28"/>
          <w:lang w:val="pt-BR"/>
        </w:rPr>
        <w:t>Văn phòng đăng ký đất đai và Chi nhánh của Văn phòng đăng ký đất đai (sau đây gọi là Văn phòng đăng ký đất đai)</w:t>
      </w:r>
    </w:p>
    <w:p w:rsidR="00012203" w:rsidRDefault="00012203" w:rsidP="00012203">
      <w:pPr>
        <w:pStyle w:val="NormalWeb"/>
        <w:shd w:val="clear" w:color="auto" w:fill="FFFFFF"/>
        <w:spacing w:before="0" w:beforeAutospacing="0" w:after="0" w:afterAutospacing="0"/>
        <w:ind w:firstLine="652"/>
        <w:jc w:val="both"/>
        <w:rPr>
          <w:sz w:val="28"/>
          <w:szCs w:val="28"/>
        </w:rPr>
      </w:pPr>
      <w:r w:rsidRPr="00203A68">
        <w:rPr>
          <w:b/>
          <w:bCs/>
          <w:sz w:val="28"/>
          <w:szCs w:val="28"/>
          <w:lang w:val="vi-VN"/>
        </w:rPr>
        <w:t>5</w:t>
      </w:r>
      <w:r w:rsidRPr="00203A68">
        <w:rPr>
          <w:b/>
          <w:bCs/>
          <w:sz w:val="28"/>
          <w:szCs w:val="28"/>
          <w:lang w:val="pt-BR"/>
        </w:rPr>
        <w:t xml:space="preserve">.5. Kết quả thực hiện thủ tục hành chính: </w:t>
      </w:r>
      <w:r w:rsidRPr="00203A68">
        <w:rPr>
          <w:sz w:val="28"/>
          <w:szCs w:val="28"/>
          <w:lang w:val="vi-VN"/>
        </w:rPr>
        <w:t>Đơn yêu cầu đăng ký có chứng nhận của Văn phòng đăng ký đất đai và Giấy chứng nhận quyền sử dụng đất, quyền sở hữu nhà ở và tài sản khác gắn liền với đất.</w:t>
      </w:r>
    </w:p>
    <w:p w:rsidR="00012203" w:rsidRDefault="00012203" w:rsidP="00012203">
      <w:pPr>
        <w:pStyle w:val="NormalWeb"/>
        <w:shd w:val="clear" w:color="auto" w:fill="FFFFFF"/>
        <w:spacing w:before="0" w:beforeAutospacing="0" w:after="0" w:afterAutospacing="0"/>
        <w:ind w:firstLine="652"/>
        <w:jc w:val="both"/>
        <w:rPr>
          <w:sz w:val="28"/>
          <w:szCs w:val="28"/>
        </w:rPr>
      </w:pPr>
      <w:r w:rsidRPr="00203A68">
        <w:rPr>
          <w:b/>
          <w:bCs/>
          <w:sz w:val="28"/>
          <w:szCs w:val="28"/>
          <w:lang w:val="vi-VN"/>
        </w:rPr>
        <w:t>5</w:t>
      </w:r>
      <w:r w:rsidRPr="00203A68">
        <w:rPr>
          <w:b/>
          <w:bCs/>
          <w:sz w:val="28"/>
          <w:szCs w:val="28"/>
          <w:lang w:val="pt-BR"/>
        </w:rPr>
        <w:t>.6. Phí, lệ phí</w:t>
      </w:r>
      <w:r w:rsidRPr="00203A68">
        <w:rPr>
          <w:b/>
          <w:bCs/>
          <w:sz w:val="28"/>
          <w:szCs w:val="28"/>
          <w:lang w:val="vi-VN"/>
        </w:rPr>
        <w:t xml:space="preserve"> (nếu có)</w:t>
      </w:r>
      <w:r w:rsidRPr="00203A68">
        <w:rPr>
          <w:b/>
          <w:bCs/>
          <w:sz w:val="28"/>
          <w:szCs w:val="28"/>
          <w:lang w:val="pt-BR"/>
        </w:rPr>
        <w:t>:</w:t>
      </w:r>
      <w:r w:rsidRPr="00203A68">
        <w:rPr>
          <w:sz w:val="28"/>
          <w:szCs w:val="28"/>
          <w:lang w:val="pt-BR"/>
        </w:rPr>
        <w:t> </w:t>
      </w:r>
      <w:r w:rsidRPr="00203A68">
        <w:rPr>
          <w:sz w:val="28"/>
          <w:szCs w:val="28"/>
          <w:lang w:val="vi-VN"/>
        </w:rPr>
        <w:t>Lệ phí đăng ký giao dịch bảo đảm: 60.000 đồng/hồ sơ (Nghị quyết số 91/2016/NQ-HĐND ngày 20/12/2016 của Hội đồng nhân dân tỉnh Đồng Tháp quy định mức thu, chế độ thu, nộp, quản lý và sử dụng phí đăng ký giao dịch bảo đảm; phí cung cấp thông tin về giao dịch bảo đảm trên địa bàn tỉnh Đồng Tháp)</w:t>
      </w:r>
    </w:p>
    <w:p w:rsidR="00012203" w:rsidRDefault="00012203" w:rsidP="00012203">
      <w:pPr>
        <w:pStyle w:val="NormalWeb"/>
        <w:shd w:val="clear" w:color="auto" w:fill="FFFFFF"/>
        <w:spacing w:before="0" w:beforeAutospacing="0" w:after="0" w:afterAutospacing="0"/>
        <w:ind w:firstLine="652"/>
        <w:jc w:val="both"/>
        <w:rPr>
          <w:sz w:val="28"/>
          <w:szCs w:val="28"/>
        </w:rPr>
      </w:pPr>
      <w:r w:rsidRPr="00203A68">
        <w:rPr>
          <w:b/>
          <w:bCs/>
          <w:sz w:val="28"/>
          <w:szCs w:val="28"/>
          <w:lang w:val="vi-VN"/>
        </w:rPr>
        <w:t>5</w:t>
      </w:r>
      <w:r w:rsidRPr="00203A68">
        <w:rPr>
          <w:b/>
          <w:bCs/>
          <w:sz w:val="28"/>
          <w:szCs w:val="28"/>
          <w:lang w:val="pt-BR"/>
        </w:rPr>
        <w:t xml:space="preserve">.7. Tên mẫu đơn, mẫu tờ khai: </w:t>
      </w:r>
      <w:r w:rsidRPr="00203A68">
        <w:rPr>
          <w:sz w:val="28"/>
          <w:szCs w:val="28"/>
          <w:lang w:val="vi-VN"/>
        </w:rPr>
        <w:t>Mẫu số 02/ĐKTĐ-SCSS - Đơn yêu cầu đăng ký thay đổi, sửa chữa sai sót (ban hành kèm theo Thông tư liên tịch số 09/2016/TTLT-BTP-BTNMT ngày 23/6/2016).</w:t>
      </w:r>
    </w:p>
    <w:p w:rsidR="00012203" w:rsidRDefault="00012203" w:rsidP="00012203">
      <w:pPr>
        <w:pStyle w:val="NormalWeb"/>
        <w:shd w:val="clear" w:color="auto" w:fill="FFFFFF"/>
        <w:spacing w:before="0" w:beforeAutospacing="0" w:after="0" w:afterAutospacing="0"/>
        <w:ind w:firstLine="652"/>
        <w:jc w:val="both"/>
        <w:rPr>
          <w:b/>
          <w:bCs/>
          <w:sz w:val="28"/>
          <w:szCs w:val="28"/>
          <w:lang w:val="hr-HR"/>
        </w:rPr>
      </w:pPr>
      <w:r w:rsidRPr="00203A68">
        <w:rPr>
          <w:b/>
          <w:bCs/>
          <w:sz w:val="28"/>
          <w:szCs w:val="28"/>
          <w:lang w:val="vi-VN"/>
        </w:rPr>
        <w:t>5</w:t>
      </w:r>
      <w:r w:rsidRPr="00203A68">
        <w:rPr>
          <w:b/>
          <w:bCs/>
          <w:sz w:val="28"/>
          <w:szCs w:val="28"/>
          <w:lang w:val="hr-HR"/>
        </w:rPr>
        <w:t>.8. Yêu cầu, điều kiện thực hiện thủ tục hành chính</w:t>
      </w:r>
      <w:r w:rsidRPr="00203A68">
        <w:rPr>
          <w:b/>
          <w:bCs/>
          <w:sz w:val="28"/>
          <w:szCs w:val="28"/>
          <w:lang w:val="vi-VN"/>
        </w:rPr>
        <w:t>: Không</w:t>
      </w:r>
      <w:r w:rsidRPr="00203A68">
        <w:rPr>
          <w:b/>
          <w:bCs/>
          <w:sz w:val="28"/>
          <w:szCs w:val="28"/>
          <w:lang w:val="hr-HR"/>
        </w:rPr>
        <w:t xml:space="preserve"> </w:t>
      </w:r>
    </w:p>
    <w:p w:rsidR="00012203" w:rsidRDefault="00012203" w:rsidP="00012203">
      <w:pPr>
        <w:pStyle w:val="NormalWeb"/>
        <w:shd w:val="clear" w:color="auto" w:fill="FFFFFF"/>
        <w:spacing w:before="0" w:beforeAutospacing="0" w:after="0" w:afterAutospacing="0"/>
        <w:ind w:firstLine="652"/>
        <w:jc w:val="both"/>
        <w:rPr>
          <w:b/>
          <w:bCs/>
          <w:sz w:val="28"/>
          <w:szCs w:val="28"/>
          <w:lang w:val="hr-HR"/>
        </w:rPr>
      </w:pPr>
      <w:r w:rsidRPr="00203A68">
        <w:rPr>
          <w:b/>
          <w:bCs/>
          <w:sz w:val="28"/>
          <w:szCs w:val="28"/>
          <w:lang w:val="vi-VN"/>
        </w:rPr>
        <w:t>5</w:t>
      </w:r>
      <w:r w:rsidRPr="00203A68">
        <w:rPr>
          <w:b/>
          <w:bCs/>
          <w:sz w:val="28"/>
          <w:szCs w:val="28"/>
          <w:lang w:val="hr-HR"/>
        </w:rPr>
        <w:t>.9. Căn cứ pháp lý của thủ tục hành chính</w:t>
      </w:r>
      <w:r>
        <w:rPr>
          <w:b/>
          <w:bCs/>
          <w:sz w:val="28"/>
          <w:szCs w:val="28"/>
          <w:lang w:val="hr-HR"/>
        </w:rPr>
        <w:t>:</w:t>
      </w:r>
    </w:p>
    <w:p w:rsidR="00012203" w:rsidRDefault="00012203" w:rsidP="00012203">
      <w:pPr>
        <w:pStyle w:val="NormalWeb"/>
        <w:shd w:val="clear" w:color="auto" w:fill="FFFFFF"/>
        <w:spacing w:before="0" w:beforeAutospacing="0" w:after="0" w:afterAutospacing="0"/>
        <w:ind w:firstLine="652"/>
        <w:jc w:val="both"/>
        <w:rPr>
          <w:iCs/>
          <w:sz w:val="28"/>
          <w:szCs w:val="28"/>
        </w:rPr>
      </w:pPr>
      <w:r w:rsidRPr="00203A68">
        <w:rPr>
          <w:iCs/>
          <w:sz w:val="28"/>
          <w:szCs w:val="28"/>
          <w:lang w:val="vi-VN"/>
        </w:rPr>
        <w:t>- Điều 95</w:t>
      </w:r>
      <w:r w:rsidRPr="00203A68">
        <w:rPr>
          <w:iCs/>
          <w:sz w:val="28"/>
          <w:szCs w:val="28"/>
        </w:rPr>
        <w:t xml:space="preserve">, 96, </w:t>
      </w:r>
      <w:r w:rsidRPr="00203A68">
        <w:rPr>
          <w:iCs/>
          <w:sz w:val="28"/>
          <w:szCs w:val="28"/>
          <w:lang w:val="vi-VN"/>
        </w:rPr>
        <w:t>97 Luật đất đai năm 2013, có hiệu lực từ ngày 01/7/2014;</w:t>
      </w:r>
    </w:p>
    <w:p w:rsidR="00012203" w:rsidRDefault="00012203" w:rsidP="00012203">
      <w:pPr>
        <w:pStyle w:val="NormalWeb"/>
        <w:shd w:val="clear" w:color="auto" w:fill="FFFFFF"/>
        <w:spacing w:before="0" w:beforeAutospacing="0" w:after="0" w:afterAutospacing="0"/>
        <w:ind w:firstLine="652"/>
        <w:jc w:val="both"/>
        <w:rPr>
          <w:iCs/>
          <w:sz w:val="28"/>
          <w:szCs w:val="28"/>
        </w:rPr>
      </w:pPr>
      <w:r w:rsidRPr="00203A68">
        <w:rPr>
          <w:iCs/>
          <w:sz w:val="28"/>
          <w:szCs w:val="28"/>
          <w:lang w:val="vi-VN"/>
        </w:rPr>
        <w:t>- Từ Điều 144 đến Điều 149 Luật nhà ở năm 2014, có hiệu lực từ ngày 01/7/2015;</w:t>
      </w:r>
    </w:p>
    <w:p w:rsidR="00012203" w:rsidRDefault="00012203" w:rsidP="00012203">
      <w:pPr>
        <w:pStyle w:val="NormalWeb"/>
        <w:shd w:val="clear" w:color="auto" w:fill="FFFFFF"/>
        <w:spacing w:before="0" w:beforeAutospacing="0" w:after="0" w:afterAutospacing="0"/>
        <w:ind w:firstLine="652"/>
        <w:jc w:val="both"/>
        <w:rPr>
          <w:iCs/>
          <w:sz w:val="28"/>
          <w:szCs w:val="28"/>
        </w:rPr>
      </w:pPr>
      <w:r w:rsidRPr="00203A68">
        <w:rPr>
          <w:iCs/>
          <w:sz w:val="28"/>
          <w:szCs w:val="28"/>
          <w:lang w:val="vi-VN"/>
        </w:rPr>
        <w:t>- Điều 12, 13 Luật phí và lệ phí năm 2015, có hiệu lực từ ngày 01/01/2017;</w:t>
      </w:r>
    </w:p>
    <w:p w:rsidR="00012203" w:rsidRDefault="00012203" w:rsidP="00012203">
      <w:pPr>
        <w:pStyle w:val="NormalWeb"/>
        <w:shd w:val="clear" w:color="auto" w:fill="FFFFFF"/>
        <w:spacing w:before="0" w:beforeAutospacing="0" w:after="0" w:afterAutospacing="0"/>
        <w:ind w:firstLine="652"/>
        <w:jc w:val="both"/>
        <w:rPr>
          <w:sz w:val="28"/>
          <w:szCs w:val="28"/>
        </w:rPr>
      </w:pPr>
      <w:r w:rsidRPr="00203A68">
        <w:rPr>
          <w:sz w:val="28"/>
          <w:szCs w:val="28"/>
          <w:lang w:val="vi-VN"/>
        </w:rPr>
        <w:lastRenderedPageBreak/>
        <w:t>- Điều 39 Nghị định số 102/2017/NĐ-CP ngày 01/9/2017 của Chính phủ về đăng ký biện pháp bảo đảm, có hiệu lực ngày 15/10/2017;</w:t>
      </w:r>
    </w:p>
    <w:p w:rsidR="00012203" w:rsidRDefault="00012203" w:rsidP="00012203">
      <w:pPr>
        <w:pStyle w:val="NormalWeb"/>
        <w:shd w:val="clear" w:color="auto" w:fill="FFFFFF"/>
        <w:spacing w:before="0" w:beforeAutospacing="0" w:after="0" w:afterAutospacing="0"/>
        <w:ind w:firstLine="652"/>
        <w:jc w:val="both"/>
        <w:rPr>
          <w:iCs/>
          <w:sz w:val="28"/>
          <w:szCs w:val="28"/>
        </w:rPr>
      </w:pPr>
      <w:r w:rsidRPr="00203A68">
        <w:rPr>
          <w:iCs/>
          <w:sz w:val="28"/>
          <w:szCs w:val="28"/>
          <w:lang w:val="vi-VN"/>
        </w:rPr>
        <w:t>- Điều 18, 19 Nghị định số 43/2014/NĐ-CP ngày 15/5/2014 của Chính phủ quy định chi tiết thi hành một số điều của Luật Đất đai, có hiệu lực từ ngày 01/7/2014;</w:t>
      </w:r>
    </w:p>
    <w:p w:rsidR="00012203" w:rsidRDefault="00012203" w:rsidP="00012203">
      <w:pPr>
        <w:pStyle w:val="NormalWeb"/>
        <w:shd w:val="clear" w:color="auto" w:fill="FFFFFF"/>
        <w:spacing w:before="0" w:beforeAutospacing="0" w:after="0" w:afterAutospacing="0"/>
        <w:ind w:firstLine="652"/>
        <w:jc w:val="both"/>
        <w:rPr>
          <w:iCs/>
          <w:sz w:val="28"/>
          <w:szCs w:val="28"/>
        </w:rPr>
      </w:pPr>
      <w:r w:rsidRPr="00203A68">
        <w:rPr>
          <w:iCs/>
          <w:sz w:val="28"/>
          <w:szCs w:val="28"/>
          <w:lang w:val="vi-VN"/>
        </w:rPr>
        <w:t xml:space="preserve">- Điều 5 </w:t>
      </w:r>
      <w:r w:rsidRPr="00203A68">
        <w:rPr>
          <w:iCs/>
          <w:sz w:val="28"/>
          <w:szCs w:val="28"/>
        </w:rPr>
        <w:t xml:space="preserve">, 6, 7, </w:t>
      </w:r>
      <w:r w:rsidRPr="00203A68">
        <w:rPr>
          <w:iCs/>
          <w:sz w:val="28"/>
          <w:szCs w:val="28"/>
          <w:lang w:val="vi-VN"/>
        </w:rPr>
        <w:t xml:space="preserve">8 Nghị định số 99/2015/NĐ-CP ngày 20/10/2015 của Chính phủ quy định chi tiết và hướng dẫn thi hành một số điều của Luật Nhà ở, có hiệu lực từ ngày 10/12/2015; </w:t>
      </w:r>
    </w:p>
    <w:p w:rsidR="00012203" w:rsidRDefault="00012203" w:rsidP="00012203">
      <w:pPr>
        <w:pStyle w:val="NormalWeb"/>
        <w:shd w:val="clear" w:color="auto" w:fill="FFFFFF"/>
        <w:spacing w:before="0" w:beforeAutospacing="0" w:after="0" w:afterAutospacing="0"/>
        <w:ind w:firstLine="652"/>
        <w:jc w:val="both"/>
        <w:rPr>
          <w:iCs/>
          <w:sz w:val="28"/>
          <w:szCs w:val="28"/>
        </w:rPr>
      </w:pPr>
      <w:r w:rsidRPr="00203A68">
        <w:rPr>
          <w:iCs/>
          <w:sz w:val="28"/>
          <w:szCs w:val="28"/>
          <w:lang w:val="vi-VN"/>
        </w:rPr>
        <w:t>- Khoản 20, khoản 24 Điều 2 Nghị định số 01/2017/NĐ-CP ngày 06/01/2017 của Chính phủ sửa đổi, bổ sung một số Nghị định quy định chi tiết thi hành Luật đất đai, có hiệu lực từ ngày 03/3/2017;</w:t>
      </w:r>
    </w:p>
    <w:p w:rsidR="00012203" w:rsidRDefault="00012203" w:rsidP="00012203">
      <w:pPr>
        <w:pStyle w:val="NormalWeb"/>
        <w:shd w:val="clear" w:color="auto" w:fill="FFFFFF"/>
        <w:spacing w:before="0" w:beforeAutospacing="0" w:after="0" w:afterAutospacing="0"/>
        <w:ind w:firstLine="652"/>
        <w:jc w:val="both"/>
        <w:rPr>
          <w:sz w:val="28"/>
          <w:szCs w:val="28"/>
        </w:rPr>
      </w:pPr>
      <w:r w:rsidRPr="00203A68">
        <w:rPr>
          <w:sz w:val="28"/>
          <w:szCs w:val="28"/>
          <w:lang w:val="vi-VN"/>
        </w:rPr>
        <w:t>Điều 7, 8 Thông tư liên tịch số 09/2016/TTLT-BTP-BTNMT ngày 23/6/2016 của Bộ trưởng Bộ Tư pháp và Bộ Tài nguyên và Môi trường hướng dẫn việc đăng ký thế chấp quyền sử dụng đất, tài sản gắn liền với đất, có hiệu lực ngày 08/8/2016.</w:t>
      </w:r>
    </w:p>
    <w:p w:rsidR="00012203" w:rsidRDefault="00012203" w:rsidP="00012203">
      <w:pPr>
        <w:pStyle w:val="NormalWeb"/>
        <w:shd w:val="clear" w:color="auto" w:fill="FFFFFF"/>
        <w:spacing w:before="0" w:beforeAutospacing="0" w:after="0" w:afterAutospacing="0"/>
        <w:ind w:firstLine="652"/>
        <w:jc w:val="both"/>
        <w:rPr>
          <w:b/>
          <w:sz w:val="28"/>
          <w:szCs w:val="28"/>
          <w:lang w:val="nl-NL"/>
        </w:rPr>
      </w:pPr>
      <w:r w:rsidRPr="00203A68">
        <w:rPr>
          <w:sz w:val="28"/>
          <w:szCs w:val="28"/>
          <w:lang w:val="vi-VN"/>
        </w:rPr>
        <w:t>Khoản 2 Điều 1 Nghị quyết số 91/2016/NQ-HĐND ngày 20/12/2016 của Hội đồng nhân dân tỉnh Đồng Tháp quy định mức thu, chế độ thu, nộp, quản lý và sử dụng phí đăng ký giao dịch bảo đảm; phí cung cấp thông tin về giao dịch bảo đảm trên địa bàn tỉnh Đồng Tháp.</w:t>
      </w:r>
      <w:r w:rsidRPr="00203A68">
        <w:rPr>
          <w:b/>
          <w:sz w:val="28"/>
          <w:szCs w:val="28"/>
          <w:lang w:val="nl-NL"/>
        </w:rPr>
        <w:t xml:space="preserve"> </w:t>
      </w:r>
    </w:p>
    <w:p w:rsidR="00012203" w:rsidRPr="00203A68" w:rsidRDefault="00012203" w:rsidP="00012203">
      <w:pPr>
        <w:pStyle w:val="NormalWeb"/>
        <w:shd w:val="clear" w:color="auto" w:fill="FFFFFF"/>
        <w:spacing w:before="0" w:beforeAutospacing="0" w:after="0" w:afterAutospacing="0"/>
        <w:ind w:firstLine="652"/>
        <w:jc w:val="both"/>
        <w:rPr>
          <w:i/>
          <w:sz w:val="28"/>
          <w:szCs w:val="28"/>
          <w:lang w:val="vi-VN"/>
        </w:rPr>
      </w:pPr>
      <w:r w:rsidRPr="00203A68">
        <w:rPr>
          <w:b/>
          <w:sz w:val="28"/>
          <w:szCs w:val="28"/>
          <w:lang w:val="vi-VN"/>
        </w:rPr>
        <w:t>5</w:t>
      </w:r>
      <w:r w:rsidRPr="00203A68">
        <w:rPr>
          <w:b/>
          <w:sz w:val="28"/>
          <w:szCs w:val="28"/>
          <w:lang w:val="nl-NL"/>
        </w:rPr>
        <w:t>.10. Lưu hồ sơ (ISO)</w:t>
      </w:r>
      <w:r w:rsidRPr="00203A68">
        <w:rPr>
          <w:b/>
          <w:sz w:val="28"/>
          <w:szCs w:val="28"/>
          <w:lang w:val="vi-VN"/>
        </w:rPr>
        <w:t>:</w:t>
      </w:r>
    </w:p>
    <w:tbl>
      <w:tblPr>
        <w:tblpPr w:leftFromText="180" w:rightFromText="180" w:vertAnchor="text" w:tblpXSpec="center" w:tblpY="1"/>
        <w:tblOverlap w:val="never"/>
        <w:tblW w:w="52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6"/>
        <w:gridCol w:w="2136"/>
        <w:gridCol w:w="2389"/>
      </w:tblGrid>
      <w:tr w:rsidR="00012203" w:rsidRPr="00203A68" w:rsidTr="0045074E">
        <w:trPr>
          <w:trHeight w:val="517"/>
        </w:trPr>
        <w:tc>
          <w:tcPr>
            <w:tcW w:w="2729" w:type="pct"/>
            <w:tcBorders>
              <w:top w:val="single" w:sz="4" w:space="0" w:color="auto"/>
              <w:left w:val="single" w:sz="4" w:space="0" w:color="auto"/>
              <w:bottom w:val="single" w:sz="4" w:space="0" w:color="auto"/>
              <w:right w:val="single" w:sz="4" w:space="0" w:color="auto"/>
            </w:tcBorders>
            <w:vAlign w:val="center"/>
          </w:tcPr>
          <w:p w:rsidR="00012203" w:rsidRPr="00203A68" w:rsidRDefault="00012203" w:rsidP="0045074E">
            <w:pPr>
              <w:jc w:val="center"/>
              <w:rPr>
                <w:sz w:val="28"/>
                <w:szCs w:val="28"/>
                <w:lang w:val="nl-NL"/>
              </w:rPr>
            </w:pPr>
            <w:r w:rsidRPr="00203A68">
              <w:rPr>
                <w:b/>
                <w:bCs/>
                <w:sz w:val="28"/>
                <w:szCs w:val="28"/>
                <w:lang w:val="nl-NL"/>
              </w:rPr>
              <w:t>Thành phần hồ sơ lưu</w:t>
            </w:r>
          </w:p>
        </w:tc>
        <w:tc>
          <w:tcPr>
            <w:tcW w:w="1072" w:type="pct"/>
            <w:tcBorders>
              <w:top w:val="single" w:sz="4" w:space="0" w:color="auto"/>
              <w:left w:val="single" w:sz="4" w:space="0" w:color="auto"/>
              <w:bottom w:val="single" w:sz="4" w:space="0" w:color="auto"/>
              <w:right w:val="single" w:sz="4" w:space="0" w:color="auto"/>
            </w:tcBorders>
            <w:vAlign w:val="center"/>
          </w:tcPr>
          <w:p w:rsidR="00012203" w:rsidRPr="00203A68" w:rsidRDefault="00012203" w:rsidP="0045074E">
            <w:pPr>
              <w:jc w:val="center"/>
              <w:rPr>
                <w:b/>
                <w:sz w:val="28"/>
                <w:szCs w:val="28"/>
                <w:lang w:val="nl-NL"/>
              </w:rPr>
            </w:pPr>
            <w:r w:rsidRPr="00203A68">
              <w:rPr>
                <w:b/>
                <w:sz w:val="28"/>
                <w:szCs w:val="28"/>
                <w:lang w:val="nl-NL"/>
              </w:rPr>
              <w:t>Bộ phận lưu trữ</w:t>
            </w:r>
          </w:p>
        </w:tc>
        <w:tc>
          <w:tcPr>
            <w:tcW w:w="1199" w:type="pct"/>
            <w:tcBorders>
              <w:top w:val="single" w:sz="4" w:space="0" w:color="auto"/>
              <w:left w:val="single" w:sz="4" w:space="0" w:color="auto"/>
              <w:bottom w:val="single" w:sz="4" w:space="0" w:color="auto"/>
              <w:right w:val="single" w:sz="4" w:space="0" w:color="auto"/>
            </w:tcBorders>
            <w:vAlign w:val="center"/>
          </w:tcPr>
          <w:p w:rsidR="00012203" w:rsidRPr="00203A68" w:rsidRDefault="00012203" w:rsidP="0045074E">
            <w:pPr>
              <w:jc w:val="center"/>
              <w:rPr>
                <w:sz w:val="28"/>
                <w:szCs w:val="28"/>
                <w:lang w:val="nl-NL"/>
              </w:rPr>
            </w:pPr>
            <w:r w:rsidRPr="00203A68">
              <w:rPr>
                <w:b/>
                <w:bCs/>
                <w:sz w:val="28"/>
                <w:szCs w:val="28"/>
                <w:lang w:val="nl-NL"/>
              </w:rPr>
              <w:t>Thời gian lưu</w:t>
            </w:r>
          </w:p>
        </w:tc>
      </w:tr>
      <w:tr w:rsidR="00012203" w:rsidRPr="00203A68" w:rsidTr="0045074E">
        <w:trPr>
          <w:trHeight w:val="517"/>
        </w:trPr>
        <w:tc>
          <w:tcPr>
            <w:tcW w:w="2729" w:type="pct"/>
            <w:tcBorders>
              <w:top w:val="single" w:sz="4" w:space="0" w:color="auto"/>
              <w:left w:val="single" w:sz="4" w:space="0" w:color="auto"/>
              <w:bottom w:val="single" w:sz="4" w:space="0" w:color="auto"/>
              <w:right w:val="single" w:sz="4" w:space="0" w:color="auto"/>
            </w:tcBorders>
            <w:vAlign w:val="center"/>
          </w:tcPr>
          <w:p w:rsidR="00012203" w:rsidRPr="00203A68" w:rsidRDefault="00012203" w:rsidP="0045074E">
            <w:pPr>
              <w:rPr>
                <w:sz w:val="28"/>
                <w:szCs w:val="28"/>
                <w:lang w:val="nl-NL"/>
              </w:rPr>
            </w:pPr>
            <w:r w:rsidRPr="00203A68">
              <w:rPr>
                <w:sz w:val="28"/>
                <w:szCs w:val="28"/>
                <w:lang w:val="nl-NL"/>
              </w:rPr>
              <w:t>- Như mục 1.2;</w:t>
            </w:r>
          </w:p>
          <w:p w:rsidR="00012203" w:rsidRPr="00203A68" w:rsidRDefault="00012203" w:rsidP="0045074E">
            <w:pPr>
              <w:pStyle w:val="ListParagraph"/>
              <w:spacing w:after="0" w:line="240" w:lineRule="auto"/>
              <w:ind w:left="0"/>
              <w:jc w:val="both"/>
              <w:rPr>
                <w:rFonts w:ascii="Times New Roman" w:hAnsi="Times New Roman"/>
                <w:sz w:val="28"/>
                <w:szCs w:val="28"/>
                <w:lang w:val="nl-NL"/>
              </w:rPr>
            </w:pPr>
            <w:r w:rsidRPr="00203A68">
              <w:rPr>
                <w:rFonts w:ascii="Times New Roman" w:hAnsi="Times New Roman"/>
                <w:sz w:val="28"/>
                <w:szCs w:val="28"/>
                <w:lang w:val="nl-NL"/>
              </w:rPr>
              <w:t>- Kết quả giải quyết TTHC hoặc Văn bản trả lời của đơn vị đối với hồ sơ không đáp ứng yêu cầu, điều kiện.</w:t>
            </w:r>
          </w:p>
          <w:p w:rsidR="00012203" w:rsidRPr="00203A68" w:rsidRDefault="00012203" w:rsidP="0045074E">
            <w:pPr>
              <w:rPr>
                <w:sz w:val="28"/>
                <w:szCs w:val="28"/>
                <w:lang w:val="nl-NL"/>
              </w:rPr>
            </w:pPr>
            <w:r w:rsidRPr="00203A68">
              <w:rPr>
                <w:sz w:val="28"/>
                <w:szCs w:val="28"/>
                <w:lang w:val="nl-NL"/>
              </w:rPr>
              <w:t>- Hồ sơ thẩm định (nếu có)</w:t>
            </w:r>
          </w:p>
          <w:p w:rsidR="00012203" w:rsidRPr="00203A68" w:rsidRDefault="00012203" w:rsidP="0045074E">
            <w:pPr>
              <w:rPr>
                <w:sz w:val="28"/>
                <w:szCs w:val="28"/>
                <w:lang w:val="nl-NL"/>
              </w:rPr>
            </w:pPr>
            <w:r w:rsidRPr="00203A68">
              <w:rPr>
                <w:sz w:val="28"/>
                <w:szCs w:val="28"/>
                <w:lang w:val="nl-NL"/>
              </w:rPr>
              <w:t>- Văn bản trình cơ quan cấp trên (nếu có)</w:t>
            </w:r>
          </w:p>
        </w:tc>
        <w:tc>
          <w:tcPr>
            <w:tcW w:w="1072" w:type="pct"/>
            <w:tcBorders>
              <w:top w:val="single" w:sz="4" w:space="0" w:color="auto"/>
              <w:left w:val="single" w:sz="4" w:space="0" w:color="auto"/>
              <w:bottom w:val="single" w:sz="4" w:space="0" w:color="auto"/>
              <w:right w:val="single" w:sz="4" w:space="0" w:color="auto"/>
            </w:tcBorders>
            <w:vAlign w:val="center"/>
          </w:tcPr>
          <w:p w:rsidR="00012203" w:rsidRPr="00203A68" w:rsidRDefault="00012203" w:rsidP="0045074E">
            <w:pPr>
              <w:pStyle w:val="NormalWeb"/>
              <w:shd w:val="clear" w:color="auto" w:fill="FFFFFF"/>
              <w:spacing w:before="0" w:beforeAutospacing="0" w:after="0" w:afterAutospacing="0"/>
              <w:jc w:val="both"/>
              <w:rPr>
                <w:sz w:val="28"/>
                <w:szCs w:val="28"/>
                <w:lang w:val="vi-VN"/>
              </w:rPr>
            </w:pPr>
            <w:r w:rsidRPr="00203A68">
              <w:rPr>
                <w:sz w:val="28"/>
                <w:szCs w:val="28"/>
                <w:lang w:val="pt-BR"/>
              </w:rPr>
              <w:t xml:space="preserve">Văn phòng đăng ký đất đai và Chi nhánh của Văn phòng đăng ký đất đai </w:t>
            </w:r>
          </w:p>
        </w:tc>
        <w:tc>
          <w:tcPr>
            <w:tcW w:w="1199" w:type="pct"/>
            <w:vMerge w:val="restart"/>
            <w:tcBorders>
              <w:top w:val="single" w:sz="4" w:space="0" w:color="auto"/>
              <w:left w:val="single" w:sz="4" w:space="0" w:color="auto"/>
              <w:right w:val="single" w:sz="4" w:space="0" w:color="auto"/>
            </w:tcBorders>
            <w:vAlign w:val="center"/>
          </w:tcPr>
          <w:p w:rsidR="00012203" w:rsidRPr="00203A68" w:rsidRDefault="00012203" w:rsidP="0045074E">
            <w:pPr>
              <w:jc w:val="both"/>
              <w:rPr>
                <w:sz w:val="28"/>
                <w:szCs w:val="28"/>
                <w:lang w:val="nl-NL"/>
              </w:rPr>
            </w:pPr>
            <w:r w:rsidRPr="00203A68">
              <w:rPr>
                <w:sz w:val="28"/>
                <w:szCs w:val="28"/>
                <w:lang w:val="nl-NL"/>
              </w:rPr>
              <w:t>Từ 01 (một) năm, sau đó chuyển hồ sơ đến kho lưu trữ của đơn vị.</w:t>
            </w:r>
          </w:p>
        </w:tc>
      </w:tr>
      <w:tr w:rsidR="00012203" w:rsidRPr="00203A68" w:rsidTr="0045074E">
        <w:trPr>
          <w:trHeight w:val="517"/>
        </w:trPr>
        <w:tc>
          <w:tcPr>
            <w:tcW w:w="2729" w:type="pct"/>
            <w:tcBorders>
              <w:top w:val="single" w:sz="4" w:space="0" w:color="auto"/>
              <w:left w:val="single" w:sz="4" w:space="0" w:color="auto"/>
              <w:bottom w:val="single" w:sz="4" w:space="0" w:color="auto"/>
              <w:right w:val="single" w:sz="4" w:space="0" w:color="auto"/>
            </w:tcBorders>
            <w:vAlign w:val="center"/>
          </w:tcPr>
          <w:p w:rsidR="00012203" w:rsidRPr="00203A68" w:rsidRDefault="00012203" w:rsidP="0045074E">
            <w:pPr>
              <w:pStyle w:val="NormalWeb"/>
              <w:tabs>
                <w:tab w:val="left" w:pos="709"/>
              </w:tabs>
              <w:spacing w:before="0" w:beforeAutospacing="0" w:after="0" w:afterAutospacing="0"/>
              <w:jc w:val="both"/>
              <w:rPr>
                <w:sz w:val="28"/>
                <w:szCs w:val="28"/>
                <w:lang w:val="nl-NL"/>
              </w:rPr>
            </w:pPr>
            <w:r w:rsidRPr="00203A68">
              <w:rPr>
                <w:sz w:val="28"/>
                <w:szCs w:val="28"/>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203A68">
              <w:rPr>
                <w:rStyle w:val="fontstyle01"/>
                <w:b/>
                <w:lang w:val="nl-NL"/>
              </w:rPr>
              <w:t>về thực hiện cơ chế một cửa, một cửa liên thông</w:t>
            </w:r>
            <w:r w:rsidRPr="00203A68">
              <w:rPr>
                <w:b/>
                <w:bCs/>
                <w:sz w:val="28"/>
                <w:szCs w:val="28"/>
                <w:lang w:val="nl-NL"/>
              </w:rPr>
              <w:t xml:space="preserve"> </w:t>
            </w:r>
            <w:r w:rsidRPr="00203A68">
              <w:rPr>
                <w:rStyle w:val="fontstyle01"/>
                <w:b/>
                <w:lang w:val="nl-NL"/>
              </w:rPr>
              <w:t>trong giải quyết thủ tục hành chính</w:t>
            </w:r>
            <w:r w:rsidRPr="00203A68">
              <w:rPr>
                <w:b/>
                <w:sz w:val="28"/>
                <w:szCs w:val="28"/>
                <w:lang w:val="nl-NL"/>
              </w:rPr>
              <w:t xml:space="preserve">. </w:t>
            </w:r>
          </w:p>
        </w:tc>
        <w:tc>
          <w:tcPr>
            <w:tcW w:w="1072" w:type="pct"/>
            <w:tcBorders>
              <w:top w:val="single" w:sz="4" w:space="0" w:color="auto"/>
              <w:left w:val="single" w:sz="4" w:space="0" w:color="auto"/>
              <w:bottom w:val="single" w:sz="4" w:space="0" w:color="auto"/>
              <w:right w:val="single" w:sz="4" w:space="0" w:color="auto"/>
            </w:tcBorders>
            <w:vAlign w:val="center"/>
          </w:tcPr>
          <w:p w:rsidR="00012203" w:rsidRPr="00203A68" w:rsidRDefault="00012203" w:rsidP="0045074E">
            <w:pPr>
              <w:jc w:val="both"/>
              <w:rPr>
                <w:sz w:val="28"/>
                <w:szCs w:val="28"/>
                <w:lang w:val="vi-VN"/>
              </w:rPr>
            </w:pPr>
            <w:r w:rsidRPr="00203A68">
              <w:rPr>
                <w:rFonts w:eastAsia="Calibri"/>
                <w:spacing w:val="-4"/>
                <w:sz w:val="28"/>
                <w:szCs w:val="28"/>
                <w:lang w:val="nl-NL"/>
              </w:rPr>
              <w:t>Bộ phận tiếp nhận và trả kết quả</w:t>
            </w:r>
            <w:r w:rsidRPr="00203A68">
              <w:rPr>
                <w:rFonts w:eastAsia="Calibri"/>
                <w:spacing w:val="-4"/>
                <w:sz w:val="28"/>
                <w:szCs w:val="28"/>
                <w:lang w:val="vi-VN"/>
              </w:rPr>
              <w:t xml:space="preserve"> của các cơ quan, đơn vị có liên quan</w:t>
            </w:r>
          </w:p>
        </w:tc>
        <w:tc>
          <w:tcPr>
            <w:tcW w:w="1199" w:type="pct"/>
            <w:vMerge/>
            <w:tcBorders>
              <w:left w:val="single" w:sz="4" w:space="0" w:color="auto"/>
              <w:right w:val="single" w:sz="4" w:space="0" w:color="auto"/>
            </w:tcBorders>
            <w:vAlign w:val="center"/>
          </w:tcPr>
          <w:p w:rsidR="00012203" w:rsidRPr="00203A68" w:rsidRDefault="00012203" w:rsidP="0045074E">
            <w:pPr>
              <w:rPr>
                <w:sz w:val="28"/>
                <w:szCs w:val="28"/>
                <w:lang w:val="nl-NL"/>
              </w:rPr>
            </w:pPr>
          </w:p>
        </w:tc>
      </w:tr>
    </w:tbl>
    <w:p w:rsidR="00012203" w:rsidRPr="00203A68" w:rsidRDefault="00012203" w:rsidP="00012203">
      <w:pPr>
        <w:ind w:firstLine="567"/>
        <w:jc w:val="both"/>
        <w:rPr>
          <w:b/>
          <w:bCs/>
          <w:sz w:val="28"/>
          <w:szCs w:val="28"/>
        </w:rPr>
      </w:pPr>
    </w:p>
    <w:p w:rsidR="00012203" w:rsidRPr="00203A68" w:rsidRDefault="00012203" w:rsidP="00012203">
      <w:pPr>
        <w:rPr>
          <w:b/>
          <w:bCs/>
          <w:sz w:val="28"/>
          <w:szCs w:val="28"/>
        </w:rPr>
      </w:pPr>
      <w:r w:rsidRPr="00203A68">
        <w:rPr>
          <w:b/>
          <w:bCs/>
          <w:sz w:val="28"/>
          <w:szCs w:val="28"/>
        </w:rPr>
        <w:br w:type="page"/>
      </w:r>
    </w:p>
    <w:p w:rsidR="00012203" w:rsidRPr="00203A68" w:rsidRDefault="00012203" w:rsidP="00012203">
      <w:pPr>
        <w:ind w:firstLine="567"/>
        <w:jc w:val="right"/>
        <w:rPr>
          <w:b/>
          <w:bCs/>
          <w:sz w:val="28"/>
          <w:szCs w:val="28"/>
        </w:rPr>
      </w:pPr>
      <w:r w:rsidRPr="00203A68">
        <w:rPr>
          <w:b/>
          <w:bCs/>
          <w:sz w:val="28"/>
          <w:szCs w:val="28"/>
        </w:rPr>
        <w:lastRenderedPageBreak/>
        <w:t>Mẫu số 02/ĐKTĐ-SCSS</w:t>
      </w: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7"/>
        <w:gridCol w:w="360"/>
        <w:gridCol w:w="1347"/>
        <w:gridCol w:w="897"/>
        <w:gridCol w:w="539"/>
        <w:gridCol w:w="3912"/>
      </w:tblGrid>
      <w:tr w:rsidR="00012203" w:rsidRPr="00203A68" w:rsidTr="0045074E">
        <w:trPr>
          <w:cantSplit/>
          <w:trHeight w:val="83"/>
          <w:jc w:val="center"/>
        </w:trPr>
        <w:tc>
          <w:tcPr>
            <w:tcW w:w="6220" w:type="dxa"/>
            <w:gridSpan w:val="5"/>
            <w:vMerge w:val="restart"/>
            <w:tcBorders>
              <w:top w:val="nil"/>
              <w:left w:val="nil"/>
              <w:bottom w:val="nil"/>
              <w:right w:val="nil"/>
            </w:tcBorders>
          </w:tcPr>
          <w:p w:rsidR="00012203" w:rsidRPr="00203A68" w:rsidRDefault="00012203" w:rsidP="0045074E">
            <w:pPr>
              <w:pStyle w:val="Title"/>
              <w:widowControl w:val="0"/>
              <w:rPr>
                <w:rFonts w:ascii="Times New Roman" w:hAnsi="Times New Roman"/>
                <w:sz w:val="28"/>
                <w:szCs w:val="28"/>
              </w:rPr>
            </w:pPr>
            <w:r w:rsidRPr="00203A68">
              <w:rPr>
                <w:rFonts w:ascii="Times New Roman" w:hAnsi="Times New Roman"/>
                <w:sz w:val="28"/>
                <w:szCs w:val="28"/>
              </w:rPr>
              <w:t>CỘNG HOÀ XÃ HỘI CHỦ NGHĨA VIỆT NAM</w:t>
            </w:r>
          </w:p>
          <w:p w:rsidR="00012203" w:rsidRPr="00203A68" w:rsidRDefault="00012203" w:rsidP="0045074E">
            <w:pPr>
              <w:jc w:val="center"/>
              <w:rPr>
                <w:b/>
                <w:bCs/>
                <w:sz w:val="28"/>
                <w:szCs w:val="28"/>
              </w:rPr>
            </w:pPr>
            <w:r w:rsidRPr="00203A68">
              <w:rPr>
                <w:b/>
                <w:bCs/>
                <w:sz w:val="28"/>
                <w:szCs w:val="28"/>
              </w:rPr>
              <w:t>Độc lập - Tự do - Hạnh phúc</w:t>
            </w:r>
          </w:p>
          <w:p w:rsidR="00012203" w:rsidRPr="00203A68" w:rsidRDefault="00012203" w:rsidP="0045074E">
            <w:pPr>
              <w:jc w:val="center"/>
              <w:rPr>
                <w:b/>
                <w:bCs/>
                <w:sz w:val="28"/>
                <w:szCs w:val="28"/>
                <w:u w:val="single"/>
              </w:rPr>
            </w:pPr>
            <w:r>
              <w:rPr>
                <w:b/>
                <w:bCs/>
                <w:noProof/>
                <w:sz w:val="28"/>
                <w:szCs w:val="28"/>
                <w:u w:val="single"/>
              </w:rPr>
              <mc:AlternateContent>
                <mc:Choice Requires="wps">
                  <w:drawing>
                    <wp:anchor distT="0" distB="0" distL="114300" distR="114300" simplePos="0" relativeHeight="251660288" behindDoc="0" locked="0" layoutInCell="1" allowOverlap="1">
                      <wp:simplePos x="0" y="0"/>
                      <wp:positionH relativeFrom="column">
                        <wp:posOffset>828040</wp:posOffset>
                      </wp:positionH>
                      <wp:positionV relativeFrom="paragraph">
                        <wp:posOffset>17145</wp:posOffset>
                      </wp:positionV>
                      <wp:extent cx="2154555" cy="0"/>
                      <wp:effectExtent l="6985" t="7620" r="10160" b="1143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4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65.2pt;margin-top:1.35pt;width:169.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"/>
                  </w:pict>
                </mc:Fallback>
              </mc:AlternateContent>
            </w:r>
          </w:p>
          <w:p w:rsidR="00012203" w:rsidRPr="00203A68" w:rsidRDefault="00012203" w:rsidP="0045074E">
            <w:pPr>
              <w:tabs>
                <w:tab w:val="left" w:leader="dot" w:pos="3150"/>
                <w:tab w:val="left" w:leader="dot" w:pos="4140"/>
                <w:tab w:val="left" w:leader="dot" w:pos="5220"/>
                <w:tab w:val="left" w:leader="dot" w:pos="6390"/>
              </w:tabs>
              <w:jc w:val="center"/>
              <w:rPr>
                <w:i/>
                <w:iCs/>
                <w:sz w:val="28"/>
                <w:szCs w:val="28"/>
              </w:rPr>
            </w:pPr>
            <w:r>
              <w:rPr>
                <w:i/>
                <w:iCs/>
                <w:sz w:val="28"/>
                <w:szCs w:val="28"/>
              </w:rPr>
              <w:t>……</w:t>
            </w:r>
            <w:r w:rsidRPr="00203A68">
              <w:rPr>
                <w:i/>
                <w:iCs/>
                <w:sz w:val="28"/>
                <w:szCs w:val="28"/>
              </w:rPr>
              <w:t xml:space="preserve">, ngày </w:t>
            </w:r>
            <w:r>
              <w:rPr>
                <w:i/>
                <w:iCs/>
                <w:sz w:val="28"/>
                <w:szCs w:val="28"/>
              </w:rPr>
              <w:t>…</w:t>
            </w:r>
            <w:r w:rsidRPr="00203A68">
              <w:rPr>
                <w:i/>
                <w:iCs/>
                <w:sz w:val="28"/>
                <w:szCs w:val="28"/>
              </w:rPr>
              <w:t xml:space="preserve"> tháng </w:t>
            </w:r>
            <w:r>
              <w:rPr>
                <w:i/>
                <w:iCs/>
                <w:sz w:val="28"/>
                <w:szCs w:val="28"/>
              </w:rPr>
              <w:t>…</w:t>
            </w:r>
            <w:r w:rsidRPr="00203A68">
              <w:rPr>
                <w:i/>
                <w:iCs/>
                <w:sz w:val="28"/>
                <w:szCs w:val="28"/>
              </w:rPr>
              <w:t xml:space="preserve"> năm</w:t>
            </w:r>
            <w:r>
              <w:rPr>
                <w:i/>
                <w:iCs/>
                <w:sz w:val="28"/>
                <w:szCs w:val="28"/>
              </w:rPr>
              <w:t xml:space="preserve"> …</w:t>
            </w:r>
          </w:p>
        </w:tc>
        <w:tc>
          <w:tcPr>
            <w:tcW w:w="3912" w:type="dxa"/>
            <w:tcBorders>
              <w:top w:val="nil"/>
              <w:left w:val="nil"/>
              <w:bottom w:val="double" w:sz="4" w:space="0" w:color="auto"/>
              <w:right w:val="nil"/>
            </w:tcBorders>
          </w:tcPr>
          <w:p w:rsidR="00012203" w:rsidRPr="00203A68" w:rsidRDefault="00012203" w:rsidP="0045074E">
            <w:pPr>
              <w:jc w:val="center"/>
              <w:rPr>
                <w:sz w:val="28"/>
                <w:szCs w:val="28"/>
              </w:rPr>
            </w:pPr>
          </w:p>
        </w:tc>
      </w:tr>
      <w:tr w:rsidR="00012203" w:rsidRPr="00203A68" w:rsidTr="0045074E">
        <w:trPr>
          <w:cantSplit/>
          <w:trHeight w:val="322"/>
          <w:jc w:val="center"/>
        </w:trPr>
        <w:tc>
          <w:tcPr>
            <w:tcW w:w="6220" w:type="dxa"/>
            <w:gridSpan w:val="5"/>
            <w:vMerge/>
            <w:tcBorders>
              <w:top w:val="nil"/>
              <w:left w:val="nil"/>
              <w:bottom w:val="nil"/>
              <w:right w:val="double" w:sz="4" w:space="0" w:color="auto"/>
            </w:tcBorders>
          </w:tcPr>
          <w:p w:rsidR="00012203" w:rsidRPr="00203A68" w:rsidRDefault="00012203" w:rsidP="0045074E">
            <w:pPr>
              <w:pStyle w:val="Title"/>
              <w:widowControl w:val="0"/>
              <w:rPr>
                <w:rFonts w:ascii="Times New Roman" w:hAnsi="Times New Roman"/>
                <w:sz w:val="28"/>
                <w:szCs w:val="28"/>
              </w:rPr>
            </w:pPr>
          </w:p>
        </w:tc>
        <w:tc>
          <w:tcPr>
            <w:tcW w:w="3912" w:type="dxa"/>
            <w:vMerge w:val="restart"/>
            <w:tcBorders>
              <w:top w:val="double" w:sz="4" w:space="0" w:color="auto"/>
              <w:left w:val="double" w:sz="4" w:space="0" w:color="auto"/>
              <w:bottom w:val="nil"/>
              <w:right w:val="double" w:sz="4" w:space="0" w:color="auto"/>
            </w:tcBorders>
            <w:shd w:val="pct5" w:color="auto" w:fill="auto"/>
          </w:tcPr>
          <w:p w:rsidR="00012203" w:rsidRPr="00E71080" w:rsidRDefault="00012203" w:rsidP="0045074E">
            <w:pPr>
              <w:pBdr>
                <w:bottom w:val="single" w:sz="6" w:space="1" w:color="auto"/>
              </w:pBdr>
              <w:ind w:left="-91"/>
              <w:jc w:val="center"/>
              <w:rPr>
                <w:b/>
                <w:color w:val="FF0000"/>
                <w:sz w:val="28"/>
                <w:szCs w:val="28"/>
              </w:rPr>
            </w:pPr>
            <w:r w:rsidRPr="00E71080">
              <w:rPr>
                <w:b/>
                <w:color w:val="FF0000"/>
                <w:sz w:val="28"/>
                <w:szCs w:val="28"/>
              </w:rPr>
              <w:t>PHẦN GHI CỦA CÁN BỘ TIẾP NHẬN</w:t>
            </w:r>
          </w:p>
          <w:p w:rsidR="00012203" w:rsidRPr="00E71080" w:rsidRDefault="00012203" w:rsidP="0045074E">
            <w:pPr>
              <w:pStyle w:val="BodyText2"/>
              <w:spacing w:after="0" w:line="240" w:lineRule="auto"/>
              <w:ind w:left="72"/>
              <w:jc w:val="center"/>
              <w:rPr>
                <w:b/>
                <w:sz w:val="28"/>
                <w:szCs w:val="28"/>
              </w:rPr>
            </w:pPr>
            <w:r w:rsidRPr="00E71080">
              <w:rPr>
                <w:b/>
                <w:sz w:val="28"/>
                <w:szCs w:val="28"/>
              </w:rPr>
              <w:t>Vào Sổ tiếp nhận hồ sơ:</w:t>
            </w:r>
          </w:p>
          <w:p w:rsidR="00012203" w:rsidRPr="00B06C55" w:rsidRDefault="00012203" w:rsidP="0045074E">
            <w:pPr>
              <w:pStyle w:val="BodyText2"/>
              <w:spacing w:after="0" w:line="240" w:lineRule="auto"/>
              <w:ind w:left="72"/>
              <w:jc w:val="center"/>
              <w:rPr>
                <w:sz w:val="28"/>
                <w:szCs w:val="28"/>
              </w:rPr>
            </w:pPr>
            <w:r w:rsidRPr="00B06C55">
              <w:rPr>
                <w:sz w:val="28"/>
                <w:szCs w:val="28"/>
              </w:rPr>
              <w:t>Quyển số_ _ _ _ _ _ _ _  Số thứ tự _ _ _ _ _ _ _ _ _</w:t>
            </w:r>
          </w:p>
          <w:p w:rsidR="00012203" w:rsidRPr="00E71080" w:rsidRDefault="00012203" w:rsidP="0045074E">
            <w:pPr>
              <w:pStyle w:val="Heading9"/>
              <w:spacing w:before="0"/>
              <w:jc w:val="center"/>
              <w:rPr>
                <w:rFonts w:ascii="Times New Roman" w:hAnsi="Times New Roman"/>
                <w:b/>
                <w:i w:val="0"/>
                <w:iCs w:val="0"/>
                <w:color w:val="auto"/>
                <w:sz w:val="28"/>
                <w:szCs w:val="28"/>
              </w:rPr>
            </w:pPr>
            <w:r w:rsidRPr="00E71080">
              <w:rPr>
                <w:rFonts w:ascii="Times New Roman" w:hAnsi="Times New Roman"/>
                <w:b/>
                <w:i w:val="0"/>
                <w:iCs w:val="0"/>
                <w:color w:val="auto"/>
                <w:sz w:val="28"/>
                <w:szCs w:val="28"/>
              </w:rPr>
              <w:t>Cán bộ tiếp nhận</w:t>
            </w:r>
          </w:p>
          <w:p w:rsidR="00012203" w:rsidRPr="00B06C55" w:rsidRDefault="00012203" w:rsidP="0045074E">
            <w:pPr>
              <w:pStyle w:val="Heading9"/>
              <w:spacing w:before="0"/>
              <w:jc w:val="center"/>
              <w:rPr>
                <w:rFonts w:ascii="Times New Roman" w:hAnsi="Times New Roman"/>
                <w:iCs w:val="0"/>
                <w:color w:val="auto"/>
                <w:sz w:val="28"/>
                <w:szCs w:val="28"/>
              </w:rPr>
            </w:pPr>
            <w:r w:rsidRPr="00B06C55">
              <w:rPr>
                <w:rFonts w:ascii="Times New Roman" w:hAnsi="Times New Roman"/>
                <w:iCs w:val="0"/>
                <w:color w:val="auto"/>
                <w:sz w:val="28"/>
                <w:szCs w:val="28"/>
              </w:rPr>
              <w:t>(Ký và ghi rõ họ, tên)</w:t>
            </w:r>
          </w:p>
        </w:tc>
      </w:tr>
      <w:tr w:rsidR="00012203" w:rsidRPr="00203A68" w:rsidTr="0045074E">
        <w:trPr>
          <w:cantSplit/>
          <w:trHeight w:val="883"/>
          <w:jc w:val="center"/>
        </w:trPr>
        <w:tc>
          <w:tcPr>
            <w:tcW w:w="6220" w:type="dxa"/>
            <w:gridSpan w:val="5"/>
            <w:tcBorders>
              <w:top w:val="nil"/>
              <w:left w:val="nil"/>
              <w:bottom w:val="nil"/>
              <w:right w:val="double" w:sz="4" w:space="0" w:color="auto"/>
            </w:tcBorders>
          </w:tcPr>
          <w:p w:rsidR="00012203" w:rsidRPr="00203A68" w:rsidRDefault="00012203" w:rsidP="0045074E">
            <w:pPr>
              <w:jc w:val="center"/>
              <w:rPr>
                <w:i/>
                <w:iCs/>
                <w:sz w:val="28"/>
                <w:szCs w:val="28"/>
              </w:rPr>
            </w:pPr>
          </w:p>
          <w:p w:rsidR="00012203" w:rsidRPr="00203A68" w:rsidRDefault="00012203" w:rsidP="0045074E">
            <w:pPr>
              <w:ind w:left="-90"/>
              <w:jc w:val="center"/>
              <w:rPr>
                <w:b/>
                <w:bCs/>
                <w:sz w:val="28"/>
                <w:szCs w:val="28"/>
              </w:rPr>
            </w:pPr>
            <w:r w:rsidRPr="00203A68">
              <w:rPr>
                <w:b/>
                <w:bCs/>
                <w:sz w:val="28"/>
                <w:szCs w:val="28"/>
              </w:rPr>
              <w:t>ĐƠN YÊU CẦU ĐĂNG KÝ THAY ĐỔI,</w:t>
            </w:r>
          </w:p>
          <w:p w:rsidR="00012203" w:rsidRPr="00203A68" w:rsidRDefault="00012203" w:rsidP="0045074E">
            <w:pPr>
              <w:ind w:left="-90"/>
              <w:jc w:val="center"/>
              <w:rPr>
                <w:b/>
                <w:bCs/>
                <w:sz w:val="28"/>
                <w:szCs w:val="28"/>
              </w:rPr>
            </w:pPr>
            <w:r w:rsidRPr="00203A68">
              <w:rPr>
                <w:b/>
                <w:bCs/>
                <w:sz w:val="28"/>
                <w:szCs w:val="28"/>
              </w:rPr>
              <w:t>SỬA CHỮA SAI SÓT</w:t>
            </w:r>
          </w:p>
          <w:p w:rsidR="00012203" w:rsidRPr="00203A68" w:rsidRDefault="00012203" w:rsidP="0045074E">
            <w:pPr>
              <w:jc w:val="center"/>
              <w:rPr>
                <w:sz w:val="28"/>
                <w:szCs w:val="28"/>
              </w:rPr>
            </w:pPr>
            <w:r w:rsidRPr="00203A68">
              <w:rPr>
                <w:sz w:val="28"/>
                <w:szCs w:val="28"/>
              </w:rPr>
              <w:t>(Ban hành kèm theo Thông tư liên tịch số 09/2016/TTLT-BTP-BTNMT ngày 23 tháng 6 năm 2016 của Bộ Tư pháp và Bộ Tài nguyên và Môi trường)</w:t>
            </w:r>
          </w:p>
        </w:tc>
        <w:tc>
          <w:tcPr>
            <w:tcW w:w="3912" w:type="dxa"/>
            <w:vMerge/>
            <w:tcBorders>
              <w:top w:val="nil"/>
              <w:left w:val="double" w:sz="4" w:space="0" w:color="auto"/>
              <w:bottom w:val="nil"/>
              <w:right w:val="double" w:sz="4" w:space="0" w:color="auto"/>
            </w:tcBorders>
            <w:shd w:val="pct5" w:color="auto" w:fill="auto"/>
          </w:tcPr>
          <w:p w:rsidR="00012203" w:rsidRPr="00203A68" w:rsidRDefault="00012203" w:rsidP="0045074E">
            <w:pPr>
              <w:jc w:val="center"/>
              <w:rPr>
                <w:sz w:val="28"/>
                <w:szCs w:val="28"/>
              </w:rPr>
            </w:pPr>
          </w:p>
        </w:tc>
      </w:tr>
      <w:tr w:rsidR="00012203" w:rsidRPr="00203A68" w:rsidTr="0045074E">
        <w:trPr>
          <w:cantSplit/>
          <w:trHeight w:val="415"/>
          <w:jc w:val="center"/>
        </w:trPr>
        <w:tc>
          <w:tcPr>
            <w:tcW w:w="6220" w:type="dxa"/>
            <w:gridSpan w:val="5"/>
            <w:tcBorders>
              <w:top w:val="nil"/>
              <w:left w:val="nil"/>
              <w:bottom w:val="nil"/>
              <w:right w:val="double" w:sz="4" w:space="0" w:color="auto"/>
            </w:tcBorders>
          </w:tcPr>
          <w:p w:rsidR="00012203" w:rsidRPr="00864EDB" w:rsidRDefault="00012203" w:rsidP="0045074E">
            <w:pPr>
              <w:pStyle w:val="BodyText"/>
              <w:tabs>
                <w:tab w:val="left" w:leader="dot" w:pos="6480"/>
              </w:tabs>
              <w:rPr>
                <w:rFonts w:ascii="Times New Roman" w:hAnsi="Times New Roman"/>
                <w:sz w:val="28"/>
              </w:rPr>
            </w:pPr>
            <w:r w:rsidRPr="00864EDB">
              <w:rPr>
                <w:rFonts w:ascii="Times New Roman" w:hAnsi="Times New Roman"/>
                <w:bCs/>
                <w:iCs/>
                <w:sz w:val="28"/>
              </w:rPr>
              <w:t>Kính gửi:</w:t>
            </w:r>
            <w:r>
              <w:rPr>
                <w:rFonts w:ascii="Times New Roman" w:hAnsi="Times New Roman"/>
                <w:bCs/>
                <w:iCs/>
                <w:sz w:val="28"/>
              </w:rPr>
              <w:t xml:space="preserve"> …………………….</w:t>
            </w:r>
          </w:p>
          <w:p w:rsidR="00012203" w:rsidRPr="005246FB" w:rsidRDefault="00012203" w:rsidP="0045074E">
            <w:pPr>
              <w:pStyle w:val="BodyText"/>
              <w:tabs>
                <w:tab w:val="left" w:leader="dot" w:pos="6480"/>
              </w:tabs>
              <w:rPr>
                <w:rFonts w:ascii="Times New Roman" w:hAnsi="Times New Roman"/>
                <w:i/>
                <w:iCs/>
                <w:sz w:val="28"/>
              </w:rPr>
            </w:pPr>
          </w:p>
        </w:tc>
        <w:tc>
          <w:tcPr>
            <w:tcW w:w="3912" w:type="dxa"/>
            <w:tcBorders>
              <w:top w:val="nil"/>
              <w:left w:val="double" w:sz="4" w:space="0" w:color="auto"/>
              <w:bottom w:val="double" w:sz="4" w:space="0" w:color="auto"/>
              <w:right w:val="double" w:sz="4" w:space="0" w:color="auto"/>
            </w:tcBorders>
            <w:shd w:val="pct5" w:color="auto" w:fill="auto"/>
          </w:tcPr>
          <w:p w:rsidR="00012203" w:rsidRPr="00203A68" w:rsidRDefault="00012203" w:rsidP="0045074E">
            <w:pPr>
              <w:jc w:val="center"/>
              <w:rPr>
                <w:sz w:val="28"/>
                <w:szCs w:val="28"/>
              </w:rPr>
            </w:pPr>
          </w:p>
        </w:tc>
      </w:tr>
      <w:tr w:rsidR="00012203" w:rsidRPr="00203A68" w:rsidTr="0045074E">
        <w:trPr>
          <w:cantSplit/>
          <w:trHeight w:val="128"/>
          <w:jc w:val="center"/>
        </w:trPr>
        <w:tc>
          <w:tcPr>
            <w:tcW w:w="6220" w:type="dxa"/>
            <w:gridSpan w:val="5"/>
            <w:tcBorders>
              <w:top w:val="nil"/>
              <w:left w:val="nil"/>
              <w:bottom w:val="single" w:sz="4" w:space="0" w:color="auto"/>
              <w:right w:val="nil"/>
            </w:tcBorders>
          </w:tcPr>
          <w:p w:rsidR="00012203" w:rsidRPr="00203A68" w:rsidRDefault="00012203" w:rsidP="0045074E">
            <w:pPr>
              <w:jc w:val="both"/>
              <w:rPr>
                <w:b/>
                <w:bCs/>
                <w:i/>
                <w:iCs/>
                <w:sz w:val="28"/>
                <w:szCs w:val="28"/>
              </w:rPr>
            </w:pPr>
          </w:p>
        </w:tc>
        <w:tc>
          <w:tcPr>
            <w:tcW w:w="3912" w:type="dxa"/>
            <w:tcBorders>
              <w:top w:val="double" w:sz="4" w:space="0" w:color="auto"/>
              <w:left w:val="nil"/>
              <w:bottom w:val="single" w:sz="4" w:space="0" w:color="auto"/>
              <w:right w:val="nil"/>
            </w:tcBorders>
          </w:tcPr>
          <w:p w:rsidR="00012203" w:rsidRPr="00203A68" w:rsidRDefault="00012203" w:rsidP="0045074E">
            <w:pPr>
              <w:jc w:val="both"/>
              <w:rPr>
                <w:sz w:val="28"/>
                <w:szCs w:val="28"/>
              </w:rPr>
            </w:pPr>
          </w:p>
        </w:tc>
      </w:tr>
      <w:tr w:rsidR="00012203" w:rsidRPr="00203A68" w:rsidTr="0045074E">
        <w:trPr>
          <w:trHeight w:val="200"/>
          <w:jc w:val="center"/>
        </w:trPr>
        <w:tc>
          <w:tcPr>
            <w:tcW w:w="10132" w:type="dxa"/>
            <w:gridSpan w:val="6"/>
            <w:tcBorders>
              <w:top w:val="single" w:sz="4" w:space="0" w:color="auto"/>
              <w:bottom w:val="single" w:sz="4" w:space="0" w:color="auto"/>
            </w:tcBorders>
            <w:shd w:val="clear" w:color="auto" w:fill="E6E6E6"/>
            <w:vAlign w:val="center"/>
          </w:tcPr>
          <w:p w:rsidR="00012203" w:rsidRPr="00203A68" w:rsidRDefault="00012203" w:rsidP="0045074E">
            <w:pPr>
              <w:ind w:left="-91"/>
              <w:jc w:val="both"/>
              <w:rPr>
                <w:b/>
                <w:bCs/>
                <w:sz w:val="28"/>
                <w:szCs w:val="28"/>
                <w:vertAlign w:val="superscript"/>
              </w:rPr>
            </w:pPr>
            <w:r w:rsidRPr="00203A68">
              <w:rPr>
                <w:b/>
                <w:bCs/>
                <w:sz w:val="28"/>
                <w:szCs w:val="28"/>
              </w:rPr>
              <w:t>PHẦN KÊ KHAI CỦA NGƯỜI YÊU CẦU ĐĂNG KÝ THAY ĐỔI</w:t>
            </w:r>
          </w:p>
        </w:tc>
      </w:tr>
      <w:tr w:rsidR="00012203" w:rsidRPr="00203A68" w:rsidTr="0045074E">
        <w:trPr>
          <w:cantSplit/>
          <w:trHeight w:val="125"/>
          <w:jc w:val="center"/>
        </w:trPr>
        <w:tc>
          <w:tcPr>
            <w:tcW w:w="3077" w:type="dxa"/>
            <w:tcBorders>
              <w:bottom w:val="nil"/>
              <w:right w:val="nil"/>
            </w:tcBorders>
          </w:tcPr>
          <w:p w:rsidR="00012203" w:rsidRPr="00203A68" w:rsidRDefault="00012203" w:rsidP="0045074E">
            <w:pPr>
              <w:tabs>
                <w:tab w:val="left" w:leader="dot" w:pos="6660"/>
                <w:tab w:val="left" w:leader="dot" w:pos="8010"/>
                <w:tab w:val="left" w:leader="dot" w:pos="9000"/>
                <w:tab w:val="left" w:leader="dot" w:pos="10152"/>
              </w:tabs>
              <w:jc w:val="both"/>
              <w:rPr>
                <w:i/>
                <w:iCs/>
                <w:sz w:val="28"/>
                <w:szCs w:val="28"/>
              </w:rPr>
            </w:pPr>
            <w:r w:rsidRPr="00203A68">
              <w:rPr>
                <w:b/>
                <w:sz w:val="28"/>
                <w:szCs w:val="28"/>
              </w:rPr>
              <w:t>1.</w:t>
            </w:r>
            <w:r w:rsidRPr="00203A68">
              <w:rPr>
                <w:sz w:val="28"/>
                <w:szCs w:val="28"/>
              </w:rPr>
              <w:t xml:space="preserve"> </w:t>
            </w:r>
            <w:r w:rsidRPr="00203A68">
              <w:rPr>
                <w:b/>
                <w:bCs/>
                <w:sz w:val="28"/>
                <w:szCs w:val="28"/>
              </w:rPr>
              <w:t xml:space="preserve">Người yêu cầu đăng ký </w:t>
            </w:r>
          </w:p>
        </w:tc>
        <w:tc>
          <w:tcPr>
            <w:tcW w:w="2604" w:type="dxa"/>
            <w:gridSpan w:val="3"/>
            <w:tcBorders>
              <w:left w:val="nil"/>
              <w:bottom w:val="nil"/>
              <w:right w:val="nil"/>
            </w:tcBorders>
          </w:tcPr>
          <w:p w:rsidR="00012203" w:rsidRPr="00203A68" w:rsidRDefault="00012203" w:rsidP="0045074E">
            <w:pPr>
              <w:tabs>
                <w:tab w:val="left" w:leader="dot" w:pos="6660"/>
                <w:tab w:val="left" w:leader="dot" w:pos="8010"/>
                <w:tab w:val="left" w:leader="dot" w:pos="9000"/>
                <w:tab w:val="left" w:leader="dot" w:pos="10152"/>
              </w:tabs>
              <w:jc w:val="both"/>
              <w:rPr>
                <w:sz w:val="28"/>
                <w:szCs w:val="28"/>
              </w:rPr>
            </w:pPr>
            <w:r w:rsidRPr="00203A68">
              <w:rPr>
                <w:sz w:val="28"/>
                <w:szCs w:val="28"/>
                <w:bdr w:val="single" w:sz="4" w:space="0" w:color="auto"/>
              </w:rPr>
              <w:t xml:space="preserve">    </w:t>
            </w:r>
            <w:r w:rsidRPr="00203A68">
              <w:rPr>
                <w:sz w:val="28"/>
                <w:szCs w:val="28"/>
              </w:rPr>
              <w:t xml:space="preserve"> Bên thế chấp</w:t>
            </w:r>
          </w:p>
        </w:tc>
        <w:tc>
          <w:tcPr>
            <w:tcW w:w="4451" w:type="dxa"/>
            <w:gridSpan w:val="2"/>
            <w:tcBorders>
              <w:left w:val="nil"/>
              <w:bottom w:val="nil"/>
            </w:tcBorders>
          </w:tcPr>
          <w:p w:rsidR="00012203" w:rsidRPr="00203A68" w:rsidRDefault="00012203" w:rsidP="0045074E">
            <w:pPr>
              <w:tabs>
                <w:tab w:val="left" w:leader="dot" w:pos="6660"/>
                <w:tab w:val="left" w:leader="dot" w:pos="8010"/>
                <w:tab w:val="left" w:leader="dot" w:pos="9000"/>
                <w:tab w:val="left" w:leader="dot" w:pos="10152"/>
              </w:tabs>
              <w:jc w:val="both"/>
              <w:rPr>
                <w:sz w:val="28"/>
                <w:szCs w:val="28"/>
              </w:rPr>
            </w:pPr>
            <w:r w:rsidRPr="00203A68">
              <w:rPr>
                <w:sz w:val="28"/>
                <w:szCs w:val="28"/>
                <w:bdr w:val="single" w:sz="4" w:space="0" w:color="auto"/>
              </w:rPr>
              <w:t xml:space="preserve">    </w:t>
            </w:r>
            <w:r w:rsidRPr="00203A68">
              <w:rPr>
                <w:sz w:val="28"/>
                <w:szCs w:val="28"/>
              </w:rPr>
              <w:t xml:space="preserve"> Bên nhận thế chấp</w:t>
            </w:r>
          </w:p>
        </w:tc>
      </w:tr>
      <w:tr w:rsidR="00012203" w:rsidRPr="00203A68" w:rsidTr="0045074E">
        <w:trPr>
          <w:cantSplit/>
          <w:trHeight w:val="125"/>
          <w:jc w:val="center"/>
        </w:trPr>
        <w:tc>
          <w:tcPr>
            <w:tcW w:w="3077" w:type="dxa"/>
            <w:tcBorders>
              <w:top w:val="nil"/>
              <w:right w:val="nil"/>
            </w:tcBorders>
          </w:tcPr>
          <w:p w:rsidR="00012203" w:rsidRPr="00203A68" w:rsidRDefault="00012203" w:rsidP="0045074E">
            <w:pPr>
              <w:tabs>
                <w:tab w:val="left" w:leader="dot" w:pos="6660"/>
                <w:tab w:val="left" w:leader="dot" w:pos="8010"/>
                <w:tab w:val="left" w:leader="dot" w:pos="9000"/>
                <w:tab w:val="left" w:leader="dot" w:pos="10152"/>
              </w:tabs>
              <w:jc w:val="both"/>
              <w:rPr>
                <w:i/>
                <w:iCs/>
                <w:sz w:val="28"/>
                <w:szCs w:val="28"/>
              </w:rPr>
            </w:pPr>
            <w:r w:rsidRPr="00203A68">
              <w:rPr>
                <w:b/>
                <w:bCs/>
                <w:sz w:val="28"/>
                <w:szCs w:val="28"/>
              </w:rPr>
              <w:t>thay đổi:</w:t>
            </w:r>
          </w:p>
        </w:tc>
        <w:tc>
          <w:tcPr>
            <w:tcW w:w="2604" w:type="dxa"/>
            <w:gridSpan w:val="3"/>
            <w:tcBorders>
              <w:top w:val="nil"/>
              <w:left w:val="nil"/>
              <w:right w:val="nil"/>
            </w:tcBorders>
          </w:tcPr>
          <w:p w:rsidR="00012203" w:rsidRPr="00203A68" w:rsidRDefault="00012203" w:rsidP="0045074E">
            <w:pPr>
              <w:tabs>
                <w:tab w:val="left" w:leader="dot" w:pos="6660"/>
                <w:tab w:val="left" w:leader="dot" w:pos="8010"/>
                <w:tab w:val="left" w:leader="dot" w:pos="9000"/>
                <w:tab w:val="left" w:leader="dot" w:pos="10152"/>
              </w:tabs>
              <w:jc w:val="both"/>
              <w:rPr>
                <w:sz w:val="28"/>
                <w:szCs w:val="28"/>
              </w:rPr>
            </w:pPr>
            <w:r w:rsidRPr="00203A68">
              <w:rPr>
                <w:sz w:val="28"/>
                <w:szCs w:val="28"/>
                <w:bdr w:val="single" w:sz="4" w:space="0" w:color="auto"/>
              </w:rPr>
              <w:t xml:space="preserve">    </w:t>
            </w:r>
            <w:r w:rsidRPr="00203A68">
              <w:rPr>
                <w:sz w:val="28"/>
                <w:szCs w:val="28"/>
              </w:rPr>
              <w:t xml:space="preserve"> Người được ủy quyền</w:t>
            </w:r>
          </w:p>
        </w:tc>
        <w:tc>
          <w:tcPr>
            <w:tcW w:w="4451" w:type="dxa"/>
            <w:gridSpan w:val="2"/>
            <w:tcBorders>
              <w:top w:val="nil"/>
              <w:left w:val="nil"/>
            </w:tcBorders>
          </w:tcPr>
          <w:p w:rsidR="00012203" w:rsidRPr="00203A68" w:rsidRDefault="00012203" w:rsidP="0045074E">
            <w:pPr>
              <w:tabs>
                <w:tab w:val="left" w:leader="dot" w:pos="6660"/>
                <w:tab w:val="left" w:leader="dot" w:pos="8010"/>
                <w:tab w:val="left" w:leader="dot" w:pos="9000"/>
                <w:tab w:val="left" w:leader="dot" w:pos="10152"/>
              </w:tabs>
              <w:jc w:val="both"/>
              <w:rPr>
                <w:sz w:val="28"/>
                <w:szCs w:val="28"/>
              </w:rPr>
            </w:pPr>
            <w:r w:rsidRPr="00203A68">
              <w:rPr>
                <w:sz w:val="28"/>
                <w:szCs w:val="28"/>
                <w:bdr w:val="single" w:sz="4" w:space="0" w:color="auto"/>
              </w:rPr>
              <w:t xml:space="preserve">    </w:t>
            </w:r>
            <w:r w:rsidRPr="00203A68">
              <w:rPr>
                <w:sz w:val="28"/>
                <w:szCs w:val="28"/>
              </w:rPr>
              <w:t xml:space="preserve"> Quản tài viên</w:t>
            </w:r>
          </w:p>
        </w:tc>
      </w:tr>
      <w:tr w:rsidR="00012203" w:rsidRPr="00203A68" w:rsidTr="0045074E">
        <w:trPr>
          <w:cantSplit/>
          <w:trHeight w:val="125"/>
          <w:jc w:val="center"/>
        </w:trPr>
        <w:tc>
          <w:tcPr>
            <w:tcW w:w="10132" w:type="dxa"/>
            <w:gridSpan w:val="6"/>
          </w:tcPr>
          <w:p w:rsidR="00012203" w:rsidRPr="005246FB" w:rsidRDefault="00012203" w:rsidP="0045074E">
            <w:pPr>
              <w:pStyle w:val="BodyText"/>
              <w:tabs>
                <w:tab w:val="left" w:leader="dot" w:pos="10152"/>
              </w:tabs>
              <w:jc w:val="both"/>
              <w:rPr>
                <w:rFonts w:ascii="Times New Roman" w:hAnsi="Times New Roman"/>
                <w:sz w:val="28"/>
              </w:rPr>
            </w:pPr>
            <w:r w:rsidRPr="005246FB">
              <w:rPr>
                <w:rFonts w:ascii="Times New Roman" w:hAnsi="Times New Roman"/>
                <w:sz w:val="28"/>
              </w:rPr>
              <w:t>1.1. Tên đầy đủ của tổ chức, cá nhân: (</w:t>
            </w:r>
            <w:r w:rsidRPr="005246FB">
              <w:rPr>
                <w:rFonts w:ascii="Times New Roman" w:hAnsi="Times New Roman"/>
                <w:i/>
                <w:iCs/>
                <w:sz w:val="28"/>
              </w:rPr>
              <w:t xml:space="preserve">viết chữ IN HOA) </w:t>
            </w:r>
            <w:r w:rsidRPr="005246FB">
              <w:rPr>
                <w:rFonts w:ascii="Times New Roman" w:hAnsi="Times New Roman"/>
                <w:sz w:val="28"/>
              </w:rPr>
              <w:tab/>
            </w:r>
          </w:p>
          <w:p w:rsidR="00012203" w:rsidRPr="005246FB" w:rsidRDefault="00012203" w:rsidP="0045074E">
            <w:pPr>
              <w:pStyle w:val="BodyText"/>
              <w:tabs>
                <w:tab w:val="left" w:leader="dot" w:pos="10152"/>
              </w:tabs>
              <w:jc w:val="both"/>
              <w:rPr>
                <w:rFonts w:ascii="Times New Roman" w:hAnsi="Times New Roman"/>
                <w:sz w:val="28"/>
              </w:rPr>
            </w:pPr>
            <w:r w:rsidRPr="005246FB">
              <w:rPr>
                <w:rFonts w:ascii="Times New Roman" w:hAnsi="Times New Roman"/>
                <w:sz w:val="28"/>
              </w:rPr>
              <w:tab/>
            </w:r>
          </w:p>
          <w:p w:rsidR="00012203" w:rsidRPr="005246FB" w:rsidRDefault="00012203" w:rsidP="0045074E">
            <w:pPr>
              <w:pStyle w:val="BodyText"/>
              <w:tabs>
                <w:tab w:val="left" w:leader="dot" w:pos="10152"/>
              </w:tabs>
              <w:jc w:val="both"/>
              <w:rPr>
                <w:rFonts w:ascii="Times New Roman" w:hAnsi="Times New Roman"/>
                <w:sz w:val="28"/>
              </w:rPr>
            </w:pPr>
            <w:r w:rsidRPr="005246FB">
              <w:rPr>
                <w:rFonts w:ascii="Times New Roman" w:hAnsi="Times New Roman"/>
                <w:sz w:val="28"/>
              </w:rPr>
              <w:t>1.2. Địa chỉ liên hệ:</w:t>
            </w:r>
            <w:r w:rsidRPr="005246FB">
              <w:rPr>
                <w:rFonts w:ascii="Times New Roman" w:hAnsi="Times New Roman"/>
                <w:sz w:val="28"/>
              </w:rPr>
              <w:tab/>
            </w:r>
          </w:p>
          <w:p w:rsidR="00012203" w:rsidRPr="005246FB" w:rsidRDefault="00012203" w:rsidP="0045074E">
            <w:pPr>
              <w:pStyle w:val="BodyText"/>
              <w:tabs>
                <w:tab w:val="left" w:leader="dot" w:pos="3690"/>
                <w:tab w:val="left" w:leader="dot" w:pos="6210"/>
                <w:tab w:val="left" w:leader="dot" w:pos="10152"/>
              </w:tabs>
              <w:jc w:val="both"/>
              <w:rPr>
                <w:rFonts w:ascii="Times New Roman" w:hAnsi="Times New Roman"/>
                <w:sz w:val="28"/>
                <w:lang w:val="es-MX"/>
              </w:rPr>
            </w:pPr>
            <w:r w:rsidRPr="005246FB">
              <w:rPr>
                <w:rFonts w:ascii="Times New Roman" w:hAnsi="Times New Roman"/>
                <w:sz w:val="28"/>
              </w:rPr>
              <w:t xml:space="preserve">1.3. Số điện thoại </w:t>
            </w:r>
            <w:r w:rsidRPr="005246FB">
              <w:rPr>
                <w:rFonts w:ascii="Times New Roman" w:hAnsi="Times New Roman"/>
                <w:i/>
                <w:iCs/>
                <w:sz w:val="28"/>
              </w:rPr>
              <w:t>(nếu có)</w:t>
            </w:r>
            <w:r w:rsidRPr="005246FB">
              <w:rPr>
                <w:rFonts w:ascii="Times New Roman" w:hAnsi="Times New Roman"/>
                <w:sz w:val="28"/>
              </w:rPr>
              <w:t>:</w:t>
            </w:r>
            <w:r w:rsidRPr="005246FB">
              <w:rPr>
                <w:rFonts w:ascii="Times New Roman" w:hAnsi="Times New Roman"/>
                <w:sz w:val="28"/>
              </w:rPr>
              <w:tab/>
              <w:t xml:space="preserve">………… </w:t>
            </w:r>
            <w:r w:rsidRPr="005246FB">
              <w:rPr>
                <w:rFonts w:ascii="Times New Roman" w:hAnsi="Times New Roman"/>
                <w:sz w:val="28"/>
                <w:lang w:val="es-MX"/>
              </w:rPr>
              <w:t xml:space="preserve">Fax </w:t>
            </w:r>
            <w:r w:rsidRPr="005246FB">
              <w:rPr>
                <w:rFonts w:ascii="Times New Roman" w:hAnsi="Times New Roman"/>
                <w:i/>
                <w:iCs/>
                <w:sz w:val="28"/>
                <w:lang w:val="es-MX"/>
              </w:rPr>
              <w:t>(nếu có)</w:t>
            </w:r>
            <w:r w:rsidRPr="005246FB">
              <w:rPr>
                <w:rFonts w:ascii="Times New Roman" w:hAnsi="Times New Roman"/>
                <w:sz w:val="28"/>
                <w:lang w:val="es-MX"/>
              </w:rPr>
              <w:t>:</w:t>
            </w:r>
            <w:r w:rsidRPr="005246FB">
              <w:rPr>
                <w:rFonts w:ascii="Times New Roman" w:hAnsi="Times New Roman"/>
                <w:sz w:val="28"/>
                <w:lang w:val="es-MX"/>
              </w:rPr>
              <w:tab/>
            </w:r>
            <w:r w:rsidRPr="005246FB">
              <w:rPr>
                <w:rFonts w:ascii="Times New Roman" w:hAnsi="Times New Roman"/>
                <w:sz w:val="28"/>
                <w:lang w:val="es-MX"/>
              </w:rPr>
              <w:tab/>
              <w:t xml:space="preserve"> </w:t>
            </w:r>
          </w:p>
          <w:p w:rsidR="00012203" w:rsidRPr="005246FB" w:rsidRDefault="00012203" w:rsidP="0045074E">
            <w:pPr>
              <w:pStyle w:val="BodyText"/>
              <w:tabs>
                <w:tab w:val="left" w:leader="dot" w:pos="3690"/>
                <w:tab w:val="left" w:leader="dot" w:pos="6210"/>
                <w:tab w:val="left" w:leader="dot" w:pos="10152"/>
              </w:tabs>
              <w:jc w:val="both"/>
              <w:rPr>
                <w:rFonts w:ascii="Times New Roman" w:hAnsi="Times New Roman"/>
                <w:i/>
                <w:iCs/>
                <w:sz w:val="28"/>
                <w:lang w:val="es-MX"/>
              </w:rPr>
            </w:pPr>
            <w:r w:rsidRPr="005246FB">
              <w:rPr>
                <w:rFonts w:ascii="Times New Roman" w:hAnsi="Times New Roman"/>
                <w:sz w:val="28"/>
                <w:lang w:val="es-MX"/>
              </w:rPr>
              <w:t xml:space="preserve">Địa chỉ thư điện tử </w:t>
            </w:r>
            <w:r w:rsidRPr="005246FB">
              <w:rPr>
                <w:rFonts w:ascii="Times New Roman" w:hAnsi="Times New Roman"/>
                <w:i/>
                <w:iCs/>
                <w:sz w:val="28"/>
                <w:lang w:val="es-MX"/>
              </w:rPr>
              <w:t>(nếu có)</w:t>
            </w:r>
            <w:r w:rsidRPr="005246FB">
              <w:rPr>
                <w:rFonts w:ascii="Times New Roman" w:hAnsi="Times New Roman"/>
                <w:sz w:val="28"/>
                <w:lang w:val="es-MX"/>
              </w:rPr>
              <w:t>:</w:t>
            </w:r>
            <w:r w:rsidRPr="005246FB">
              <w:rPr>
                <w:rFonts w:ascii="Times New Roman" w:hAnsi="Times New Roman"/>
                <w:sz w:val="28"/>
                <w:lang w:val="es-MX"/>
              </w:rPr>
              <w:tab/>
            </w:r>
            <w:r w:rsidRPr="005246FB">
              <w:rPr>
                <w:rFonts w:ascii="Times New Roman" w:hAnsi="Times New Roman"/>
                <w:sz w:val="28"/>
                <w:lang w:val="es-MX"/>
              </w:rPr>
              <w:tab/>
            </w:r>
            <w:r w:rsidRPr="005246FB">
              <w:rPr>
                <w:rFonts w:ascii="Times New Roman" w:hAnsi="Times New Roman"/>
                <w:sz w:val="28"/>
                <w:lang w:val="es-MX"/>
              </w:rPr>
              <w:tab/>
            </w:r>
          </w:p>
          <w:p w:rsidR="00012203" w:rsidRPr="00203A68" w:rsidRDefault="00012203" w:rsidP="0045074E">
            <w:pPr>
              <w:tabs>
                <w:tab w:val="left" w:leader="dot" w:pos="10152"/>
              </w:tabs>
              <w:jc w:val="both"/>
              <w:rPr>
                <w:sz w:val="28"/>
                <w:szCs w:val="28"/>
                <w:lang w:val="es-MX"/>
              </w:rPr>
            </w:pPr>
            <w:r w:rsidRPr="00203A68">
              <w:rPr>
                <w:sz w:val="28"/>
                <w:szCs w:val="28"/>
                <w:lang w:val="es-MX"/>
              </w:rPr>
              <w:t xml:space="preserve">1.4. </w:t>
            </w:r>
            <w:r w:rsidRPr="00203A68">
              <w:rPr>
                <w:sz w:val="28"/>
                <w:szCs w:val="28"/>
                <w:bdr w:val="single" w:sz="4" w:space="0" w:color="auto"/>
                <w:lang w:val="es-MX"/>
              </w:rPr>
              <w:t xml:space="preserve">    </w:t>
            </w:r>
            <w:r w:rsidRPr="00203A68">
              <w:rPr>
                <w:sz w:val="28"/>
                <w:szCs w:val="28"/>
                <w:lang w:val="es-MX"/>
              </w:rPr>
              <w:t xml:space="preserve"> Chứng minh nhân dân/Căn cước công dân/Chứng minh QĐND    </w:t>
            </w:r>
            <w:r w:rsidRPr="00203A68">
              <w:rPr>
                <w:sz w:val="28"/>
                <w:szCs w:val="28"/>
                <w:bdr w:val="single" w:sz="4" w:space="0" w:color="auto"/>
                <w:lang w:val="es-MX"/>
              </w:rPr>
              <w:t xml:space="preserve">    </w:t>
            </w:r>
            <w:r w:rsidRPr="00203A68">
              <w:rPr>
                <w:sz w:val="28"/>
                <w:szCs w:val="28"/>
                <w:lang w:val="es-MX"/>
              </w:rPr>
              <w:t xml:space="preserve"> Hộ chiếu</w:t>
            </w:r>
          </w:p>
          <w:p w:rsidR="00012203" w:rsidRPr="00203A68" w:rsidRDefault="00012203" w:rsidP="0045074E">
            <w:pPr>
              <w:tabs>
                <w:tab w:val="left" w:leader="dot" w:pos="10152"/>
              </w:tabs>
              <w:jc w:val="both"/>
              <w:rPr>
                <w:sz w:val="28"/>
                <w:szCs w:val="28"/>
                <w:lang w:val="es-MX"/>
              </w:rPr>
            </w:pPr>
            <w:r w:rsidRPr="00203A68">
              <w:rPr>
                <w:sz w:val="28"/>
                <w:szCs w:val="28"/>
                <w:lang w:val="es-MX"/>
              </w:rPr>
              <w:t xml:space="preserve">       </w:t>
            </w:r>
            <w:r w:rsidRPr="00203A68">
              <w:rPr>
                <w:sz w:val="28"/>
                <w:szCs w:val="28"/>
                <w:bdr w:val="single" w:sz="4" w:space="0" w:color="auto"/>
                <w:lang w:val="es-MX"/>
              </w:rPr>
              <w:t xml:space="preserve">    </w:t>
            </w:r>
            <w:r w:rsidRPr="00203A68">
              <w:rPr>
                <w:sz w:val="28"/>
                <w:szCs w:val="28"/>
                <w:lang w:val="es-MX"/>
              </w:rPr>
              <w:t xml:space="preserve"> GCN đăng ký doanh nghiệp/GCN đăng ký hoạt động chi nhánh, văn phòng đại diện/GP thành lập và hoạt động   </w:t>
            </w:r>
            <w:r w:rsidRPr="00203A68">
              <w:rPr>
                <w:sz w:val="28"/>
                <w:szCs w:val="28"/>
                <w:bdr w:val="single" w:sz="4" w:space="0" w:color="auto"/>
                <w:lang w:val="es-MX"/>
              </w:rPr>
              <w:t xml:space="preserve">    </w:t>
            </w:r>
            <w:r w:rsidRPr="00203A68">
              <w:rPr>
                <w:sz w:val="28"/>
                <w:szCs w:val="28"/>
                <w:lang w:val="es-MX"/>
              </w:rPr>
              <w:t xml:space="preserve"> QĐ thành lập     </w:t>
            </w:r>
            <w:r w:rsidRPr="00203A68">
              <w:rPr>
                <w:sz w:val="28"/>
                <w:szCs w:val="28"/>
                <w:bdr w:val="single" w:sz="4" w:space="0" w:color="auto"/>
                <w:lang w:val="es-MX"/>
              </w:rPr>
              <w:t xml:space="preserve">    </w:t>
            </w:r>
            <w:r w:rsidRPr="00203A68">
              <w:rPr>
                <w:sz w:val="28"/>
                <w:szCs w:val="28"/>
                <w:lang w:val="es-MX"/>
              </w:rPr>
              <w:t xml:space="preserve"> GP đầu tư/GCN đầu tư/GCN đăng ký đầu tư</w:t>
            </w:r>
            <w:r w:rsidRPr="00203A68">
              <w:rPr>
                <w:i/>
                <w:iCs/>
                <w:sz w:val="28"/>
                <w:szCs w:val="28"/>
                <w:lang w:val="es-MX"/>
              </w:rPr>
              <w:t xml:space="preserve"> </w:t>
            </w:r>
          </w:p>
          <w:p w:rsidR="00012203" w:rsidRPr="00203A68" w:rsidRDefault="00012203" w:rsidP="0045074E">
            <w:pPr>
              <w:tabs>
                <w:tab w:val="left" w:leader="dot" w:pos="10152"/>
                <w:tab w:val="left" w:leader="dot" w:pos="15309"/>
              </w:tabs>
              <w:jc w:val="both"/>
              <w:rPr>
                <w:i/>
                <w:iCs/>
                <w:sz w:val="28"/>
                <w:szCs w:val="28"/>
                <w:lang w:val="es-MX"/>
              </w:rPr>
            </w:pPr>
            <w:r w:rsidRPr="00203A68">
              <w:rPr>
                <w:i/>
                <w:iCs/>
                <w:sz w:val="28"/>
                <w:szCs w:val="28"/>
                <w:lang w:val="es-MX"/>
              </w:rPr>
              <w:t xml:space="preserve">     Số:</w:t>
            </w:r>
            <w:r w:rsidRPr="00203A68">
              <w:rPr>
                <w:sz w:val="28"/>
                <w:szCs w:val="28"/>
                <w:lang w:val="es-MX"/>
              </w:rPr>
              <w:tab/>
            </w:r>
          </w:p>
          <w:p w:rsidR="00012203" w:rsidRPr="00203A68" w:rsidRDefault="00012203" w:rsidP="0045074E">
            <w:pPr>
              <w:tabs>
                <w:tab w:val="left" w:leader="dot" w:pos="6660"/>
                <w:tab w:val="left" w:leader="dot" w:pos="8010"/>
                <w:tab w:val="left" w:leader="dot" w:pos="9000"/>
                <w:tab w:val="left" w:leader="dot" w:pos="10152"/>
              </w:tabs>
              <w:jc w:val="both"/>
              <w:rPr>
                <w:i/>
                <w:iCs/>
                <w:sz w:val="28"/>
                <w:szCs w:val="28"/>
                <w:lang w:val="es-MX"/>
              </w:rPr>
            </w:pPr>
            <w:r w:rsidRPr="00203A68">
              <w:rPr>
                <w:i/>
                <w:iCs/>
                <w:sz w:val="28"/>
                <w:szCs w:val="28"/>
                <w:lang w:val="es-MX"/>
              </w:rPr>
              <w:t xml:space="preserve">    Cơ quan cấp</w:t>
            </w:r>
            <w:r w:rsidRPr="00203A68">
              <w:rPr>
                <w:sz w:val="28"/>
                <w:szCs w:val="28"/>
                <w:lang w:val="es-MX"/>
              </w:rPr>
              <w:t xml:space="preserve">……………………………… </w:t>
            </w:r>
            <w:r w:rsidRPr="00203A68">
              <w:rPr>
                <w:i/>
                <w:iCs/>
                <w:sz w:val="28"/>
                <w:szCs w:val="28"/>
                <w:lang w:val="es-MX"/>
              </w:rPr>
              <w:t xml:space="preserve">cấp ngày </w:t>
            </w:r>
            <w:r w:rsidRPr="00203A68">
              <w:rPr>
                <w:sz w:val="28"/>
                <w:szCs w:val="28"/>
                <w:lang w:val="es-MX"/>
              </w:rPr>
              <w:tab/>
              <w:t>…..</w:t>
            </w:r>
            <w:r w:rsidRPr="00203A68">
              <w:rPr>
                <w:i/>
                <w:iCs/>
                <w:sz w:val="28"/>
                <w:szCs w:val="28"/>
                <w:lang w:val="es-MX"/>
              </w:rPr>
              <w:t xml:space="preserve"> tháng </w:t>
            </w:r>
            <w:r w:rsidRPr="00203A68">
              <w:rPr>
                <w:sz w:val="28"/>
                <w:szCs w:val="28"/>
                <w:lang w:val="es-MX"/>
              </w:rPr>
              <w:tab/>
              <w:t>……</w:t>
            </w:r>
            <w:r w:rsidRPr="00203A68">
              <w:rPr>
                <w:i/>
                <w:iCs/>
                <w:sz w:val="28"/>
                <w:szCs w:val="28"/>
                <w:lang w:val="es-MX"/>
              </w:rPr>
              <w:t>năm</w:t>
            </w:r>
            <w:r w:rsidRPr="00203A68">
              <w:rPr>
                <w:sz w:val="28"/>
                <w:szCs w:val="28"/>
                <w:lang w:val="es-MX"/>
              </w:rPr>
              <w:t xml:space="preserve"> </w:t>
            </w:r>
            <w:r w:rsidRPr="00203A68">
              <w:rPr>
                <w:sz w:val="28"/>
                <w:szCs w:val="28"/>
                <w:lang w:val="es-MX"/>
              </w:rPr>
              <w:tab/>
            </w:r>
          </w:p>
        </w:tc>
      </w:tr>
      <w:tr w:rsidR="00012203" w:rsidRPr="00203A68" w:rsidTr="0045074E">
        <w:trPr>
          <w:cantSplit/>
          <w:trHeight w:val="3985"/>
          <w:jc w:val="center"/>
        </w:trPr>
        <w:tc>
          <w:tcPr>
            <w:tcW w:w="10132" w:type="dxa"/>
            <w:gridSpan w:val="6"/>
            <w:tcBorders>
              <w:bottom w:val="single" w:sz="4" w:space="0" w:color="auto"/>
            </w:tcBorders>
          </w:tcPr>
          <w:p w:rsidR="00012203" w:rsidRPr="00203A68" w:rsidRDefault="00012203" w:rsidP="0045074E">
            <w:pPr>
              <w:tabs>
                <w:tab w:val="left" w:pos="1800"/>
                <w:tab w:val="left" w:pos="2340"/>
                <w:tab w:val="left" w:pos="5040"/>
              </w:tabs>
              <w:jc w:val="both"/>
              <w:rPr>
                <w:b/>
                <w:bCs/>
                <w:sz w:val="28"/>
                <w:szCs w:val="28"/>
                <w:lang w:val="es-MX"/>
              </w:rPr>
            </w:pPr>
            <w:r w:rsidRPr="00203A68">
              <w:rPr>
                <w:b/>
                <w:sz w:val="28"/>
                <w:szCs w:val="28"/>
                <w:lang w:val="es-MX"/>
              </w:rPr>
              <w:lastRenderedPageBreak/>
              <w:t>2.</w:t>
            </w:r>
            <w:r w:rsidRPr="00203A68">
              <w:rPr>
                <w:b/>
                <w:bCs/>
                <w:sz w:val="28"/>
                <w:szCs w:val="28"/>
                <w:lang w:val="es-MX"/>
              </w:rPr>
              <w:t xml:space="preserve"> Tài sản đã đăng ký thế chấp:</w:t>
            </w:r>
          </w:p>
          <w:p w:rsidR="00012203" w:rsidRPr="00203A68" w:rsidRDefault="00012203" w:rsidP="0045074E">
            <w:pPr>
              <w:tabs>
                <w:tab w:val="left" w:leader="dot" w:pos="10152"/>
              </w:tabs>
              <w:jc w:val="both"/>
              <w:rPr>
                <w:b/>
                <w:bCs/>
                <w:iCs/>
                <w:sz w:val="28"/>
                <w:szCs w:val="28"/>
                <w:lang w:val="es-MX"/>
              </w:rPr>
            </w:pPr>
            <w:r w:rsidRPr="00203A68">
              <w:rPr>
                <w:b/>
                <w:bCs/>
                <w:iCs/>
                <w:sz w:val="28"/>
                <w:szCs w:val="28"/>
                <w:lang w:val="es-MX"/>
              </w:rPr>
              <w:t>2.1. Quyền sử dụng đất</w:t>
            </w:r>
            <w:r>
              <w:rPr>
                <w:b/>
                <w:bCs/>
                <w:iCs/>
                <w:sz w:val="28"/>
                <w:szCs w:val="28"/>
                <w:lang w:val="es-MX"/>
              </w:rPr>
              <w:t>:</w:t>
            </w:r>
            <w:r w:rsidRPr="00203A68">
              <w:rPr>
                <w:b/>
                <w:bCs/>
                <w:iCs/>
                <w:sz w:val="28"/>
                <w:szCs w:val="28"/>
                <w:lang w:val="es-MX"/>
              </w:rPr>
              <w:t xml:space="preserve"> </w:t>
            </w:r>
            <w:r w:rsidRPr="00203A68">
              <w:rPr>
                <w:sz w:val="28"/>
                <w:szCs w:val="28"/>
                <w:bdr w:val="single" w:sz="4" w:space="0" w:color="auto"/>
                <w:lang w:val="es-MX"/>
              </w:rPr>
              <w:t xml:space="preserve">   </w:t>
            </w:r>
            <w:r w:rsidRPr="00203A68">
              <w:rPr>
                <w:b/>
                <w:bCs/>
                <w:sz w:val="28"/>
                <w:szCs w:val="28"/>
                <w:lang w:val="es-MX"/>
              </w:rPr>
              <w:t xml:space="preserve"> </w:t>
            </w:r>
            <w:r w:rsidRPr="00203A68">
              <w:rPr>
                <w:sz w:val="28"/>
                <w:szCs w:val="28"/>
                <w:bdr w:val="single" w:sz="4" w:space="0" w:color="auto"/>
                <w:lang w:val="es-MX"/>
              </w:rPr>
              <w:t xml:space="preserve">    </w:t>
            </w:r>
            <w:r w:rsidRPr="00203A68">
              <w:rPr>
                <w:sz w:val="28"/>
                <w:szCs w:val="28"/>
                <w:lang w:val="es-MX"/>
              </w:rPr>
              <w:t xml:space="preserve"> </w:t>
            </w:r>
            <w:r w:rsidRPr="00203A68">
              <w:rPr>
                <w:sz w:val="28"/>
                <w:szCs w:val="28"/>
                <w:bdr w:val="single" w:sz="4" w:space="0" w:color="auto"/>
                <w:lang w:val="es-MX"/>
              </w:rPr>
              <w:t xml:space="preserve">  </w:t>
            </w:r>
            <w:r w:rsidRPr="00203A68">
              <w:rPr>
                <w:sz w:val="28"/>
                <w:szCs w:val="28"/>
                <w:lang w:val="es-MX"/>
              </w:rPr>
              <w:t xml:space="preserve"> </w:t>
            </w:r>
            <w:r w:rsidRPr="00203A68">
              <w:rPr>
                <w:sz w:val="28"/>
                <w:szCs w:val="28"/>
                <w:bdr w:val="single" w:sz="4" w:space="0" w:color="auto"/>
                <w:lang w:val="es-MX"/>
              </w:rPr>
              <w:t xml:space="preserve">    </w:t>
            </w:r>
            <w:r w:rsidRPr="00203A68">
              <w:rPr>
                <w:sz w:val="28"/>
                <w:szCs w:val="28"/>
                <w:lang w:val="es-MX"/>
              </w:rPr>
              <w:t xml:space="preserve"> </w:t>
            </w:r>
          </w:p>
          <w:p w:rsidR="00012203" w:rsidRPr="00203A68" w:rsidRDefault="00012203" w:rsidP="0045074E">
            <w:pPr>
              <w:tabs>
                <w:tab w:val="left" w:leader="dot" w:pos="2880"/>
                <w:tab w:val="left" w:leader="dot" w:pos="6930"/>
                <w:tab w:val="left" w:leader="dot" w:pos="10152"/>
              </w:tabs>
              <w:jc w:val="both"/>
              <w:rPr>
                <w:sz w:val="28"/>
                <w:szCs w:val="28"/>
                <w:lang w:val="es-MX"/>
              </w:rPr>
            </w:pPr>
            <w:r w:rsidRPr="00203A68">
              <w:rPr>
                <w:sz w:val="28"/>
                <w:szCs w:val="28"/>
                <w:lang w:val="es-MX"/>
              </w:rPr>
              <w:t>2.1.1. Thửa đất số:</w:t>
            </w:r>
            <w:r w:rsidRPr="00203A68">
              <w:rPr>
                <w:sz w:val="28"/>
                <w:szCs w:val="28"/>
                <w:lang w:val="es-MX"/>
              </w:rPr>
              <w:tab/>
              <w:t xml:space="preserve">…………….; Tờ bản đồ số </w:t>
            </w:r>
            <w:r w:rsidRPr="00203A68">
              <w:rPr>
                <w:i/>
                <w:iCs/>
                <w:sz w:val="28"/>
                <w:szCs w:val="28"/>
                <w:lang w:val="es-MX"/>
              </w:rPr>
              <w:t>(nếu có)</w:t>
            </w:r>
            <w:r w:rsidRPr="00203A68">
              <w:rPr>
                <w:sz w:val="28"/>
                <w:szCs w:val="28"/>
                <w:lang w:val="es-MX"/>
              </w:rPr>
              <w:t>:</w:t>
            </w:r>
            <w:r w:rsidRPr="00203A68">
              <w:rPr>
                <w:sz w:val="28"/>
                <w:szCs w:val="28"/>
                <w:lang w:val="es-MX"/>
              </w:rPr>
              <w:tab/>
            </w:r>
            <w:r w:rsidRPr="00203A68">
              <w:rPr>
                <w:sz w:val="28"/>
                <w:szCs w:val="28"/>
                <w:lang w:val="es-MX"/>
              </w:rPr>
              <w:tab/>
              <w:t xml:space="preserve"> </w:t>
            </w:r>
          </w:p>
          <w:p w:rsidR="00012203" w:rsidRPr="00203A68" w:rsidRDefault="00012203" w:rsidP="0045074E">
            <w:pPr>
              <w:tabs>
                <w:tab w:val="left" w:leader="dot" w:pos="2880"/>
                <w:tab w:val="left" w:leader="dot" w:pos="6930"/>
                <w:tab w:val="left" w:leader="dot" w:pos="10152"/>
              </w:tabs>
              <w:jc w:val="both"/>
              <w:rPr>
                <w:sz w:val="28"/>
                <w:szCs w:val="28"/>
                <w:lang w:val="es-MX"/>
              </w:rPr>
            </w:pPr>
            <w:r w:rsidRPr="00203A68">
              <w:rPr>
                <w:sz w:val="28"/>
                <w:szCs w:val="28"/>
                <w:lang w:val="es-MX"/>
              </w:rPr>
              <w:t xml:space="preserve">Loại đất  </w:t>
            </w:r>
            <w:r w:rsidRPr="00203A68">
              <w:rPr>
                <w:sz w:val="28"/>
                <w:szCs w:val="28"/>
                <w:lang w:val="es-MX"/>
              </w:rPr>
              <w:tab/>
            </w:r>
            <w:r w:rsidRPr="00203A68">
              <w:rPr>
                <w:sz w:val="28"/>
                <w:szCs w:val="28"/>
                <w:lang w:val="es-MX"/>
              </w:rPr>
              <w:tab/>
            </w:r>
            <w:r w:rsidRPr="00203A68">
              <w:rPr>
                <w:sz w:val="28"/>
                <w:szCs w:val="28"/>
                <w:lang w:val="es-MX"/>
              </w:rPr>
              <w:tab/>
            </w:r>
          </w:p>
          <w:p w:rsidR="00012203" w:rsidRPr="00203A68" w:rsidRDefault="00012203" w:rsidP="0045074E">
            <w:pPr>
              <w:tabs>
                <w:tab w:val="left" w:leader="dot" w:pos="10152"/>
              </w:tabs>
              <w:jc w:val="both"/>
              <w:rPr>
                <w:sz w:val="28"/>
                <w:szCs w:val="28"/>
                <w:lang w:val="es-MX"/>
              </w:rPr>
            </w:pPr>
            <w:r w:rsidRPr="00203A68">
              <w:rPr>
                <w:sz w:val="28"/>
                <w:szCs w:val="28"/>
                <w:lang w:val="es-MX"/>
              </w:rPr>
              <w:t xml:space="preserve">2.1.2. Địa chỉ thửa đất: </w:t>
            </w:r>
            <w:r w:rsidRPr="00203A68">
              <w:rPr>
                <w:sz w:val="28"/>
                <w:szCs w:val="28"/>
                <w:lang w:val="es-MX"/>
              </w:rPr>
              <w:tab/>
            </w:r>
          </w:p>
          <w:p w:rsidR="00012203" w:rsidRPr="00203A68" w:rsidRDefault="00012203" w:rsidP="0045074E">
            <w:pPr>
              <w:tabs>
                <w:tab w:val="left" w:leader="dot" w:pos="10152"/>
              </w:tabs>
              <w:jc w:val="both"/>
              <w:rPr>
                <w:sz w:val="28"/>
                <w:szCs w:val="28"/>
                <w:lang w:val="es-MX"/>
              </w:rPr>
            </w:pPr>
            <w:r w:rsidRPr="00203A68">
              <w:rPr>
                <w:sz w:val="28"/>
                <w:szCs w:val="28"/>
                <w:lang w:val="es-MX"/>
              </w:rPr>
              <w:tab/>
            </w:r>
          </w:p>
          <w:p w:rsidR="00012203" w:rsidRPr="00203A68" w:rsidRDefault="00012203" w:rsidP="0045074E">
            <w:pPr>
              <w:tabs>
                <w:tab w:val="left" w:leader="dot" w:pos="9810"/>
                <w:tab w:val="left" w:leader="dot" w:pos="10152"/>
              </w:tabs>
              <w:jc w:val="both"/>
              <w:rPr>
                <w:sz w:val="28"/>
                <w:szCs w:val="28"/>
                <w:lang w:val="es-MX"/>
              </w:rPr>
            </w:pPr>
            <w:r w:rsidRPr="00203A68">
              <w:rPr>
                <w:sz w:val="28"/>
                <w:szCs w:val="28"/>
                <w:lang w:val="es-MX"/>
              </w:rPr>
              <w:t>2.1.3. Diện tích đất thế chấp:</w:t>
            </w:r>
            <w:r w:rsidRPr="00203A68">
              <w:rPr>
                <w:sz w:val="28"/>
                <w:szCs w:val="28"/>
                <w:lang w:val="es-MX"/>
              </w:rPr>
              <w:tab/>
              <w:t>m2</w:t>
            </w:r>
          </w:p>
          <w:p w:rsidR="00012203" w:rsidRPr="00203A68" w:rsidRDefault="00012203" w:rsidP="0045074E">
            <w:pPr>
              <w:tabs>
                <w:tab w:val="left" w:leader="dot" w:pos="9810"/>
                <w:tab w:val="left" w:leader="dot" w:pos="10152"/>
              </w:tabs>
              <w:jc w:val="both"/>
              <w:rPr>
                <w:i/>
                <w:iCs/>
                <w:sz w:val="28"/>
                <w:szCs w:val="28"/>
                <w:lang w:val="es-MX"/>
              </w:rPr>
            </w:pPr>
            <w:r w:rsidRPr="00203A68">
              <w:rPr>
                <w:i/>
                <w:iCs/>
                <w:sz w:val="28"/>
                <w:szCs w:val="28"/>
                <w:lang w:val="es-MX"/>
              </w:rPr>
              <w:t xml:space="preserve">     (ghi bằng chữ:</w:t>
            </w:r>
            <w:r w:rsidRPr="00203A68">
              <w:rPr>
                <w:sz w:val="28"/>
                <w:szCs w:val="28"/>
                <w:lang w:val="es-MX"/>
              </w:rPr>
              <w:tab/>
            </w:r>
            <w:r w:rsidRPr="00203A68">
              <w:rPr>
                <w:sz w:val="28"/>
                <w:szCs w:val="28"/>
                <w:lang w:val="es-MX"/>
              </w:rPr>
              <w:tab/>
            </w:r>
            <w:r w:rsidRPr="00203A68">
              <w:rPr>
                <w:i/>
                <w:iCs/>
                <w:sz w:val="28"/>
                <w:szCs w:val="28"/>
                <w:lang w:val="es-MX"/>
              </w:rPr>
              <w:t>)</w:t>
            </w:r>
          </w:p>
          <w:p w:rsidR="00012203" w:rsidRPr="00203A68" w:rsidRDefault="00012203" w:rsidP="0045074E">
            <w:pPr>
              <w:tabs>
                <w:tab w:val="left" w:leader="dot" w:pos="9630"/>
              </w:tabs>
              <w:jc w:val="both"/>
              <w:rPr>
                <w:sz w:val="28"/>
                <w:szCs w:val="28"/>
                <w:lang w:val="es-MX"/>
              </w:rPr>
            </w:pPr>
            <w:r w:rsidRPr="00203A68">
              <w:rPr>
                <w:sz w:val="28"/>
                <w:szCs w:val="28"/>
                <w:lang w:val="es-MX"/>
              </w:rPr>
              <w:t>2.1.4. Giấy tờ về quyền sử dụng đất:</w:t>
            </w:r>
          </w:p>
          <w:p w:rsidR="00012203" w:rsidRPr="00203A68" w:rsidRDefault="00012203" w:rsidP="0045074E">
            <w:pPr>
              <w:tabs>
                <w:tab w:val="left" w:leader="dot" w:pos="6660"/>
                <w:tab w:val="left" w:leader="dot" w:pos="10152"/>
              </w:tabs>
              <w:jc w:val="both"/>
              <w:rPr>
                <w:sz w:val="28"/>
                <w:szCs w:val="28"/>
                <w:lang w:val="es-MX"/>
              </w:rPr>
            </w:pPr>
            <w:r w:rsidRPr="00203A68">
              <w:rPr>
                <w:sz w:val="28"/>
                <w:szCs w:val="28"/>
                <w:lang w:val="es-MX"/>
              </w:rPr>
              <w:t xml:space="preserve">Giấy chứng nhận quyền sử dụng đất, quyền sở hữu nhà ở và tài sản khác gắn liền với đất: </w:t>
            </w:r>
          </w:p>
          <w:p w:rsidR="00012203" w:rsidRPr="00203A68" w:rsidRDefault="00012203" w:rsidP="0045074E">
            <w:pPr>
              <w:tabs>
                <w:tab w:val="left" w:leader="dot" w:pos="6660"/>
                <w:tab w:val="left" w:leader="dot" w:pos="10152"/>
              </w:tabs>
              <w:jc w:val="both"/>
              <w:rPr>
                <w:sz w:val="28"/>
                <w:szCs w:val="28"/>
                <w:lang w:val="es-MX"/>
              </w:rPr>
            </w:pPr>
            <w:r w:rsidRPr="00203A68">
              <w:rPr>
                <w:sz w:val="28"/>
                <w:szCs w:val="28"/>
                <w:lang w:val="es-MX"/>
              </w:rPr>
              <w:t xml:space="preserve">   </w:t>
            </w:r>
            <w:r w:rsidRPr="00203A68">
              <w:rPr>
                <w:i/>
                <w:sz w:val="28"/>
                <w:szCs w:val="28"/>
                <w:lang w:val="es-MX"/>
              </w:rPr>
              <w:t>S</w:t>
            </w:r>
            <w:r w:rsidRPr="00203A68">
              <w:rPr>
                <w:i/>
                <w:iCs/>
                <w:sz w:val="28"/>
                <w:szCs w:val="28"/>
                <w:lang w:val="es-MX"/>
              </w:rPr>
              <w:t>ố phát hành</w:t>
            </w:r>
            <w:r w:rsidRPr="00203A68">
              <w:rPr>
                <w:sz w:val="28"/>
                <w:szCs w:val="28"/>
                <w:lang w:val="es-MX"/>
              </w:rPr>
              <w:t>: ………………………..</w:t>
            </w:r>
            <w:r w:rsidRPr="00203A68">
              <w:rPr>
                <w:i/>
                <w:iCs/>
                <w:sz w:val="28"/>
                <w:szCs w:val="28"/>
                <w:lang w:val="es-MX"/>
              </w:rPr>
              <w:t>, số vào sổ cấp giấy:</w:t>
            </w:r>
            <w:r w:rsidRPr="00203A68">
              <w:rPr>
                <w:iCs/>
                <w:sz w:val="28"/>
                <w:szCs w:val="28"/>
                <w:lang w:val="es-MX"/>
              </w:rPr>
              <w:tab/>
            </w:r>
            <w:r w:rsidRPr="00203A68">
              <w:rPr>
                <w:iCs/>
                <w:sz w:val="28"/>
                <w:szCs w:val="28"/>
                <w:lang w:val="es-MX"/>
              </w:rPr>
              <w:tab/>
            </w:r>
          </w:p>
          <w:p w:rsidR="00012203" w:rsidRPr="00203A68" w:rsidRDefault="00012203" w:rsidP="0045074E">
            <w:pPr>
              <w:tabs>
                <w:tab w:val="left" w:leader="dot" w:pos="6660"/>
                <w:tab w:val="left" w:leader="dot" w:pos="10152"/>
              </w:tabs>
              <w:jc w:val="both"/>
              <w:rPr>
                <w:sz w:val="28"/>
                <w:szCs w:val="28"/>
                <w:lang w:val="es-MX"/>
              </w:rPr>
            </w:pPr>
            <w:r w:rsidRPr="00203A68">
              <w:rPr>
                <w:i/>
                <w:iCs/>
                <w:sz w:val="28"/>
                <w:szCs w:val="28"/>
                <w:lang w:val="es-MX"/>
              </w:rPr>
              <w:t xml:space="preserve">   Cơ quan cấp: </w:t>
            </w:r>
            <w:r w:rsidRPr="00203A68">
              <w:rPr>
                <w:sz w:val="28"/>
                <w:szCs w:val="28"/>
                <w:lang w:val="es-MX"/>
              </w:rPr>
              <w:t>………………………………. ,</w:t>
            </w:r>
            <w:r w:rsidRPr="00203A68">
              <w:rPr>
                <w:i/>
                <w:iCs/>
                <w:sz w:val="28"/>
                <w:szCs w:val="28"/>
                <w:lang w:val="es-MX"/>
              </w:rPr>
              <w:t xml:space="preserve"> cấp ngày</w:t>
            </w:r>
            <w:r w:rsidRPr="00203A68">
              <w:rPr>
                <w:sz w:val="28"/>
                <w:szCs w:val="28"/>
                <w:lang w:val="es-MX"/>
              </w:rPr>
              <w:t xml:space="preserve"> ………</w:t>
            </w:r>
            <w:r w:rsidRPr="00203A68">
              <w:rPr>
                <w:i/>
                <w:iCs/>
                <w:sz w:val="28"/>
                <w:szCs w:val="28"/>
                <w:lang w:val="es-MX"/>
              </w:rPr>
              <w:t xml:space="preserve"> tháng </w:t>
            </w:r>
            <w:r w:rsidRPr="00203A68">
              <w:rPr>
                <w:sz w:val="28"/>
                <w:szCs w:val="28"/>
                <w:lang w:val="es-MX"/>
              </w:rPr>
              <w:t>…..</w:t>
            </w:r>
            <w:r w:rsidRPr="00203A68">
              <w:rPr>
                <w:i/>
                <w:iCs/>
                <w:sz w:val="28"/>
                <w:szCs w:val="28"/>
                <w:lang w:val="es-MX"/>
              </w:rPr>
              <w:t xml:space="preserve"> năm </w:t>
            </w:r>
            <w:r w:rsidRPr="00203A68">
              <w:rPr>
                <w:sz w:val="28"/>
                <w:szCs w:val="28"/>
                <w:lang w:val="es-MX"/>
              </w:rPr>
              <w:tab/>
            </w:r>
          </w:p>
        </w:tc>
      </w:tr>
      <w:tr w:rsidR="00012203" w:rsidRPr="00203A68" w:rsidTr="0045074E">
        <w:trPr>
          <w:cantSplit/>
          <w:trHeight w:val="9034"/>
          <w:jc w:val="center"/>
        </w:trPr>
        <w:tc>
          <w:tcPr>
            <w:tcW w:w="10132" w:type="dxa"/>
            <w:gridSpan w:val="6"/>
            <w:tcBorders>
              <w:top w:val="single" w:sz="4" w:space="0" w:color="auto"/>
              <w:left w:val="single" w:sz="4" w:space="0" w:color="auto"/>
              <w:bottom w:val="single" w:sz="4" w:space="0" w:color="auto"/>
              <w:right w:val="single" w:sz="4" w:space="0" w:color="auto"/>
            </w:tcBorders>
          </w:tcPr>
          <w:p w:rsidR="00012203" w:rsidRPr="00203A68" w:rsidRDefault="00012203" w:rsidP="0045074E">
            <w:pPr>
              <w:tabs>
                <w:tab w:val="left" w:leader="dot" w:pos="10152"/>
              </w:tabs>
              <w:ind w:firstLine="17"/>
              <w:jc w:val="both"/>
              <w:rPr>
                <w:b/>
                <w:bCs/>
                <w:iCs/>
                <w:sz w:val="28"/>
                <w:szCs w:val="28"/>
                <w:lang w:val="es-MX"/>
              </w:rPr>
            </w:pPr>
            <w:r w:rsidRPr="00203A68">
              <w:rPr>
                <w:b/>
                <w:bCs/>
                <w:iCs/>
                <w:sz w:val="28"/>
                <w:szCs w:val="28"/>
                <w:lang w:val="es-MX"/>
              </w:rPr>
              <w:lastRenderedPageBreak/>
              <w:t>2.2. Tài sản gắn liền với đất; tài sản gắn liền với đất hình thành trong tương lai không phải là nhà ở</w:t>
            </w:r>
            <w:r>
              <w:rPr>
                <w:b/>
                <w:bCs/>
                <w:iCs/>
                <w:sz w:val="28"/>
                <w:szCs w:val="28"/>
                <w:lang w:val="es-MX"/>
              </w:rPr>
              <w:t>:</w:t>
            </w:r>
          </w:p>
          <w:p w:rsidR="00012203" w:rsidRPr="00203A68" w:rsidRDefault="00012203" w:rsidP="0045074E">
            <w:pPr>
              <w:tabs>
                <w:tab w:val="left" w:leader="dot" w:pos="10152"/>
              </w:tabs>
              <w:ind w:firstLine="17"/>
              <w:jc w:val="both"/>
              <w:rPr>
                <w:sz w:val="28"/>
                <w:szCs w:val="28"/>
                <w:lang w:val="es-MX"/>
              </w:rPr>
            </w:pPr>
            <w:r w:rsidRPr="00203A68">
              <w:rPr>
                <w:sz w:val="28"/>
                <w:szCs w:val="28"/>
                <w:lang w:val="es-MX"/>
              </w:rPr>
              <w:t xml:space="preserve">2.2.1. Giấy chứng nhận quyền sử dụng đất, quyền sở hữu nhà ở và tài sản khác gắn liền với đất: </w:t>
            </w:r>
          </w:p>
          <w:p w:rsidR="00012203" w:rsidRPr="00203A68" w:rsidRDefault="00012203" w:rsidP="0045074E">
            <w:pPr>
              <w:tabs>
                <w:tab w:val="left" w:leader="dot" w:pos="10152"/>
              </w:tabs>
              <w:ind w:firstLine="17"/>
              <w:jc w:val="both"/>
              <w:rPr>
                <w:bCs/>
                <w:iCs/>
                <w:sz w:val="28"/>
                <w:szCs w:val="28"/>
                <w:lang w:val="es-MX"/>
              </w:rPr>
            </w:pPr>
            <w:r w:rsidRPr="00203A68">
              <w:rPr>
                <w:bCs/>
                <w:i/>
                <w:iCs/>
                <w:sz w:val="28"/>
                <w:szCs w:val="28"/>
                <w:lang w:val="es-MX"/>
              </w:rPr>
              <w:t xml:space="preserve">   Số phát hành:......................., số vào sổ cấp giấy:</w:t>
            </w:r>
            <w:r w:rsidRPr="00203A68">
              <w:rPr>
                <w:sz w:val="28"/>
                <w:szCs w:val="28"/>
                <w:lang w:val="es-MX"/>
              </w:rPr>
              <w:tab/>
            </w:r>
          </w:p>
          <w:p w:rsidR="00012203" w:rsidRPr="00203A68" w:rsidRDefault="00012203" w:rsidP="0045074E">
            <w:pPr>
              <w:tabs>
                <w:tab w:val="left" w:leader="dot" w:pos="6660"/>
                <w:tab w:val="left" w:leader="dot" w:pos="8010"/>
                <w:tab w:val="left" w:leader="dot" w:pos="9000"/>
                <w:tab w:val="left" w:leader="dot" w:pos="10152"/>
              </w:tabs>
              <w:ind w:firstLine="17"/>
              <w:jc w:val="both"/>
              <w:rPr>
                <w:sz w:val="28"/>
                <w:szCs w:val="28"/>
                <w:lang w:val="es-MX"/>
              </w:rPr>
            </w:pPr>
            <w:r w:rsidRPr="00203A68">
              <w:rPr>
                <w:i/>
                <w:sz w:val="28"/>
                <w:szCs w:val="28"/>
                <w:lang w:val="es-MX"/>
              </w:rPr>
              <w:t xml:space="preserve">   Cơ quan cấp</w:t>
            </w:r>
            <w:r w:rsidRPr="00203A68">
              <w:rPr>
                <w:sz w:val="28"/>
                <w:szCs w:val="28"/>
                <w:lang w:val="es-MX"/>
              </w:rPr>
              <w:t xml:space="preserve">:………………………………………, </w:t>
            </w:r>
            <w:r w:rsidRPr="00203A68">
              <w:rPr>
                <w:i/>
                <w:iCs/>
                <w:sz w:val="28"/>
                <w:szCs w:val="28"/>
                <w:lang w:val="es-MX"/>
              </w:rPr>
              <w:t>cấp ngày</w:t>
            </w:r>
            <w:r w:rsidRPr="00203A68">
              <w:rPr>
                <w:sz w:val="28"/>
                <w:szCs w:val="28"/>
                <w:lang w:val="es-MX"/>
              </w:rPr>
              <w:t xml:space="preserve"> ……</w:t>
            </w:r>
            <w:r w:rsidRPr="00203A68">
              <w:rPr>
                <w:i/>
                <w:iCs/>
                <w:sz w:val="28"/>
                <w:szCs w:val="28"/>
                <w:lang w:val="es-MX"/>
              </w:rPr>
              <w:t xml:space="preserve"> tháng </w:t>
            </w:r>
            <w:r w:rsidRPr="00203A68">
              <w:rPr>
                <w:sz w:val="28"/>
                <w:szCs w:val="28"/>
                <w:lang w:val="es-MX"/>
              </w:rPr>
              <w:t>…..</w:t>
            </w:r>
            <w:r w:rsidRPr="00203A68">
              <w:rPr>
                <w:i/>
                <w:iCs/>
                <w:sz w:val="28"/>
                <w:szCs w:val="28"/>
                <w:lang w:val="es-MX"/>
              </w:rPr>
              <w:t xml:space="preserve"> năm </w:t>
            </w:r>
            <w:r w:rsidRPr="00203A68">
              <w:rPr>
                <w:sz w:val="28"/>
                <w:szCs w:val="28"/>
                <w:lang w:val="es-MX"/>
              </w:rPr>
              <w:tab/>
            </w:r>
            <w:r w:rsidRPr="00203A68">
              <w:rPr>
                <w:sz w:val="28"/>
                <w:szCs w:val="28"/>
                <w:lang w:val="es-MX"/>
              </w:rPr>
              <w:tab/>
            </w:r>
          </w:p>
          <w:p w:rsidR="00012203" w:rsidRPr="00203A68" w:rsidRDefault="00012203" w:rsidP="0045074E">
            <w:pPr>
              <w:tabs>
                <w:tab w:val="left" w:leader="dot" w:pos="5490"/>
                <w:tab w:val="left" w:leader="dot" w:pos="10152"/>
              </w:tabs>
              <w:ind w:firstLine="17"/>
              <w:jc w:val="both"/>
              <w:rPr>
                <w:sz w:val="28"/>
                <w:szCs w:val="28"/>
                <w:lang w:val="es-MX"/>
              </w:rPr>
            </w:pPr>
            <w:r w:rsidRPr="00203A68">
              <w:rPr>
                <w:sz w:val="28"/>
                <w:szCs w:val="28"/>
                <w:lang w:val="es-MX"/>
              </w:rPr>
              <w:t xml:space="preserve">2.2.2. Số của thửa đất nơi có tài sản: </w:t>
            </w:r>
            <w:r w:rsidRPr="00203A68">
              <w:rPr>
                <w:sz w:val="28"/>
                <w:szCs w:val="28"/>
                <w:lang w:val="es-MX"/>
              </w:rPr>
              <w:tab/>
              <w:t xml:space="preserve">; Tờ bản đồ số </w:t>
            </w:r>
            <w:r w:rsidRPr="00203A68">
              <w:rPr>
                <w:i/>
                <w:iCs/>
                <w:sz w:val="28"/>
                <w:szCs w:val="28"/>
                <w:lang w:val="es-MX"/>
              </w:rPr>
              <w:t>(nếu có)</w:t>
            </w:r>
            <w:r w:rsidRPr="00203A68">
              <w:rPr>
                <w:sz w:val="28"/>
                <w:szCs w:val="28"/>
                <w:lang w:val="es-MX"/>
              </w:rPr>
              <w:t xml:space="preserve">: </w:t>
            </w:r>
            <w:r w:rsidRPr="00203A68">
              <w:rPr>
                <w:sz w:val="28"/>
                <w:szCs w:val="28"/>
                <w:lang w:val="es-MX"/>
              </w:rPr>
              <w:tab/>
            </w:r>
          </w:p>
          <w:p w:rsidR="00012203" w:rsidRPr="00203A68" w:rsidRDefault="00012203" w:rsidP="0045074E">
            <w:pPr>
              <w:tabs>
                <w:tab w:val="left" w:leader="dot" w:pos="10152"/>
              </w:tabs>
              <w:ind w:firstLine="17"/>
              <w:jc w:val="both"/>
              <w:rPr>
                <w:sz w:val="28"/>
                <w:szCs w:val="28"/>
                <w:lang w:val="es-MX"/>
              </w:rPr>
            </w:pPr>
            <w:r w:rsidRPr="00203A68">
              <w:rPr>
                <w:sz w:val="28"/>
                <w:szCs w:val="28"/>
                <w:lang w:val="es-MX"/>
              </w:rPr>
              <w:t>2.2.3. Mô tả tài sản gắn liền với đất/tài sản gắn liền với đất hình thành trong tương lai:</w:t>
            </w:r>
            <w:r w:rsidRPr="00203A68">
              <w:rPr>
                <w:sz w:val="28"/>
                <w:szCs w:val="28"/>
                <w:lang w:val="es-MX"/>
              </w:rPr>
              <w:tab/>
            </w:r>
          </w:p>
          <w:p w:rsidR="00012203" w:rsidRPr="00203A68" w:rsidRDefault="00012203" w:rsidP="0045074E">
            <w:pPr>
              <w:tabs>
                <w:tab w:val="left" w:leader="dot" w:pos="10152"/>
              </w:tabs>
              <w:ind w:firstLine="17"/>
              <w:jc w:val="both"/>
              <w:rPr>
                <w:sz w:val="28"/>
                <w:szCs w:val="28"/>
                <w:lang w:val="es-MX"/>
              </w:rPr>
            </w:pPr>
            <w:r w:rsidRPr="00203A68">
              <w:rPr>
                <w:sz w:val="28"/>
                <w:szCs w:val="28"/>
                <w:lang w:val="es-MX"/>
              </w:rPr>
              <w:tab/>
            </w:r>
          </w:p>
          <w:p w:rsidR="00012203" w:rsidRPr="00203A68" w:rsidRDefault="00012203" w:rsidP="0045074E">
            <w:pPr>
              <w:tabs>
                <w:tab w:val="left" w:leader="dot" w:pos="10152"/>
              </w:tabs>
              <w:ind w:firstLine="17"/>
              <w:jc w:val="both"/>
              <w:rPr>
                <w:sz w:val="28"/>
                <w:szCs w:val="28"/>
                <w:lang w:val="es-MX"/>
              </w:rPr>
            </w:pPr>
            <w:r w:rsidRPr="00203A68">
              <w:rPr>
                <w:sz w:val="28"/>
                <w:szCs w:val="28"/>
                <w:lang w:val="es-MX"/>
              </w:rPr>
              <w:tab/>
            </w:r>
          </w:p>
          <w:p w:rsidR="00012203" w:rsidRPr="00203A68" w:rsidRDefault="00012203" w:rsidP="0045074E">
            <w:pPr>
              <w:tabs>
                <w:tab w:val="left" w:pos="1800"/>
                <w:tab w:val="left" w:pos="2340"/>
                <w:tab w:val="left" w:pos="5040"/>
              </w:tabs>
              <w:ind w:firstLine="17"/>
              <w:jc w:val="both"/>
              <w:rPr>
                <w:b/>
                <w:bCs/>
                <w:sz w:val="28"/>
                <w:szCs w:val="28"/>
                <w:lang w:val="es-MX"/>
              </w:rPr>
            </w:pPr>
            <w:r w:rsidRPr="00203A68">
              <w:rPr>
                <w:b/>
                <w:sz w:val="28"/>
                <w:szCs w:val="28"/>
                <w:lang w:val="es-MX"/>
              </w:rPr>
              <w:t>2.3.</w:t>
            </w:r>
            <w:r w:rsidRPr="00203A68">
              <w:rPr>
                <w:b/>
                <w:bCs/>
                <w:sz w:val="28"/>
                <w:szCs w:val="28"/>
                <w:lang w:val="es-MX"/>
              </w:rPr>
              <w:t xml:space="preserve"> Nhà ở </w:t>
            </w:r>
            <w:r w:rsidRPr="00203A68">
              <w:rPr>
                <w:b/>
                <w:bCs/>
                <w:iCs/>
                <w:sz w:val="28"/>
                <w:szCs w:val="28"/>
                <w:lang w:val="es-MX"/>
              </w:rPr>
              <w:t>hình thành trong tương lai</w:t>
            </w:r>
            <w:r w:rsidRPr="00203A68">
              <w:rPr>
                <w:b/>
                <w:bCs/>
                <w:sz w:val="28"/>
                <w:szCs w:val="28"/>
                <w:lang w:val="es-MX"/>
              </w:rPr>
              <w:t xml:space="preserve"> thuộc dự án xây dựng nhà ở</w:t>
            </w:r>
            <w:r>
              <w:rPr>
                <w:b/>
                <w:bCs/>
                <w:sz w:val="28"/>
                <w:szCs w:val="28"/>
                <w:lang w:val="es-MX"/>
              </w:rPr>
              <w:t>:</w:t>
            </w:r>
          </w:p>
          <w:p w:rsidR="00012203" w:rsidRPr="00203A68" w:rsidRDefault="00012203" w:rsidP="0045074E">
            <w:pPr>
              <w:tabs>
                <w:tab w:val="left" w:leader="dot" w:pos="10206"/>
              </w:tabs>
              <w:ind w:firstLine="17"/>
              <w:jc w:val="both"/>
              <w:rPr>
                <w:bCs/>
                <w:iCs/>
                <w:sz w:val="28"/>
                <w:szCs w:val="28"/>
                <w:lang w:val="es-MX"/>
              </w:rPr>
            </w:pPr>
            <w:r w:rsidRPr="00203A68">
              <w:rPr>
                <w:sz w:val="28"/>
                <w:szCs w:val="28"/>
                <w:lang w:val="es-MX"/>
              </w:rPr>
              <w:t xml:space="preserve">2.3.1. Tên và địa chỉ dự án có </w:t>
            </w:r>
            <w:r w:rsidRPr="00203A68">
              <w:rPr>
                <w:bCs/>
                <w:iCs/>
                <w:sz w:val="28"/>
                <w:szCs w:val="28"/>
                <w:lang w:val="es-MX"/>
              </w:rPr>
              <w:t xml:space="preserve">nhà ở hình thành trong tương lai: </w:t>
            </w:r>
            <w:r w:rsidRPr="00203A68">
              <w:rPr>
                <w:bCs/>
                <w:iCs/>
                <w:sz w:val="28"/>
                <w:szCs w:val="28"/>
                <w:lang w:val="es-MX"/>
              </w:rPr>
              <w:tab/>
            </w:r>
          </w:p>
          <w:p w:rsidR="00012203" w:rsidRPr="00203A68" w:rsidRDefault="00012203" w:rsidP="0045074E">
            <w:pPr>
              <w:tabs>
                <w:tab w:val="left" w:leader="dot" w:pos="10206"/>
              </w:tabs>
              <w:ind w:firstLine="17"/>
              <w:jc w:val="both"/>
              <w:rPr>
                <w:bCs/>
                <w:iCs/>
                <w:sz w:val="28"/>
                <w:szCs w:val="28"/>
                <w:lang w:val="es-MX"/>
              </w:rPr>
            </w:pPr>
            <w:r w:rsidRPr="00203A68">
              <w:rPr>
                <w:bCs/>
                <w:iCs/>
                <w:sz w:val="28"/>
                <w:szCs w:val="28"/>
                <w:lang w:val="es-MX"/>
              </w:rPr>
              <w:tab/>
            </w:r>
          </w:p>
          <w:p w:rsidR="00012203" w:rsidRPr="00203A68" w:rsidRDefault="00012203" w:rsidP="0045074E">
            <w:pPr>
              <w:tabs>
                <w:tab w:val="left" w:leader="dot" w:pos="2880"/>
                <w:tab w:val="left" w:leader="dot" w:pos="6930"/>
                <w:tab w:val="left" w:leader="dot" w:pos="10152"/>
              </w:tabs>
              <w:ind w:firstLine="17"/>
              <w:jc w:val="both"/>
              <w:rPr>
                <w:iCs/>
                <w:sz w:val="28"/>
                <w:szCs w:val="28"/>
                <w:lang w:val="es-MX"/>
              </w:rPr>
            </w:pPr>
            <w:r w:rsidRPr="00203A68">
              <w:rPr>
                <w:sz w:val="28"/>
                <w:szCs w:val="28"/>
                <w:lang w:val="es-MX"/>
              </w:rPr>
              <w:t xml:space="preserve">2.3.2. Loại nhà ở: </w:t>
            </w:r>
            <w:r w:rsidRPr="00203A68">
              <w:rPr>
                <w:sz w:val="28"/>
                <w:szCs w:val="28"/>
                <w:bdr w:val="single" w:sz="4" w:space="0" w:color="auto"/>
                <w:lang w:val="es-MX"/>
              </w:rPr>
              <w:t xml:space="preserve">    </w:t>
            </w:r>
            <w:r w:rsidRPr="00203A68">
              <w:rPr>
                <w:sz w:val="28"/>
                <w:szCs w:val="28"/>
                <w:lang w:val="es-MX"/>
              </w:rPr>
              <w:t xml:space="preserve"> Căn hộ chung cư; </w:t>
            </w:r>
            <w:r w:rsidRPr="00203A68">
              <w:rPr>
                <w:sz w:val="28"/>
                <w:szCs w:val="28"/>
                <w:bdr w:val="single" w:sz="4" w:space="0" w:color="auto"/>
                <w:lang w:val="es-MX"/>
              </w:rPr>
              <w:t xml:space="preserve">    </w:t>
            </w:r>
            <w:r w:rsidRPr="00203A68">
              <w:rPr>
                <w:sz w:val="28"/>
                <w:szCs w:val="28"/>
                <w:lang w:val="es-MX"/>
              </w:rPr>
              <w:t xml:space="preserve"> </w:t>
            </w:r>
            <w:r w:rsidRPr="00203A68">
              <w:rPr>
                <w:iCs/>
                <w:sz w:val="28"/>
                <w:szCs w:val="28"/>
                <w:lang w:val="es-MX"/>
              </w:rPr>
              <w:t xml:space="preserve">Nhà biệt thự;  </w:t>
            </w:r>
            <w:r w:rsidRPr="00203A68">
              <w:rPr>
                <w:sz w:val="28"/>
                <w:szCs w:val="28"/>
                <w:bdr w:val="single" w:sz="4" w:space="0" w:color="auto"/>
                <w:lang w:val="es-MX"/>
              </w:rPr>
              <w:t xml:space="preserve">    </w:t>
            </w:r>
            <w:r w:rsidRPr="00203A68">
              <w:rPr>
                <w:iCs/>
                <w:sz w:val="28"/>
                <w:szCs w:val="28"/>
                <w:lang w:val="es-MX"/>
              </w:rPr>
              <w:t xml:space="preserve"> Nhà liền kề.</w:t>
            </w:r>
          </w:p>
          <w:p w:rsidR="00012203" w:rsidRPr="00203A68" w:rsidRDefault="00012203" w:rsidP="0045074E">
            <w:pPr>
              <w:tabs>
                <w:tab w:val="left" w:leader="dot" w:pos="10152"/>
              </w:tabs>
              <w:ind w:firstLine="17"/>
              <w:jc w:val="both"/>
              <w:rPr>
                <w:sz w:val="28"/>
                <w:szCs w:val="28"/>
                <w:lang w:val="es-MX"/>
              </w:rPr>
            </w:pPr>
            <w:r w:rsidRPr="00203A68">
              <w:rPr>
                <w:sz w:val="28"/>
                <w:szCs w:val="28"/>
                <w:lang w:val="es-MX"/>
              </w:rPr>
              <w:t xml:space="preserve">2.3.3. Vị trí căn hộ chung cư/ nhà biệt thự/ nhà </w:t>
            </w:r>
            <w:r w:rsidRPr="00203A68">
              <w:rPr>
                <w:iCs/>
                <w:sz w:val="28"/>
                <w:szCs w:val="28"/>
                <w:lang w:val="es-MX"/>
              </w:rPr>
              <w:t>liền kề</w:t>
            </w:r>
            <w:r w:rsidRPr="00203A68">
              <w:rPr>
                <w:sz w:val="28"/>
                <w:szCs w:val="28"/>
                <w:lang w:val="es-MX"/>
              </w:rPr>
              <w:t>:……………………….</w:t>
            </w:r>
            <w:r w:rsidRPr="00203A68">
              <w:rPr>
                <w:sz w:val="28"/>
                <w:szCs w:val="28"/>
                <w:lang w:val="es-MX"/>
              </w:rPr>
              <w:tab/>
              <w:t>; vị trí tầng (số tầng):..</w:t>
            </w:r>
            <w:r w:rsidRPr="00203A68">
              <w:rPr>
                <w:sz w:val="28"/>
                <w:szCs w:val="28"/>
                <w:lang w:val="es-MX"/>
              </w:rPr>
              <w:tab/>
              <w:t>.</w:t>
            </w:r>
          </w:p>
          <w:p w:rsidR="00012203" w:rsidRPr="00203A68" w:rsidRDefault="00012203" w:rsidP="0045074E">
            <w:pPr>
              <w:tabs>
                <w:tab w:val="left" w:leader="dot" w:pos="9810"/>
                <w:tab w:val="left" w:leader="dot" w:pos="10149"/>
              </w:tabs>
              <w:ind w:firstLine="17"/>
              <w:jc w:val="both"/>
              <w:rPr>
                <w:sz w:val="28"/>
                <w:szCs w:val="28"/>
                <w:lang w:val="es-MX"/>
              </w:rPr>
            </w:pPr>
            <w:r w:rsidRPr="00203A68">
              <w:rPr>
                <w:sz w:val="28"/>
                <w:szCs w:val="28"/>
                <w:lang w:val="es-MX"/>
              </w:rPr>
              <w:t>(đối với căn hộ chung cư: Vị trí tầng:……………………; Số của căn hộ:</w:t>
            </w:r>
            <w:r w:rsidRPr="00203A68">
              <w:rPr>
                <w:sz w:val="28"/>
                <w:szCs w:val="28"/>
                <w:lang w:val="es-MX"/>
              </w:rPr>
              <w:tab/>
            </w:r>
            <w:r w:rsidRPr="00203A68">
              <w:rPr>
                <w:sz w:val="28"/>
                <w:szCs w:val="28"/>
                <w:lang w:val="es-MX"/>
              </w:rPr>
              <w:tab/>
              <w:t>;    Tòa nhà</w:t>
            </w:r>
            <w:r w:rsidRPr="00203A68">
              <w:rPr>
                <w:sz w:val="28"/>
                <w:szCs w:val="28"/>
                <w:lang w:val="es-MX"/>
              </w:rPr>
              <w:tab/>
            </w:r>
            <w:r w:rsidRPr="00203A68">
              <w:rPr>
                <w:sz w:val="28"/>
                <w:szCs w:val="28"/>
                <w:lang w:val="es-MX"/>
              </w:rPr>
              <w:tab/>
              <w:t>)</w:t>
            </w:r>
          </w:p>
          <w:p w:rsidR="00012203" w:rsidRPr="005F68B0" w:rsidRDefault="00012203" w:rsidP="0045074E">
            <w:pPr>
              <w:tabs>
                <w:tab w:val="left" w:leader="dot" w:pos="9810"/>
                <w:tab w:val="left" w:leader="dot" w:pos="10152"/>
              </w:tabs>
              <w:ind w:firstLine="17"/>
              <w:jc w:val="both"/>
              <w:rPr>
                <w:sz w:val="28"/>
                <w:szCs w:val="28"/>
                <w:vertAlign w:val="superscript"/>
                <w:lang w:val="es-MX"/>
              </w:rPr>
            </w:pPr>
            <w:r w:rsidRPr="00203A68">
              <w:rPr>
                <w:sz w:val="28"/>
                <w:szCs w:val="28"/>
                <w:lang w:val="es-MX"/>
              </w:rPr>
              <w:t xml:space="preserve">2.3.4. Diện tích </w:t>
            </w:r>
            <w:r w:rsidRPr="00203A68">
              <w:rPr>
                <w:bCs/>
                <w:iCs/>
                <w:sz w:val="28"/>
                <w:szCs w:val="28"/>
                <w:lang w:val="es-MX"/>
              </w:rPr>
              <w:t>sử dụng</w:t>
            </w:r>
            <w:r w:rsidRPr="00203A68">
              <w:rPr>
                <w:sz w:val="28"/>
                <w:szCs w:val="28"/>
                <w:lang w:val="es-MX"/>
              </w:rPr>
              <w:t>: ……………………… m</w:t>
            </w:r>
            <w:r w:rsidRPr="005F68B0">
              <w:rPr>
                <w:sz w:val="28"/>
                <w:szCs w:val="28"/>
                <w:vertAlign w:val="superscript"/>
                <w:lang w:val="es-MX"/>
              </w:rPr>
              <w:t>2</w:t>
            </w:r>
          </w:p>
          <w:p w:rsidR="00012203" w:rsidRPr="00203A68" w:rsidRDefault="00012203" w:rsidP="0045074E">
            <w:pPr>
              <w:tabs>
                <w:tab w:val="left" w:leader="dot" w:pos="10065"/>
              </w:tabs>
              <w:ind w:firstLine="17"/>
              <w:jc w:val="both"/>
              <w:rPr>
                <w:i/>
                <w:iCs/>
                <w:sz w:val="28"/>
                <w:szCs w:val="28"/>
                <w:lang w:val="es-MX"/>
              </w:rPr>
            </w:pPr>
            <w:r w:rsidRPr="00203A68">
              <w:rPr>
                <w:iCs/>
                <w:sz w:val="28"/>
                <w:szCs w:val="28"/>
                <w:lang w:val="es-MX"/>
              </w:rPr>
              <w:t>(</w:t>
            </w:r>
            <w:r w:rsidRPr="00203A68">
              <w:rPr>
                <w:i/>
                <w:iCs/>
                <w:sz w:val="28"/>
                <w:szCs w:val="28"/>
                <w:lang w:val="es-MX"/>
              </w:rPr>
              <w:t>ghi bằng chữ:</w:t>
            </w:r>
            <w:r w:rsidRPr="00203A68">
              <w:rPr>
                <w:iCs/>
                <w:sz w:val="28"/>
                <w:szCs w:val="28"/>
                <w:lang w:val="es-MX"/>
              </w:rPr>
              <w:tab/>
              <w:t>.)</w:t>
            </w:r>
          </w:p>
          <w:p w:rsidR="00012203" w:rsidRPr="00203A68" w:rsidRDefault="00012203" w:rsidP="0045074E">
            <w:pPr>
              <w:tabs>
                <w:tab w:val="left" w:leader="dot" w:pos="6660"/>
                <w:tab w:val="left" w:leader="dot" w:pos="10152"/>
              </w:tabs>
              <w:ind w:firstLine="17"/>
              <w:jc w:val="both"/>
              <w:rPr>
                <w:sz w:val="28"/>
                <w:szCs w:val="28"/>
                <w:lang w:val="es-MX"/>
              </w:rPr>
            </w:pPr>
            <w:r w:rsidRPr="00203A68">
              <w:rPr>
                <w:sz w:val="28"/>
                <w:szCs w:val="28"/>
                <w:lang w:val="es-MX"/>
              </w:rPr>
              <w:t>2.3.5. Hợp đồng mua bán nhà ở hình thành trong tương lai (nếu có):</w:t>
            </w:r>
          </w:p>
          <w:p w:rsidR="00012203" w:rsidRPr="00203A68" w:rsidRDefault="00012203" w:rsidP="0045074E">
            <w:pPr>
              <w:tabs>
                <w:tab w:val="left" w:leader="dot" w:pos="10170"/>
              </w:tabs>
              <w:ind w:firstLine="17"/>
              <w:jc w:val="both"/>
              <w:rPr>
                <w:sz w:val="28"/>
                <w:szCs w:val="28"/>
                <w:lang w:val="es-MX"/>
              </w:rPr>
            </w:pPr>
            <w:r w:rsidRPr="00203A68">
              <w:rPr>
                <w:i/>
                <w:sz w:val="28"/>
                <w:szCs w:val="28"/>
                <w:lang w:val="es-MX"/>
              </w:rPr>
              <w:t>Số hợp đồng</w:t>
            </w:r>
            <w:r w:rsidRPr="00203A68">
              <w:rPr>
                <w:sz w:val="28"/>
                <w:szCs w:val="28"/>
                <w:lang w:val="es-MX"/>
              </w:rPr>
              <w:t xml:space="preserve"> </w:t>
            </w:r>
            <w:r w:rsidRPr="00203A68">
              <w:rPr>
                <w:i/>
                <w:iCs/>
                <w:sz w:val="28"/>
                <w:szCs w:val="28"/>
                <w:lang w:val="es-MX"/>
              </w:rPr>
              <w:t>(nếu có):………………………………………, ký kết ngày…… tháng….… năm</w:t>
            </w:r>
            <w:r w:rsidRPr="00203A68">
              <w:rPr>
                <w:iCs/>
                <w:sz w:val="28"/>
                <w:szCs w:val="28"/>
                <w:lang w:val="es-MX"/>
              </w:rPr>
              <w:tab/>
            </w:r>
          </w:p>
          <w:p w:rsidR="00012203" w:rsidRPr="00203A68" w:rsidRDefault="00012203" w:rsidP="0045074E">
            <w:pPr>
              <w:tabs>
                <w:tab w:val="left" w:leader="dot" w:pos="10170"/>
              </w:tabs>
              <w:ind w:firstLine="17"/>
              <w:jc w:val="both"/>
              <w:rPr>
                <w:b/>
                <w:sz w:val="28"/>
                <w:szCs w:val="28"/>
                <w:lang w:val="es-MX"/>
              </w:rPr>
            </w:pPr>
            <w:r w:rsidRPr="00203A68">
              <w:rPr>
                <w:b/>
                <w:sz w:val="28"/>
                <w:szCs w:val="28"/>
                <w:lang w:val="es-MX"/>
              </w:rPr>
              <w:t>2.4. Dự án xây dựng nhà ở</w:t>
            </w:r>
            <w:r>
              <w:rPr>
                <w:b/>
                <w:sz w:val="28"/>
                <w:szCs w:val="28"/>
                <w:lang w:val="es-MX"/>
              </w:rPr>
              <w:t>:</w:t>
            </w:r>
          </w:p>
          <w:p w:rsidR="00012203" w:rsidRPr="00203A68" w:rsidRDefault="00012203" w:rsidP="0045074E">
            <w:pPr>
              <w:tabs>
                <w:tab w:val="left" w:leader="dot" w:pos="10152"/>
              </w:tabs>
              <w:ind w:firstLine="17"/>
              <w:jc w:val="both"/>
              <w:rPr>
                <w:sz w:val="28"/>
                <w:szCs w:val="28"/>
                <w:lang w:val="es-MX"/>
              </w:rPr>
            </w:pPr>
            <w:r w:rsidRPr="00203A68">
              <w:rPr>
                <w:sz w:val="28"/>
                <w:szCs w:val="28"/>
                <w:lang w:val="es-MX"/>
              </w:rPr>
              <w:t xml:space="preserve">2.4.1. Giấy chứng nhận quyền sử dụng đất, quyền sở hữu nhà ở và tài sản khác gắn liền với đất (nếu có): </w:t>
            </w:r>
          </w:p>
          <w:p w:rsidR="00012203" w:rsidRPr="00203A68" w:rsidRDefault="00012203" w:rsidP="0045074E">
            <w:pPr>
              <w:tabs>
                <w:tab w:val="left" w:leader="dot" w:pos="10152"/>
              </w:tabs>
              <w:ind w:firstLine="17"/>
              <w:jc w:val="both"/>
              <w:rPr>
                <w:bCs/>
                <w:iCs/>
                <w:sz w:val="28"/>
                <w:szCs w:val="28"/>
                <w:lang w:val="es-MX"/>
              </w:rPr>
            </w:pPr>
            <w:r w:rsidRPr="00203A68">
              <w:rPr>
                <w:bCs/>
                <w:i/>
                <w:iCs/>
                <w:sz w:val="28"/>
                <w:szCs w:val="28"/>
                <w:lang w:val="es-MX"/>
              </w:rPr>
              <w:t xml:space="preserve">   Số phát hành:</w:t>
            </w:r>
            <w:r w:rsidRPr="00203A68">
              <w:rPr>
                <w:bCs/>
                <w:iCs/>
                <w:sz w:val="28"/>
                <w:szCs w:val="28"/>
                <w:lang w:val="es-MX"/>
              </w:rPr>
              <w:t>.......................</w:t>
            </w:r>
            <w:r w:rsidRPr="00203A68">
              <w:rPr>
                <w:bCs/>
                <w:i/>
                <w:iCs/>
                <w:sz w:val="28"/>
                <w:szCs w:val="28"/>
                <w:lang w:val="es-MX"/>
              </w:rPr>
              <w:t>, số vào sổ cấp giấy:</w:t>
            </w:r>
            <w:r w:rsidRPr="00203A68">
              <w:rPr>
                <w:sz w:val="28"/>
                <w:szCs w:val="28"/>
                <w:lang w:val="es-MX"/>
              </w:rPr>
              <w:tab/>
            </w:r>
          </w:p>
          <w:p w:rsidR="00012203" w:rsidRPr="00203A68" w:rsidRDefault="00012203" w:rsidP="0045074E">
            <w:pPr>
              <w:tabs>
                <w:tab w:val="left" w:leader="dot" w:pos="6660"/>
                <w:tab w:val="left" w:leader="dot" w:pos="8010"/>
                <w:tab w:val="left" w:leader="dot" w:pos="9000"/>
                <w:tab w:val="left" w:leader="dot" w:pos="10152"/>
              </w:tabs>
              <w:ind w:firstLine="17"/>
              <w:jc w:val="both"/>
              <w:rPr>
                <w:sz w:val="28"/>
                <w:szCs w:val="28"/>
                <w:lang w:val="es-MX"/>
              </w:rPr>
            </w:pPr>
            <w:r w:rsidRPr="00203A68">
              <w:rPr>
                <w:i/>
                <w:sz w:val="28"/>
                <w:szCs w:val="28"/>
                <w:lang w:val="es-MX"/>
              </w:rPr>
              <w:t xml:space="preserve">   Cơ quan cấp</w:t>
            </w:r>
            <w:r w:rsidRPr="00203A68">
              <w:rPr>
                <w:sz w:val="28"/>
                <w:szCs w:val="28"/>
                <w:lang w:val="es-MX"/>
              </w:rPr>
              <w:t xml:space="preserve">:………………………………………, </w:t>
            </w:r>
            <w:r w:rsidRPr="00203A68">
              <w:rPr>
                <w:i/>
                <w:iCs/>
                <w:sz w:val="28"/>
                <w:szCs w:val="28"/>
                <w:lang w:val="es-MX"/>
              </w:rPr>
              <w:t>cấp ngày</w:t>
            </w:r>
            <w:r w:rsidRPr="00203A68">
              <w:rPr>
                <w:sz w:val="28"/>
                <w:szCs w:val="28"/>
                <w:lang w:val="es-MX"/>
              </w:rPr>
              <w:t xml:space="preserve"> ……</w:t>
            </w:r>
            <w:r w:rsidRPr="00203A68">
              <w:rPr>
                <w:i/>
                <w:iCs/>
                <w:sz w:val="28"/>
                <w:szCs w:val="28"/>
                <w:lang w:val="es-MX"/>
              </w:rPr>
              <w:t xml:space="preserve"> tháng </w:t>
            </w:r>
            <w:r w:rsidRPr="00203A68">
              <w:rPr>
                <w:sz w:val="28"/>
                <w:szCs w:val="28"/>
                <w:lang w:val="es-MX"/>
              </w:rPr>
              <w:t>…..</w:t>
            </w:r>
            <w:r w:rsidRPr="00203A68">
              <w:rPr>
                <w:i/>
                <w:iCs/>
                <w:sz w:val="28"/>
                <w:szCs w:val="28"/>
                <w:lang w:val="es-MX"/>
              </w:rPr>
              <w:t xml:space="preserve"> năm </w:t>
            </w:r>
            <w:r w:rsidRPr="00203A68">
              <w:rPr>
                <w:sz w:val="28"/>
                <w:szCs w:val="28"/>
                <w:lang w:val="es-MX"/>
              </w:rPr>
              <w:tab/>
            </w:r>
            <w:r w:rsidRPr="00203A68">
              <w:rPr>
                <w:sz w:val="28"/>
                <w:szCs w:val="28"/>
                <w:lang w:val="es-MX"/>
              </w:rPr>
              <w:tab/>
            </w:r>
          </w:p>
          <w:p w:rsidR="00012203" w:rsidRPr="00203A68" w:rsidRDefault="00012203" w:rsidP="0045074E">
            <w:pPr>
              <w:tabs>
                <w:tab w:val="left" w:leader="dot" w:pos="5490"/>
                <w:tab w:val="left" w:leader="dot" w:pos="10152"/>
              </w:tabs>
              <w:ind w:firstLine="17"/>
              <w:jc w:val="both"/>
              <w:rPr>
                <w:sz w:val="28"/>
                <w:szCs w:val="28"/>
                <w:lang w:val="es-MX"/>
              </w:rPr>
            </w:pPr>
            <w:r w:rsidRPr="00203A68">
              <w:rPr>
                <w:sz w:val="28"/>
                <w:szCs w:val="28"/>
                <w:lang w:val="es-MX"/>
              </w:rPr>
              <w:t>2.4.2. Quyết định giao đất, cho thuê đất của cơ quan có thẩm quyền</w:t>
            </w:r>
          </w:p>
          <w:p w:rsidR="00012203" w:rsidRPr="00203A68" w:rsidRDefault="00012203" w:rsidP="0045074E">
            <w:pPr>
              <w:tabs>
                <w:tab w:val="left" w:leader="dot" w:pos="10152"/>
              </w:tabs>
              <w:ind w:firstLine="17"/>
              <w:jc w:val="both"/>
              <w:rPr>
                <w:bCs/>
                <w:iCs/>
                <w:sz w:val="28"/>
                <w:szCs w:val="28"/>
                <w:lang w:val="es-MX"/>
              </w:rPr>
            </w:pPr>
            <w:r w:rsidRPr="00203A68">
              <w:rPr>
                <w:sz w:val="28"/>
                <w:szCs w:val="28"/>
                <w:lang w:val="es-MX"/>
              </w:rPr>
              <w:t xml:space="preserve">   </w:t>
            </w:r>
            <w:r w:rsidRPr="00203A68">
              <w:rPr>
                <w:bCs/>
                <w:i/>
                <w:iCs/>
                <w:sz w:val="28"/>
                <w:szCs w:val="28"/>
                <w:lang w:val="es-MX"/>
              </w:rPr>
              <w:t>Số:</w:t>
            </w:r>
            <w:r w:rsidRPr="00203A68">
              <w:rPr>
                <w:bCs/>
                <w:iCs/>
                <w:sz w:val="28"/>
                <w:szCs w:val="28"/>
                <w:lang w:val="es-MX"/>
              </w:rPr>
              <w:tab/>
            </w:r>
          </w:p>
          <w:p w:rsidR="00012203" w:rsidRPr="00203A68" w:rsidRDefault="00012203" w:rsidP="0045074E">
            <w:pPr>
              <w:tabs>
                <w:tab w:val="left" w:leader="dot" w:pos="5490"/>
                <w:tab w:val="left" w:leader="dot" w:pos="10152"/>
              </w:tabs>
              <w:ind w:firstLine="17"/>
              <w:jc w:val="both"/>
              <w:rPr>
                <w:sz w:val="28"/>
                <w:szCs w:val="28"/>
                <w:lang w:val="es-MX"/>
              </w:rPr>
            </w:pPr>
            <w:r w:rsidRPr="00203A68">
              <w:rPr>
                <w:i/>
                <w:sz w:val="28"/>
                <w:szCs w:val="28"/>
                <w:lang w:val="es-MX"/>
              </w:rPr>
              <w:t xml:space="preserve">   Cơ quan cấp</w:t>
            </w:r>
            <w:r w:rsidRPr="00203A68">
              <w:rPr>
                <w:sz w:val="28"/>
                <w:szCs w:val="28"/>
                <w:lang w:val="es-MX"/>
              </w:rPr>
              <w:t xml:space="preserve">:………………………………………, </w:t>
            </w:r>
            <w:r w:rsidRPr="00203A68">
              <w:rPr>
                <w:i/>
                <w:iCs/>
                <w:sz w:val="28"/>
                <w:szCs w:val="28"/>
                <w:lang w:val="es-MX"/>
              </w:rPr>
              <w:t>cấp ngày</w:t>
            </w:r>
            <w:r w:rsidRPr="00203A68">
              <w:rPr>
                <w:sz w:val="28"/>
                <w:szCs w:val="28"/>
                <w:lang w:val="es-MX"/>
              </w:rPr>
              <w:t xml:space="preserve"> ……</w:t>
            </w:r>
            <w:r w:rsidRPr="00203A68">
              <w:rPr>
                <w:i/>
                <w:iCs/>
                <w:sz w:val="28"/>
                <w:szCs w:val="28"/>
                <w:lang w:val="es-MX"/>
              </w:rPr>
              <w:t xml:space="preserve"> tháng </w:t>
            </w:r>
            <w:r w:rsidRPr="00203A68">
              <w:rPr>
                <w:sz w:val="28"/>
                <w:szCs w:val="28"/>
                <w:lang w:val="es-MX"/>
              </w:rPr>
              <w:t>…..</w:t>
            </w:r>
            <w:r w:rsidRPr="00203A68">
              <w:rPr>
                <w:i/>
                <w:iCs/>
                <w:sz w:val="28"/>
                <w:szCs w:val="28"/>
                <w:lang w:val="es-MX"/>
              </w:rPr>
              <w:t xml:space="preserve"> năm </w:t>
            </w:r>
            <w:r w:rsidRPr="00203A68">
              <w:rPr>
                <w:sz w:val="28"/>
                <w:szCs w:val="28"/>
                <w:lang w:val="es-MX"/>
              </w:rPr>
              <w:tab/>
            </w:r>
            <w:r w:rsidRPr="00203A68">
              <w:rPr>
                <w:sz w:val="28"/>
                <w:szCs w:val="28"/>
                <w:lang w:val="es-MX"/>
              </w:rPr>
              <w:tab/>
            </w:r>
            <w:r w:rsidRPr="00203A68">
              <w:rPr>
                <w:sz w:val="28"/>
                <w:szCs w:val="28"/>
                <w:lang w:val="es-MX"/>
              </w:rPr>
              <w:tab/>
            </w:r>
          </w:p>
          <w:p w:rsidR="00012203" w:rsidRPr="00203A68" w:rsidRDefault="00012203" w:rsidP="0045074E">
            <w:pPr>
              <w:tabs>
                <w:tab w:val="left" w:leader="dot" w:pos="5490"/>
                <w:tab w:val="left" w:leader="dot" w:pos="10152"/>
              </w:tabs>
              <w:ind w:firstLine="17"/>
              <w:jc w:val="both"/>
              <w:rPr>
                <w:sz w:val="28"/>
                <w:szCs w:val="28"/>
                <w:lang w:val="es-MX"/>
              </w:rPr>
            </w:pPr>
            <w:r w:rsidRPr="00203A68">
              <w:rPr>
                <w:sz w:val="28"/>
                <w:szCs w:val="28"/>
                <w:lang w:val="es-MX"/>
              </w:rPr>
              <w:t xml:space="preserve">2.4.3. Số của thửa đất nơi có dự án xây dựng nhà ở:……….; Tờ bản đồ số </w:t>
            </w:r>
            <w:r w:rsidRPr="00203A68">
              <w:rPr>
                <w:i/>
                <w:iCs/>
                <w:sz w:val="28"/>
                <w:szCs w:val="28"/>
                <w:lang w:val="es-MX"/>
              </w:rPr>
              <w:t>(nếu có)</w:t>
            </w:r>
            <w:r w:rsidRPr="00203A68">
              <w:rPr>
                <w:sz w:val="28"/>
                <w:szCs w:val="28"/>
                <w:lang w:val="es-MX"/>
              </w:rPr>
              <w:t>:</w:t>
            </w:r>
            <w:r w:rsidRPr="00203A68">
              <w:rPr>
                <w:sz w:val="28"/>
                <w:szCs w:val="28"/>
                <w:lang w:val="es-MX"/>
              </w:rPr>
              <w:tab/>
            </w:r>
          </w:p>
          <w:p w:rsidR="00012203" w:rsidRPr="00203A68" w:rsidRDefault="00012203" w:rsidP="0045074E">
            <w:pPr>
              <w:tabs>
                <w:tab w:val="left" w:leader="dot" w:pos="10170"/>
              </w:tabs>
              <w:ind w:firstLine="17"/>
              <w:jc w:val="both"/>
              <w:rPr>
                <w:sz w:val="28"/>
                <w:szCs w:val="28"/>
                <w:lang w:val="es-MX"/>
              </w:rPr>
            </w:pPr>
            <w:r w:rsidRPr="00203A68">
              <w:rPr>
                <w:sz w:val="28"/>
                <w:szCs w:val="28"/>
                <w:lang w:val="es-MX"/>
              </w:rPr>
              <w:t>2.4.4. Tên dự án xây dựng nhà ở:</w:t>
            </w:r>
            <w:r w:rsidRPr="00203A68">
              <w:rPr>
                <w:sz w:val="28"/>
                <w:szCs w:val="28"/>
                <w:lang w:val="es-MX"/>
              </w:rPr>
              <w:tab/>
            </w:r>
          </w:p>
          <w:p w:rsidR="00012203" w:rsidRPr="00203A68" w:rsidRDefault="00012203" w:rsidP="0045074E">
            <w:pPr>
              <w:tabs>
                <w:tab w:val="left" w:leader="dot" w:pos="10170"/>
              </w:tabs>
              <w:ind w:firstLine="17"/>
              <w:jc w:val="both"/>
              <w:rPr>
                <w:sz w:val="28"/>
                <w:szCs w:val="28"/>
                <w:lang w:val="es-MX"/>
              </w:rPr>
            </w:pPr>
            <w:r w:rsidRPr="00203A68">
              <w:rPr>
                <w:sz w:val="28"/>
                <w:szCs w:val="28"/>
                <w:lang w:val="es-MX"/>
              </w:rPr>
              <w:t>2.4.5. Mô tả dự án xây dựng nhà ở:</w:t>
            </w:r>
            <w:r w:rsidRPr="00203A68">
              <w:rPr>
                <w:sz w:val="28"/>
                <w:szCs w:val="28"/>
                <w:lang w:val="es-MX"/>
              </w:rPr>
              <w:tab/>
            </w:r>
          </w:p>
          <w:p w:rsidR="00012203" w:rsidRPr="00203A68" w:rsidRDefault="00012203" w:rsidP="0045074E">
            <w:pPr>
              <w:tabs>
                <w:tab w:val="left" w:leader="dot" w:pos="10170"/>
              </w:tabs>
              <w:ind w:firstLine="17"/>
              <w:jc w:val="both"/>
              <w:rPr>
                <w:b/>
                <w:sz w:val="28"/>
                <w:szCs w:val="28"/>
                <w:lang w:val="es-MX"/>
              </w:rPr>
            </w:pPr>
            <w:r w:rsidRPr="00203A68">
              <w:rPr>
                <w:sz w:val="28"/>
                <w:szCs w:val="28"/>
                <w:lang w:val="es-MX"/>
              </w:rPr>
              <w:tab/>
            </w:r>
          </w:p>
          <w:p w:rsidR="00012203" w:rsidRPr="00203A68" w:rsidRDefault="00012203" w:rsidP="0045074E">
            <w:pPr>
              <w:tabs>
                <w:tab w:val="left" w:leader="dot" w:pos="10152"/>
              </w:tabs>
              <w:ind w:firstLine="17"/>
              <w:jc w:val="both"/>
              <w:rPr>
                <w:b/>
                <w:sz w:val="28"/>
                <w:szCs w:val="28"/>
                <w:lang w:val="es-MX"/>
              </w:rPr>
            </w:pPr>
            <w:r w:rsidRPr="00203A68">
              <w:rPr>
                <w:b/>
                <w:sz w:val="28"/>
                <w:szCs w:val="28"/>
                <w:lang w:val="es-MX"/>
              </w:rPr>
              <w:t>2.5. Nhà ở hình thành trong tương lai không thuộc dự án xây dựng nhà ở</w:t>
            </w:r>
            <w:r>
              <w:rPr>
                <w:b/>
                <w:sz w:val="28"/>
                <w:szCs w:val="28"/>
                <w:lang w:val="es-MX"/>
              </w:rPr>
              <w:t>:</w:t>
            </w:r>
          </w:p>
          <w:p w:rsidR="00012203" w:rsidRPr="00203A68" w:rsidRDefault="00012203" w:rsidP="0045074E">
            <w:pPr>
              <w:tabs>
                <w:tab w:val="left" w:leader="dot" w:pos="10152"/>
              </w:tabs>
              <w:ind w:firstLine="17"/>
              <w:jc w:val="both"/>
              <w:rPr>
                <w:sz w:val="28"/>
                <w:szCs w:val="28"/>
                <w:lang w:val="es-MX"/>
              </w:rPr>
            </w:pPr>
            <w:r w:rsidRPr="00203A68">
              <w:rPr>
                <w:sz w:val="28"/>
                <w:szCs w:val="28"/>
                <w:lang w:val="es-MX"/>
              </w:rPr>
              <w:t xml:space="preserve">2.5.1. Giấy chứng nhận quyền sử dụng đất, quyền sở hữu nhà ở và tài sản khác gắn liền với đất: </w:t>
            </w:r>
          </w:p>
          <w:p w:rsidR="00012203" w:rsidRPr="00203A68" w:rsidRDefault="00012203" w:rsidP="0045074E">
            <w:pPr>
              <w:tabs>
                <w:tab w:val="left" w:leader="dot" w:pos="10152"/>
              </w:tabs>
              <w:ind w:firstLine="17"/>
              <w:jc w:val="both"/>
              <w:rPr>
                <w:bCs/>
                <w:iCs/>
                <w:sz w:val="28"/>
                <w:szCs w:val="28"/>
                <w:lang w:val="es-MX"/>
              </w:rPr>
            </w:pPr>
            <w:r w:rsidRPr="00203A68">
              <w:rPr>
                <w:bCs/>
                <w:i/>
                <w:iCs/>
                <w:sz w:val="28"/>
                <w:szCs w:val="28"/>
                <w:lang w:val="es-MX"/>
              </w:rPr>
              <w:t xml:space="preserve">   Số phát hành:</w:t>
            </w:r>
            <w:r w:rsidRPr="00203A68">
              <w:rPr>
                <w:bCs/>
                <w:iCs/>
                <w:sz w:val="28"/>
                <w:szCs w:val="28"/>
                <w:lang w:val="es-MX"/>
              </w:rPr>
              <w:t>.......................</w:t>
            </w:r>
            <w:r w:rsidRPr="00203A68">
              <w:rPr>
                <w:bCs/>
                <w:i/>
                <w:iCs/>
                <w:sz w:val="28"/>
                <w:szCs w:val="28"/>
                <w:lang w:val="es-MX"/>
              </w:rPr>
              <w:t>, số vào sổ cấp giấy:</w:t>
            </w:r>
            <w:r w:rsidRPr="00203A68">
              <w:rPr>
                <w:sz w:val="28"/>
                <w:szCs w:val="28"/>
                <w:lang w:val="es-MX"/>
              </w:rPr>
              <w:tab/>
            </w:r>
          </w:p>
          <w:p w:rsidR="00012203" w:rsidRPr="00203A68" w:rsidRDefault="00012203" w:rsidP="0045074E">
            <w:pPr>
              <w:tabs>
                <w:tab w:val="left" w:leader="dot" w:pos="6660"/>
                <w:tab w:val="left" w:leader="dot" w:pos="8010"/>
                <w:tab w:val="left" w:leader="dot" w:pos="9000"/>
                <w:tab w:val="left" w:leader="dot" w:pos="10152"/>
              </w:tabs>
              <w:ind w:firstLine="17"/>
              <w:jc w:val="both"/>
              <w:rPr>
                <w:sz w:val="28"/>
                <w:szCs w:val="28"/>
                <w:lang w:val="es-MX"/>
              </w:rPr>
            </w:pPr>
            <w:r w:rsidRPr="00203A68">
              <w:rPr>
                <w:i/>
                <w:sz w:val="28"/>
                <w:szCs w:val="28"/>
                <w:lang w:val="es-MX"/>
              </w:rPr>
              <w:t xml:space="preserve">   Cơ quan cấp</w:t>
            </w:r>
            <w:r w:rsidRPr="00203A68">
              <w:rPr>
                <w:sz w:val="28"/>
                <w:szCs w:val="28"/>
                <w:lang w:val="es-MX"/>
              </w:rPr>
              <w:t xml:space="preserve">:………………………………………, </w:t>
            </w:r>
            <w:r w:rsidRPr="00203A68">
              <w:rPr>
                <w:i/>
                <w:iCs/>
                <w:sz w:val="28"/>
                <w:szCs w:val="28"/>
                <w:lang w:val="es-MX"/>
              </w:rPr>
              <w:t>cấp ngày</w:t>
            </w:r>
            <w:r w:rsidRPr="00203A68">
              <w:rPr>
                <w:sz w:val="28"/>
                <w:szCs w:val="28"/>
                <w:lang w:val="es-MX"/>
              </w:rPr>
              <w:t xml:space="preserve"> ……</w:t>
            </w:r>
            <w:r w:rsidRPr="00203A68">
              <w:rPr>
                <w:i/>
                <w:iCs/>
                <w:sz w:val="28"/>
                <w:szCs w:val="28"/>
                <w:lang w:val="es-MX"/>
              </w:rPr>
              <w:t xml:space="preserve"> tháng </w:t>
            </w:r>
            <w:r w:rsidRPr="00203A68">
              <w:rPr>
                <w:sz w:val="28"/>
                <w:szCs w:val="28"/>
                <w:lang w:val="es-MX"/>
              </w:rPr>
              <w:t>…..</w:t>
            </w:r>
            <w:r w:rsidRPr="00203A68">
              <w:rPr>
                <w:i/>
                <w:iCs/>
                <w:sz w:val="28"/>
                <w:szCs w:val="28"/>
                <w:lang w:val="es-MX"/>
              </w:rPr>
              <w:t xml:space="preserve"> năm </w:t>
            </w:r>
            <w:r w:rsidRPr="00203A68">
              <w:rPr>
                <w:sz w:val="28"/>
                <w:szCs w:val="28"/>
                <w:lang w:val="es-MX"/>
              </w:rPr>
              <w:tab/>
            </w:r>
            <w:r w:rsidRPr="00203A68">
              <w:rPr>
                <w:sz w:val="28"/>
                <w:szCs w:val="28"/>
                <w:lang w:val="es-MX"/>
              </w:rPr>
              <w:tab/>
            </w:r>
          </w:p>
          <w:p w:rsidR="00012203" w:rsidRPr="00203A68" w:rsidRDefault="00012203" w:rsidP="0045074E">
            <w:pPr>
              <w:tabs>
                <w:tab w:val="left" w:leader="dot" w:pos="5490"/>
                <w:tab w:val="left" w:leader="dot" w:pos="10152"/>
              </w:tabs>
              <w:ind w:firstLine="17"/>
              <w:jc w:val="both"/>
              <w:rPr>
                <w:sz w:val="28"/>
                <w:szCs w:val="28"/>
                <w:lang w:val="es-MX"/>
              </w:rPr>
            </w:pPr>
            <w:r w:rsidRPr="00203A68">
              <w:rPr>
                <w:sz w:val="28"/>
                <w:szCs w:val="28"/>
                <w:lang w:val="es-MX"/>
              </w:rPr>
              <w:t xml:space="preserve">2.5.2. Số của thửa đất nơi có nhà ở hình thành trong tương lai: …….; Tờ bản đồ số </w:t>
            </w:r>
            <w:r w:rsidRPr="00203A68">
              <w:rPr>
                <w:i/>
                <w:iCs/>
                <w:sz w:val="28"/>
                <w:szCs w:val="28"/>
                <w:lang w:val="es-MX"/>
              </w:rPr>
              <w:t>(nếu có)</w:t>
            </w:r>
            <w:r w:rsidRPr="00203A68">
              <w:rPr>
                <w:sz w:val="28"/>
                <w:szCs w:val="28"/>
                <w:lang w:val="es-MX"/>
              </w:rPr>
              <w:t xml:space="preserve">: </w:t>
            </w:r>
            <w:r w:rsidRPr="00203A68">
              <w:rPr>
                <w:sz w:val="28"/>
                <w:szCs w:val="28"/>
                <w:lang w:val="es-MX"/>
              </w:rPr>
              <w:tab/>
            </w:r>
          </w:p>
          <w:p w:rsidR="00012203" w:rsidRPr="00203A68" w:rsidRDefault="00012203" w:rsidP="0045074E">
            <w:pPr>
              <w:tabs>
                <w:tab w:val="left" w:leader="dot" w:pos="10152"/>
              </w:tabs>
              <w:ind w:firstLine="17"/>
              <w:jc w:val="both"/>
              <w:rPr>
                <w:sz w:val="28"/>
                <w:szCs w:val="28"/>
                <w:lang w:val="es-MX"/>
              </w:rPr>
            </w:pPr>
            <w:r w:rsidRPr="00203A68">
              <w:rPr>
                <w:sz w:val="28"/>
                <w:szCs w:val="28"/>
                <w:lang w:val="es-MX"/>
              </w:rPr>
              <w:t>2.5.3. Mô tả nhà ở hình thành trong tương lai:</w:t>
            </w:r>
            <w:r w:rsidRPr="00203A68">
              <w:rPr>
                <w:sz w:val="28"/>
                <w:szCs w:val="28"/>
                <w:lang w:val="es-MX"/>
              </w:rPr>
              <w:tab/>
            </w:r>
          </w:p>
          <w:p w:rsidR="00012203" w:rsidRPr="00203A68" w:rsidRDefault="00012203" w:rsidP="0045074E">
            <w:pPr>
              <w:tabs>
                <w:tab w:val="left" w:leader="dot" w:pos="10170"/>
              </w:tabs>
              <w:ind w:firstLine="17"/>
              <w:jc w:val="both"/>
              <w:rPr>
                <w:sz w:val="28"/>
                <w:szCs w:val="28"/>
                <w:lang w:val="es-MX"/>
              </w:rPr>
            </w:pPr>
            <w:r w:rsidRPr="00203A68">
              <w:rPr>
                <w:sz w:val="28"/>
                <w:szCs w:val="28"/>
                <w:lang w:val="es-MX"/>
              </w:rPr>
              <w:tab/>
            </w:r>
          </w:p>
          <w:p w:rsidR="00012203" w:rsidRPr="00203A68" w:rsidRDefault="00012203" w:rsidP="0045074E">
            <w:pPr>
              <w:tabs>
                <w:tab w:val="left" w:leader="dot" w:pos="10170"/>
              </w:tabs>
              <w:jc w:val="both"/>
              <w:rPr>
                <w:sz w:val="28"/>
                <w:szCs w:val="28"/>
                <w:lang w:val="es-MX"/>
              </w:rPr>
            </w:pPr>
            <w:r w:rsidRPr="00203A68">
              <w:rPr>
                <w:sz w:val="28"/>
                <w:szCs w:val="28"/>
                <w:lang w:val="es-MX"/>
              </w:rPr>
              <w:tab/>
            </w:r>
          </w:p>
        </w:tc>
      </w:tr>
      <w:tr w:rsidR="00012203" w:rsidRPr="00203A68" w:rsidTr="0045074E">
        <w:trPr>
          <w:cantSplit/>
          <w:trHeight w:val="280"/>
          <w:jc w:val="center"/>
        </w:trPr>
        <w:tc>
          <w:tcPr>
            <w:tcW w:w="10132" w:type="dxa"/>
            <w:gridSpan w:val="6"/>
            <w:tcBorders>
              <w:top w:val="single" w:sz="4" w:space="0" w:color="auto"/>
            </w:tcBorders>
            <w:vAlign w:val="center"/>
          </w:tcPr>
          <w:p w:rsidR="00012203" w:rsidRPr="00203A68" w:rsidRDefault="00012203" w:rsidP="0045074E">
            <w:pPr>
              <w:tabs>
                <w:tab w:val="left" w:leader="dot" w:pos="6300"/>
                <w:tab w:val="left" w:leader="dot" w:pos="8010"/>
                <w:tab w:val="left" w:leader="dot" w:pos="9090"/>
                <w:tab w:val="left" w:leader="dot" w:pos="10152"/>
              </w:tabs>
              <w:jc w:val="both"/>
              <w:rPr>
                <w:sz w:val="28"/>
                <w:szCs w:val="28"/>
                <w:lang w:val="es-MX"/>
              </w:rPr>
            </w:pPr>
            <w:r w:rsidRPr="00203A68">
              <w:rPr>
                <w:b/>
                <w:sz w:val="28"/>
                <w:szCs w:val="28"/>
                <w:lang w:val="es-MX"/>
              </w:rPr>
              <w:lastRenderedPageBreak/>
              <w:t>3.</w:t>
            </w:r>
            <w:r w:rsidRPr="00203A68">
              <w:rPr>
                <w:sz w:val="28"/>
                <w:szCs w:val="28"/>
                <w:lang w:val="es-MX"/>
              </w:rPr>
              <w:t xml:space="preserve"> </w:t>
            </w:r>
            <w:r w:rsidRPr="00203A68">
              <w:rPr>
                <w:b/>
                <w:bCs/>
                <w:sz w:val="28"/>
                <w:szCs w:val="28"/>
                <w:lang w:val="es-MX"/>
              </w:rPr>
              <w:t xml:space="preserve">Hợp đồng </w:t>
            </w:r>
            <w:r w:rsidRPr="00203A68">
              <w:rPr>
                <w:b/>
                <w:sz w:val="28"/>
                <w:szCs w:val="28"/>
                <w:lang w:val="es-MX"/>
              </w:rPr>
              <w:t>thế chấp</w:t>
            </w:r>
            <w:r w:rsidRPr="00203A68">
              <w:rPr>
                <w:b/>
                <w:bCs/>
                <w:sz w:val="28"/>
                <w:szCs w:val="28"/>
                <w:lang w:val="es-MX"/>
              </w:rPr>
              <w:t>:</w:t>
            </w:r>
            <w:r w:rsidRPr="00203A68">
              <w:rPr>
                <w:sz w:val="28"/>
                <w:szCs w:val="28"/>
                <w:lang w:val="es-MX"/>
              </w:rPr>
              <w:t xml:space="preserve"> số </w:t>
            </w:r>
            <w:r w:rsidRPr="00203A68">
              <w:rPr>
                <w:i/>
                <w:iCs/>
                <w:sz w:val="28"/>
                <w:szCs w:val="28"/>
                <w:lang w:val="es-MX"/>
              </w:rPr>
              <w:t>(nếu có)</w:t>
            </w:r>
            <w:r w:rsidRPr="00203A68">
              <w:rPr>
                <w:sz w:val="28"/>
                <w:szCs w:val="28"/>
                <w:lang w:val="es-MX"/>
              </w:rPr>
              <w:t xml:space="preserve"> …………………, ký kết ngày</w:t>
            </w:r>
            <w:r w:rsidRPr="00203A68">
              <w:rPr>
                <w:sz w:val="28"/>
                <w:szCs w:val="28"/>
                <w:lang w:val="es-MX"/>
              </w:rPr>
              <w:tab/>
              <w:t xml:space="preserve"> tháng </w:t>
            </w:r>
            <w:r w:rsidRPr="00203A68">
              <w:rPr>
                <w:sz w:val="28"/>
                <w:szCs w:val="28"/>
                <w:lang w:val="es-MX"/>
              </w:rPr>
              <w:tab/>
              <w:t xml:space="preserve"> năm </w:t>
            </w:r>
            <w:r w:rsidRPr="00203A68">
              <w:rPr>
                <w:sz w:val="28"/>
                <w:szCs w:val="28"/>
                <w:lang w:val="es-MX"/>
              </w:rPr>
              <w:tab/>
            </w:r>
          </w:p>
        </w:tc>
      </w:tr>
      <w:tr w:rsidR="00012203" w:rsidRPr="00203A68" w:rsidTr="0045074E">
        <w:trPr>
          <w:cantSplit/>
          <w:trHeight w:val="280"/>
          <w:jc w:val="center"/>
        </w:trPr>
        <w:tc>
          <w:tcPr>
            <w:tcW w:w="10132" w:type="dxa"/>
            <w:gridSpan w:val="6"/>
            <w:vAlign w:val="center"/>
          </w:tcPr>
          <w:p w:rsidR="00012203" w:rsidRPr="00203A68" w:rsidRDefault="00012203" w:rsidP="0045074E">
            <w:pPr>
              <w:tabs>
                <w:tab w:val="left" w:leader="dot" w:pos="10152"/>
              </w:tabs>
              <w:jc w:val="both"/>
              <w:rPr>
                <w:b/>
                <w:bCs/>
                <w:sz w:val="28"/>
                <w:szCs w:val="28"/>
                <w:lang w:val="es-MX"/>
              </w:rPr>
            </w:pPr>
            <w:r w:rsidRPr="00203A68">
              <w:rPr>
                <w:b/>
                <w:sz w:val="28"/>
                <w:szCs w:val="28"/>
                <w:lang w:val="es-MX"/>
              </w:rPr>
              <w:t>4.</w:t>
            </w:r>
            <w:r w:rsidRPr="00203A68">
              <w:rPr>
                <w:sz w:val="28"/>
                <w:szCs w:val="28"/>
                <w:lang w:val="es-MX"/>
              </w:rPr>
              <w:t xml:space="preserve"> </w:t>
            </w:r>
            <w:r w:rsidRPr="00203A68">
              <w:rPr>
                <w:b/>
                <w:bCs/>
                <w:sz w:val="28"/>
                <w:szCs w:val="28"/>
                <w:lang w:val="es-MX"/>
              </w:rPr>
              <w:t xml:space="preserve">Nội dung yêu cầu thay đổi, yêu cầu sửa chữa sai sót:  </w:t>
            </w:r>
          </w:p>
          <w:p w:rsidR="00012203" w:rsidRPr="00203A68" w:rsidRDefault="00012203" w:rsidP="0045074E">
            <w:pPr>
              <w:tabs>
                <w:tab w:val="left" w:leader="dot" w:pos="10152"/>
              </w:tabs>
              <w:jc w:val="both"/>
              <w:rPr>
                <w:iCs/>
                <w:sz w:val="28"/>
                <w:szCs w:val="28"/>
                <w:lang w:val="es-MX"/>
              </w:rPr>
            </w:pPr>
            <w:r w:rsidRPr="00203A68">
              <w:rPr>
                <w:b/>
                <w:bCs/>
                <w:sz w:val="28"/>
                <w:szCs w:val="28"/>
                <w:lang w:val="es-MX"/>
              </w:rPr>
              <w:t xml:space="preserve"> </w:t>
            </w:r>
            <w:r w:rsidRPr="00203A68">
              <w:rPr>
                <w:sz w:val="28"/>
                <w:szCs w:val="28"/>
                <w:bdr w:val="single" w:sz="4" w:space="0" w:color="auto"/>
                <w:lang w:val="es-MX"/>
              </w:rPr>
              <w:t xml:space="preserve">     </w:t>
            </w:r>
            <w:r w:rsidRPr="00203A68">
              <w:rPr>
                <w:iCs/>
                <w:sz w:val="28"/>
                <w:szCs w:val="28"/>
                <w:lang w:val="es-MX"/>
              </w:rPr>
              <w:t xml:space="preserve">  Thay đổi nội dung thế chấp đã đăng ký:</w:t>
            </w:r>
          </w:p>
          <w:p w:rsidR="00012203" w:rsidRPr="00203A68" w:rsidRDefault="00012203" w:rsidP="0045074E">
            <w:pPr>
              <w:tabs>
                <w:tab w:val="left" w:leader="dot" w:pos="10152"/>
              </w:tabs>
              <w:jc w:val="both"/>
              <w:rPr>
                <w:iCs/>
                <w:sz w:val="28"/>
                <w:szCs w:val="28"/>
                <w:lang w:val="es-MX"/>
              </w:rPr>
            </w:pPr>
            <w:r w:rsidRPr="00203A68">
              <w:rPr>
                <w:iCs/>
                <w:sz w:val="28"/>
                <w:szCs w:val="28"/>
                <w:lang w:val="es-MX"/>
              </w:rPr>
              <w:tab/>
            </w:r>
            <w:r w:rsidRPr="00203A68">
              <w:rPr>
                <w:iCs/>
                <w:sz w:val="28"/>
                <w:szCs w:val="28"/>
                <w:lang w:val="es-MX"/>
              </w:rPr>
              <w:tab/>
            </w:r>
            <w:r w:rsidRPr="00203A68">
              <w:rPr>
                <w:iCs/>
                <w:sz w:val="28"/>
                <w:szCs w:val="28"/>
                <w:lang w:val="es-MX"/>
              </w:rPr>
              <w:tab/>
            </w:r>
            <w:r w:rsidRPr="00203A68">
              <w:rPr>
                <w:iCs/>
                <w:sz w:val="28"/>
                <w:szCs w:val="28"/>
                <w:lang w:val="es-MX"/>
              </w:rPr>
              <w:tab/>
            </w:r>
          </w:p>
          <w:p w:rsidR="00012203" w:rsidRPr="00203A68" w:rsidRDefault="00012203" w:rsidP="0045074E">
            <w:pPr>
              <w:tabs>
                <w:tab w:val="left" w:leader="dot" w:pos="10152"/>
              </w:tabs>
              <w:jc w:val="both"/>
              <w:rPr>
                <w:b/>
                <w:bCs/>
                <w:sz w:val="28"/>
                <w:szCs w:val="28"/>
                <w:lang w:val="es-MX"/>
              </w:rPr>
            </w:pPr>
          </w:p>
          <w:p w:rsidR="00012203" w:rsidRPr="00203A68" w:rsidRDefault="00012203" w:rsidP="0045074E">
            <w:pPr>
              <w:tabs>
                <w:tab w:val="left" w:leader="dot" w:pos="10152"/>
              </w:tabs>
              <w:jc w:val="both"/>
              <w:rPr>
                <w:iCs/>
                <w:sz w:val="28"/>
                <w:szCs w:val="28"/>
                <w:lang w:val="es-MX"/>
              </w:rPr>
            </w:pPr>
            <w:r w:rsidRPr="00203A68">
              <w:rPr>
                <w:b/>
                <w:bCs/>
                <w:sz w:val="28"/>
                <w:szCs w:val="28"/>
                <w:lang w:val="es-MX"/>
              </w:rPr>
              <w:t xml:space="preserve"> </w:t>
            </w:r>
            <w:r w:rsidRPr="00203A68">
              <w:rPr>
                <w:sz w:val="28"/>
                <w:szCs w:val="28"/>
                <w:bdr w:val="single" w:sz="4" w:space="0" w:color="auto"/>
                <w:lang w:val="es-MX"/>
              </w:rPr>
              <w:t xml:space="preserve">     </w:t>
            </w:r>
            <w:r w:rsidRPr="00203A68">
              <w:rPr>
                <w:iCs/>
                <w:sz w:val="28"/>
                <w:szCs w:val="28"/>
                <w:lang w:val="es-MX"/>
              </w:rPr>
              <w:t xml:space="preserve"> Sửa chữa sai sót do lỗi của người yêu cầu đăng ký:</w:t>
            </w:r>
          </w:p>
          <w:p w:rsidR="00012203" w:rsidRPr="00203A68" w:rsidRDefault="00012203" w:rsidP="0045074E">
            <w:pPr>
              <w:tabs>
                <w:tab w:val="left" w:leader="dot" w:pos="10152"/>
              </w:tabs>
              <w:jc w:val="both"/>
              <w:rPr>
                <w:iCs/>
                <w:sz w:val="28"/>
                <w:szCs w:val="28"/>
                <w:lang w:val="es-MX"/>
              </w:rPr>
            </w:pPr>
            <w:r w:rsidRPr="00203A68">
              <w:rPr>
                <w:iCs/>
                <w:sz w:val="28"/>
                <w:szCs w:val="28"/>
                <w:lang w:val="es-MX"/>
              </w:rPr>
              <w:t>………………………………………………………………………………………………………………………………………………………………………………………………………………………………………………………………………………………………………………………………………………………………………………………………………………………………………………………………………………………………………………………</w:t>
            </w:r>
          </w:p>
          <w:p w:rsidR="00012203" w:rsidRPr="00203A68" w:rsidRDefault="00012203" w:rsidP="0045074E">
            <w:pPr>
              <w:tabs>
                <w:tab w:val="left" w:leader="dot" w:pos="10152"/>
              </w:tabs>
              <w:jc w:val="both"/>
              <w:rPr>
                <w:sz w:val="28"/>
                <w:szCs w:val="28"/>
                <w:lang w:val="es-MX"/>
              </w:rPr>
            </w:pPr>
            <w:r w:rsidRPr="00203A68">
              <w:rPr>
                <w:sz w:val="28"/>
                <w:szCs w:val="28"/>
                <w:lang w:val="es-MX"/>
              </w:rPr>
              <w:t xml:space="preserve"> </w:t>
            </w:r>
            <w:r w:rsidRPr="00203A68">
              <w:rPr>
                <w:sz w:val="28"/>
                <w:szCs w:val="28"/>
                <w:bdr w:val="single" w:sz="4" w:space="0" w:color="auto"/>
                <w:lang w:val="es-MX"/>
              </w:rPr>
              <w:t xml:space="preserve">     </w:t>
            </w:r>
            <w:r w:rsidRPr="00203A68">
              <w:rPr>
                <w:iCs/>
                <w:sz w:val="28"/>
                <w:szCs w:val="28"/>
                <w:lang w:val="es-MX"/>
              </w:rPr>
              <w:t xml:space="preserve"> Sửa chữa sai sót do lỗi của người thực hiện đăng ký</w:t>
            </w:r>
            <w:r w:rsidRPr="00203A68">
              <w:rPr>
                <w:sz w:val="28"/>
                <w:szCs w:val="28"/>
                <w:lang w:val="es-MX"/>
              </w:rPr>
              <w:t xml:space="preserve">      </w:t>
            </w:r>
          </w:p>
          <w:p w:rsidR="00012203" w:rsidRPr="00203A68" w:rsidRDefault="00012203" w:rsidP="0045074E">
            <w:pPr>
              <w:tabs>
                <w:tab w:val="left" w:leader="dot" w:pos="10152"/>
              </w:tabs>
              <w:jc w:val="both"/>
              <w:rPr>
                <w:sz w:val="28"/>
                <w:szCs w:val="28"/>
                <w:lang w:val="es-MX"/>
              </w:rPr>
            </w:pPr>
            <w:r w:rsidRPr="00203A68">
              <w:rPr>
                <w:sz w:val="28"/>
                <w:szCs w:val="28"/>
                <w:lang w:val="es-MX"/>
              </w:rPr>
              <w:tab/>
            </w:r>
          </w:p>
          <w:p w:rsidR="00012203" w:rsidRPr="00203A68" w:rsidRDefault="00012203" w:rsidP="0045074E">
            <w:pPr>
              <w:tabs>
                <w:tab w:val="left" w:leader="dot" w:pos="10152"/>
              </w:tabs>
              <w:jc w:val="both"/>
              <w:rPr>
                <w:sz w:val="28"/>
                <w:szCs w:val="28"/>
                <w:lang w:val="es-MX"/>
              </w:rPr>
            </w:pPr>
            <w:r w:rsidRPr="00203A68">
              <w:rPr>
                <w:sz w:val="28"/>
                <w:szCs w:val="28"/>
                <w:lang w:val="es-MX"/>
              </w:rPr>
              <w:tab/>
            </w:r>
            <w:r w:rsidRPr="00203A68">
              <w:rPr>
                <w:sz w:val="28"/>
                <w:szCs w:val="28"/>
                <w:lang w:val="es-MX"/>
              </w:rPr>
              <w:tab/>
            </w:r>
          </w:p>
          <w:p w:rsidR="00012203" w:rsidRPr="00203A68" w:rsidRDefault="00012203" w:rsidP="0045074E">
            <w:pPr>
              <w:tabs>
                <w:tab w:val="left" w:leader="dot" w:pos="10152"/>
              </w:tabs>
              <w:jc w:val="both"/>
              <w:rPr>
                <w:sz w:val="28"/>
                <w:szCs w:val="28"/>
                <w:lang w:val="es-MX"/>
              </w:rPr>
            </w:pPr>
            <w:r w:rsidRPr="00203A68">
              <w:rPr>
                <w:sz w:val="28"/>
                <w:szCs w:val="28"/>
                <w:lang w:val="es-MX"/>
              </w:rPr>
              <w:tab/>
            </w:r>
          </w:p>
          <w:p w:rsidR="00012203" w:rsidRPr="00203A68" w:rsidRDefault="00012203" w:rsidP="0045074E">
            <w:pPr>
              <w:tabs>
                <w:tab w:val="left" w:leader="dot" w:pos="10152"/>
              </w:tabs>
              <w:jc w:val="both"/>
              <w:rPr>
                <w:sz w:val="28"/>
                <w:szCs w:val="28"/>
                <w:lang w:val="es-MX"/>
              </w:rPr>
            </w:pPr>
            <w:r w:rsidRPr="00203A68">
              <w:rPr>
                <w:sz w:val="28"/>
                <w:szCs w:val="28"/>
                <w:lang w:val="es-MX"/>
              </w:rPr>
              <w:tab/>
            </w:r>
            <w:r w:rsidRPr="00203A68">
              <w:rPr>
                <w:sz w:val="28"/>
                <w:szCs w:val="28"/>
                <w:lang w:val="es-MX"/>
              </w:rPr>
              <w:tab/>
            </w:r>
          </w:p>
        </w:tc>
      </w:tr>
      <w:tr w:rsidR="00012203" w:rsidRPr="00203A68" w:rsidTr="0045074E">
        <w:trPr>
          <w:cantSplit/>
          <w:trHeight w:val="357"/>
          <w:jc w:val="center"/>
        </w:trPr>
        <w:tc>
          <w:tcPr>
            <w:tcW w:w="10132" w:type="dxa"/>
            <w:gridSpan w:val="6"/>
            <w:vAlign w:val="center"/>
          </w:tcPr>
          <w:p w:rsidR="00012203" w:rsidRPr="00203A68" w:rsidRDefault="00012203" w:rsidP="0045074E">
            <w:pPr>
              <w:pStyle w:val="-PAGE-"/>
              <w:widowControl w:val="0"/>
              <w:tabs>
                <w:tab w:val="left" w:leader="dot" w:pos="10152"/>
              </w:tabs>
              <w:jc w:val="both"/>
              <w:rPr>
                <w:sz w:val="28"/>
                <w:szCs w:val="28"/>
                <w:highlight w:val="yellow"/>
                <w:lang w:val="es-MX"/>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4189730</wp:posOffset>
                      </wp:positionH>
                      <wp:positionV relativeFrom="paragraph">
                        <wp:posOffset>76200</wp:posOffset>
                      </wp:positionV>
                      <wp:extent cx="171450" cy="161925"/>
                      <wp:effectExtent l="0" t="0" r="19050" b="28575"/>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26" style="position:absolute;margin-left:329.9pt;margin-top:6pt;width:13.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"/>
                  </w:pict>
                </mc:Fallback>
              </mc:AlternateContent>
            </w:r>
            <w:r w:rsidRPr="00203A68">
              <w:rPr>
                <w:b/>
                <w:sz w:val="28"/>
                <w:szCs w:val="28"/>
                <w:lang w:val="es-MX"/>
              </w:rPr>
              <w:t xml:space="preserve">5. Thuộc đối tượng không phải nộp lệ phí đăng ký  </w:t>
            </w:r>
            <w:r w:rsidRPr="00203A68">
              <w:rPr>
                <w:sz w:val="28"/>
                <w:szCs w:val="28"/>
                <w:bdr w:val="single" w:sz="4" w:space="0" w:color="auto"/>
                <w:lang w:val="es-MX"/>
              </w:rPr>
              <w:t xml:space="preserve">    </w:t>
            </w:r>
            <w:r w:rsidRPr="00203A68">
              <w:rPr>
                <w:sz w:val="28"/>
                <w:szCs w:val="28"/>
                <w:lang w:val="es-MX"/>
              </w:rPr>
              <w:t xml:space="preserve">  </w:t>
            </w:r>
          </w:p>
        </w:tc>
      </w:tr>
      <w:tr w:rsidR="00012203" w:rsidRPr="00203A68" w:rsidTr="0045074E">
        <w:trPr>
          <w:cantSplit/>
          <w:trHeight w:val="468"/>
          <w:jc w:val="center"/>
        </w:trPr>
        <w:tc>
          <w:tcPr>
            <w:tcW w:w="10132" w:type="dxa"/>
            <w:gridSpan w:val="6"/>
            <w:tcBorders>
              <w:bottom w:val="single" w:sz="4" w:space="0" w:color="auto"/>
            </w:tcBorders>
          </w:tcPr>
          <w:p w:rsidR="00012203" w:rsidRPr="00203A68" w:rsidRDefault="00012203" w:rsidP="0045074E">
            <w:pPr>
              <w:tabs>
                <w:tab w:val="left" w:leader="dot" w:pos="10152"/>
              </w:tabs>
              <w:jc w:val="both"/>
              <w:rPr>
                <w:sz w:val="28"/>
                <w:szCs w:val="28"/>
              </w:rPr>
            </w:pPr>
            <w:r w:rsidRPr="00203A68">
              <w:rPr>
                <w:b/>
                <w:sz w:val="28"/>
                <w:szCs w:val="28"/>
              </w:rPr>
              <w:t>6.</w:t>
            </w:r>
            <w:r w:rsidRPr="00203A68">
              <w:rPr>
                <w:sz w:val="28"/>
                <w:szCs w:val="28"/>
              </w:rPr>
              <w:t xml:space="preserve"> </w:t>
            </w:r>
            <w:r w:rsidRPr="00203A68">
              <w:rPr>
                <w:b/>
                <w:bCs/>
                <w:sz w:val="28"/>
                <w:szCs w:val="28"/>
              </w:rPr>
              <w:t xml:space="preserve">Tài liệu kèm theo: </w:t>
            </w:r>
            <w:r w:rsidRPr="00203A68">
              <w:rPr>
                <w:sz w:val="28"/>
                <w:szCs w:val="28"/>
              </w:rPr>
              <w:tab/>
            </w:r>
          </w:p>
          <w:p w:rsidR="00012203" w:rsidRPr="00203A68" w:rsidRDefault="00012203" w:rsidP="0045074E">
            <w:pPr>
              <w:tabs>
                <w:tab w:val="left" w:leader="dot" w:pos="10152"/>
              </w:tabs>
              <w:jc w:val="both"/>
              <w:rPr>
                <w:sz w:val="28"/>
                <w:szCs w:val="28"/>
              </w:rPr>
            </w:pPr>
            <w:r w:rsidRPr="00203A68">
              <w:rPr>
                <w:sz w:val="28"/>
                <w:szCs w:val="28"/>
              </w:rPr>
              <w:tab/>
            </w:r>
            <w:r w:rsidRPr="00203A68">
              <w:rPr>
                <w:sz w:val="28"/>
                <w:szCs w:val="28"/>
              </w:rPr>
              <w:tab/>
            </w:r>
          </w:p>
          <w:p w:rsidR="00012203" w:rsidRPr="00203A68" w:rsidRDefault="00012203" w:rsidP="0045074E">
            <w:pPr>
              <w:tabs>
                <w:tab w:val="left" w:leader="dot" w:pos="10152"/>
              </w:tabs>
              <w:jc w:val="both"/>
              <w:rPr>
                <w:sz w:val="28"/>
                <w:szCs w:val="28"/>
              </w:rPr>
            </w:pPr>
            <w:r w:rsidRPr="00203A68">
              <w:rPr>
                <w:sz w:val="28"/>
                <w:szCs w:val="28"/>
              </w:rPr>
              <w:tab/>
            </w:r>
          </w:p>
        </w:tc>
      </w:tr>
      <w:tr w:rsidR="00012203" w:rsidRPr="00203A68" w:rsidTr="0045074E">
        <w:trPr>
          <w:cantSplit/>
          <w:trHeight w:val="238"/>
          <w:jc w:val="center"/>
        </w:trPr>
        <w:tc>
          <w:tcPr>
            <w:tcW w:w="3437" w:type="dxa"/>
            <w:gridSpan w:val="2"/>
            <w:tcBorders>
              <w:right w:val="nil"/>
            </w:tcBorders>
          </w:tcPr>
          <w:p w:rsidR="00012203" w:rsidRPr="00203A68" w:rsidRDefault="00012203" w:rsidP="0045074E">
            <w:pPr>
              <w:tabs>
                <w:tab w:val="left" w:leader="dot" w:pos="10152"/>
              </w:tabs>
              <w:jc w:val="both"/>
              <w:rPr>
                <w:sz w:val="28"/>
                <w:szCs w:val="28"/>
              </w:rPr>
            </w:pPr>
            <w:r w:rsidRPr="00203A68">
              <w:rPr>
                <w:b/>
                <w:sz w:val="28"/>
                <w:szCs w:val="28"/>
              </w:rPr>
              <w:t>7. Phương thức nhận kết quả đăng ký:</w:t>
            </w:r>
          </w:p>
        </w:tc>
        <w:tc>
          <w:tcPr>
            <w:tcW w:w="6695" w:type="dxa"/>
            <w:gridSpan w:val="4"/>
            <w:tcBorders>
              <w:left w:val="nil"/>
            </w:tcBorders>
            <w:vAlign w:val="center"/>
          </w:tcPr>
          <w:p w:rsidR="00012203" w:rsidRPr="00203A68" w:rsidRDefault="00012203" w:rsidP="0045074E">
            <w:pPr>
              <w:pStyle w:val="-PAGE-"/>
              <w:widowControl w:val="0"/>
              <w:tabs>
                <w:tab w:val="left" w:leader="dot" w:pos="10152"/>
              </w:tabs>
              <w:ind w:left="-18"/>
              <w:jc w:val="both"/>
              <w:rPr>
                <w:sz w:val="28"/>
                <w:szCs w:val="28"/>
              </w:rPr>
            </w:pPr>
            <w:r w:rsidRPr="00203A68">
              <w:rPr>
                <w:sz w:val="28"/>
                <w:szCs w:val="28"/>
                <w:bdr w:val="single" w:sz="4" w:space="0" w:color="auto"/>
              </w:rPr>
              <w:t xml:space="preserve">    </w:t>
            </w:r>
            <w:r w:rsidRPr="00203A68">
              <w:rPr>
                <w:sz w:val="28"/>
                <w:szCs w:val="28"/>
              </w:rPr>
              <w:t xml:space="preserve"> Nhận trực tiếp </w:t>
            </w:r>
          </w:p>
          <w:p w:rsidR="00012203" w:rsidRPr="00203A68" w:rsidRDefault="00012203" w:rsidP="0045074E">
            <w:pPr>
              <w:pStyle w:val="-PAGE-"/>
              <w:widowControl w:val="0"/>
              <w:tabs>
                <w:tab w:val="left" w:leader="dot" w:pos="10152"/>
              </w:tabs>
              <w:ind w:left="-18"/>
              <w:jc w:val="both"/>
              <w:rPr>
                <w:sz w:val="28"/>
                <w:szCs w:val="28"/>
              </w:rPr>
            </w:pPr>
            <w:r w:rsidRPr="00203A68">
              <w:rPr>
                <w:sz w:val="28"/>
                <w:szCs w:val="28"/>
                <w:bdr w:val="single" w:sz="4" w:space="0" w:color="auto"/>
              </w:rPr>
              <w:t xml:space="preserve">    </w:t>
            </w:r>
            <w:r w:rsidRPr="00203A68">
              <w:rPr>
                <w:sz w:val="28"/>
                <w:szCs w:val="28"/>
              </w:rPr>
              <w:t xml:space="preserve"> Nhận qua đường bưu điện (ghi rõ địa chỉ)</w:t>
            </w:r>
          </w:p>
          <w:p w:rsidR="00012203" w:rsidRPr="00203A68" w:rsidRDefault="00012203" w:rsidP="0045074E">
            <w:pPr>
              <w:tabs>
                <w:tab w:val="left" w:leader="dot" w:pos="10152"/>
              </w:tabs>
              <w:jc w:val="both"/>
              <w:rPr>
                <w:sz w:val="28"/>
                <w:szCs w:val="28"/>
              </w:rPr>
            </w:pPr>
            <w:r w:rsidRPr="00203A68">
              <w:rPr>
                <w:sz w:val="28"/>
                <w:szCs w:val="28"/>
              </w:rPr>
              <w:t>……………………………………………………………….</w:t>
            </w:r>
          </w:p>
          <w:p w:rsidR="00012203" w:rsidRPr="00203A68" w:rsidRDefault="00012203" w:rsidP="0045074E">
            <w:pPr>
              <w:tabs>
                <w:tab w:val="left" w:leader="dot" w:pos="10152"/>
              </w:tabs>
              <w:jc w:val="both"/>
              <w:rPr>
                <w:sz w:val="28"/>
                <w:szCs w:val="28"/>
              </w:rPr>
            </w:pPr>
            <w:r w:rsidRPr="00203A68">
              <w:rPr>
                <w:sz w:val="28"/>
                <w:szCs w:val="28"/>
              </w:rPr>
              <w:t>……………………………………………………………….</w:t>
            </w:r>
          </w:p>
        </w:tc>
      </w:tr>
      <w:tr w:rsidR="00012203" w:rsidRPr="00203A68" w:rsidTr="0045074E">
        <w:trPr>
          <w:cantSplit/>
          <w:trHeight w:val="125"/>
          <w:jc w:val="center"/>
        </w:trPr>
        <w:tc>
          <w:tcPr>
            <w:tcW w:w="10132" w:type="dxa"/>
            <w:gridSpan w:val="6"/>
            <w:tcBorders>
              <w:bottom w:val="single" w:sz="4" w:space="0" w:color="auto"/>
            </w:tcBorders>
          </w:tcPr>
          <w:p w:rsidR="00012203" w:rsidRDefault="00012203" w:rsidP="0045074E">
            <w:pPr>
              <w:tabs>
                <w:tab w:val="left" w:pos="2869"/>
                <w:tab w:val="left" w:pos="3294"/>
              </w:tabs>
              <w:jc w:val="both"/>
              <w:rPr>
                <w:b/>
                <w:bCs/>
                <w:i/>
                <w:iCs/>
                <w:sz w:val="28"/>
                <w:szCs w:val="28"/>
              </w:rPr>
            </w:pPr>
            <w:r w:rsidRPr="00203A68">
              <w:rPr>
                <w:sz w:val="28"/>
                <w:szCs w:val="28"/>
              </w:rPr>
              <w:br w:type="page"/>
            </w:r>
            <w:r w:rsidRPr="00203A68">
              <w:rPr>
                <w:b/>
                <w:bCs/>
                <w:i/>
                <w:iCs/>
                <w:sz w:val="28"/>
                <w:szCs w:val="28"/>
              </w:rPr>
              <w:t>Các bên cam đoan những thông tin được kê khai trên đơn này là trung thực, đầy đủ, phù hợp với thoả thuận của các bên và hoàn toàn chịu trách nhiệm trước pháp luật về các thông tin đã kê khai.</w:t>
            </w:r>
          </w:p>
          <w:p w:rsidR="00012203" w:rsidRDefault="00012203" w:rsidP="0045074E">
            <w:pPr>
              <w:jc w:val="both"/>
              <w:rPr>
                <w:bCs/>
                <w:iCs/>
                <w:sz w:val="28"/>
                <w:szCs w:val="28"/>
              </w:rPr>
            </w:pPr>
          </w:p>
          <w:p w:rsidR="00012203" w:rsidRPr="002B6106" w:rsidRDefault="00012203" w:rsidP="0045074E">
            <w:pPr>
              <w:jc w:val="both"/>
              <w:rPr>
                <w:bCs/>
                <w:iCs/>
                <w:sz w:val="28"/>
                <w:szCs w:val="28"/>
              </w:rPr>
            </w:pPr>
          </w:p>
        </w:tc>
      </w:tr>
      <w:tr w:rsidR="00012203" w:rsidRPr="00203A68" w:rsidTr="0045074E">
        <w:trPr>
          <w:trHeight w:val="1090"/>
          <w:jc w:val="center"/>
        </w:trPr>
        <w:tc>
          <w:tcPr>
            <w:tcW w:w="4784" w:type="dxa"/>
            <w:gridSpan w:val="3"/>
            <w:tcBorders>
              <w:top w:val="single" w:sz="4" w:space="0" w:color="auto"/>
              <w:left w:val="single" w:sz="4" w:space="0" w:color="auto"/>
              <w:bottom w:val="single" w:sz="4" w:space="0" w:color="auto"/>
              <w:right w:val="single" w:sz="4" w:space="0" w:color="auto"/>
            </w:tcBorders>
          </w:tcPr>
          <w:p w:rsidR="00012203" w:rsidRPr="00203A68" w:rsidRDefault="00012203" w:rsidP="0045074E">
            <w:pPr>
              <w:tabs>
                <w:tab w:val="left" w:pos="5812"/>
              </w:tabs>
              <w:ind w:left="-91"/>
              <w:jc w:val="center"/>
              <w:rPr>
                <w:b/>
                <w:bCs/>
                <w:sz w:val="28"/>
                <w:szCs w:val="28"/>
              </w:rPr>
            </w:pPr>
            <w:r w:rsidRPr="00203A68">
              <w:rPr>
                <w:b/>
                <w:bCs/>
                <w:sz w:val="28"/>
                <w:szCs w:val="28"/>
              </w:rPr>
              <w:t>BÊN THẾ CHẤP</w:t>
            </w:r>
          </w:p>
          <w:p w:rsidR="00012203" w:rsidRPr="00203A68" w:rsidRDefault="00012203" w:rsidP="0045074E">
            <w:pPr>
              <w:tabs>
                <w:tab w:val="left" w:pos="5812"/>
              </w:tabs>
              <w:ind w:left="-108"/>
              <w:jc w:val="center"/>
              <w:rPr>
                <w:b/>
                <w:bCs/>
                <w:sz w:val="28"/>
                <w:szCs w:val="28"/>
              </w:rPr>
            </w:pPr>
            <w:r w:rsidRPr="00203A68">
              <w:rPr>
                <w:b/>
                <w:bCs/>
                <w:sz w:val="28"/>
                <w:szCs w:val="28"/>
              </w:rPr>
              <w:t>(HOẶC NGƯỜI ĐƯỢC BÊN THẾ CHẤP ỦY QUYỀN)</w:t>
            </w:r>
          </w:p>
          <w:p w:rsidR="00012203" w:rsidRPr="00203A68" w:rsidRDefault="00012203" w:rsidP="0045074E">
            <w:pPr>
              <w:tabs>
                <w:tab w:val="left" w:pos="4395"/>
                <w:tab w:val="left" w:pos="4680"/>
                <w:tab w:val="left" w:pos="6663"/>
                <w:tab w:val="left" w:pos="6946"/>
              </w:tabs>
              <w:jc w:val="center"/>
              <w:rPr>
                <w:i/>
                <w:iCs/>
                <w:sz w:val="28"/>
                <w:szCs w:val="28"/>
              </w:rPr>
            </w:pPr>
            <w:r w:rsidRPr="00203A68">
              <w:rPr>
                <w:i/>
                <w:iCs/>
                <w:sz w:val="28"/>
                <w:szCs w:val="28"/>
              </w:rPr>
              <w:t>(Ký, ghi rõ họ tên và đóng dấu, nếu là tổ chức)</w:t>
            </w:r>
          </w:p>
          <w:p w:rsidR="00012203" w:rsidRPr="00203A68" w:rsidRDefault="00012203" w:rsidP="0045074E">
            <w:pPr>
              <w:tabs>
                <w:tab w:val="left" w:pos="4395"/>
                <w:tab w:val="left" w:pos="4680"/>
                <w:tab w:val="left" w:pos="6663"/>
                <w:tab w:val="left" w:pos="6946"/>
              </w:tabs>
              <w:jc w:val="center"/>
              <w:rPr>
                <w:i/>
                <w:iCs/>
                <w:sz w:val="28"/>
                <w:szCs w:val="28"/>
              </w:rPr>
            </w:pPr>
          </w:p>
          <w:p w:rsidR="00012203" w:rsidRPr="00203A68" w:rsidRDefault="00012203" w:rsidP="0045074E">
            <w:pPr>
              <w:tabs>
                <w:tab w:val="left" w:pos="4395"/>
                <w:tab w:val="left" w:pos="4680"/>
                <w:tab w:val="left" w:pos="6663"/>
                <w:tab w:val="left" w:pos="6946"/>
              </w:tabs>
              <w:jc w:val="center"/>
              <w:rPr>
                <w:i/>
                <w:iCs/>
                <w:sz w:val="28"/>
                <w:szCs w:val="28"/>
              </w:rPr>
            </w:pPr>
          </w:p>
          <w:p w:rsidR="00012203" w:rsidRPr="00203A68" w:rsidRDefault="00012203" w:rsidP="0045074E">
            <w:pPr>
              <w:tabs>
                <w:tab w:val="left" w:pos="4395"/>
                <w:tab w:val="left" w:pos="4680"/>
                <w:tab w:val="left" w:pos="6663"/>
                <w:tab w:val="left" w:pos="6946"/>
              </w:tabs>
              <w:jc w:val="center"/>
              <w:rPr>
                <w:i/>
                <w:iCs/>
                <w:sz w:val="28"/>
                <w:szCs w:val="28"/>
              </w:rPr>
            </w:pPr>
          </w:p>
        </w:tc>
        <w:tc>
          <w:tcPr>
            <w:tcW w:w="5348" w:type="dxa"/>
            <w:gridSpan w:val="3"/>
            <w:tcBorders>
              <w:top w:val="single" w:sz="4" w:space="0" w:color="auto"/>
              <w:left w:val="single" w:sz="4" w:space="0" w:color="auto"/>
              <w:bottom w:val="single" w:sz="4" w:space="0" w:color="auto"/>
              <w:right w:val="single" w:sz="4" w:space="0" w:color="auto"/>
            </w:tcBorders>
          </w:tcPr>
          <w:p w:rsidR="00012203" w:rsidRPr="002B6106" w:rsidRDefault="00012203" w:rsidP="0045074E">
            <w:pPr>
              <w:pStyle w:val="Heading6"/>
              <w:tabs>
                <w:tab w:val="left" w:pos="5812"/>
              </w:tabs>
              <w:spacing w:before="0"/>
              <w:ind w:left="-91"/>
              <w:jc w:val="center"/>
              <w:rPr>
                <w:rFonts w:ascii="Times New Roman" w:hAnsi="Times New Roman"/>
                <w:b/>
                <w:bCs/>
                <w:i w:val="0"/>
                <w:color w:val="auto"/>
                <w:sz w:val="28"/>
                <w:szCs w:val="28"/>
              </w:rPr>
            </w:pPr>
            <w:r w:rsidRPr="002B6106">
              <w:rPr>
                <w:rFonts w:ascii="Times New Roman" w:hAnsi="Times New Roman"/>
                <w:b/>
                <w:i w:val="0"/>
                <w:color w:val="auto"/>
                <w:sz w:val="28"/>
                <w:szCs w:val="28"/>
              </w:rPr>
              <w:t>BÊN NHẬN THẾ CHẤP</w:t>
            </w:r>
          </w:p>
          <w:p w:rsidR="00012203" w:rsidRPr="00203A68" w:rsidRDefault="00012203" w:rsidP="0045074E">
            <w:pPr>
              <w:tabs>
                <w:tab w:val="left" w:pos="5812"/>
              </w:tabs>
              <w:ind w:left="-108"/>
              <w:jc w:val="center"/>
              <w:rPr>
                <w:b/>
                <w:bCs/>
                <w:sz w:val="28"/>
                <w:szCs w:val="28"/>
              </w:rPr>
            </w:pPr>
            <w:r w:rsidRPr="00203A68">
              <w:rPr>
                <w:b/>
                <w:bCs/>
                <w:sz w:val="28"/>
                <w:szCs w:val="28"/>
              </w:rPr>
              <w:t>(HOẶC NGƯỜI ĐƯỢC BÊN NHẬN THẾ CHẤP ỦY QUYỀN/QUẢN TÀI VIÊN)</w:t>
            </w:r>
          </w:p>
          <w:p w:rsidR="00012203" w:rsidRPr="00203A68" w:rsidRDefault="00012203" w:rsidP="0045074E">
            <w:pPr>
              <w:tabs>
                <w:tab w:val="left" w:pos="4395"/>
                <w:tab w:val="left" w:pos="4680"/>
                <w:tab w:val="left" w:pos="6663"/>
                <w:tab w:val="left" w:pos="6946"/>
              </w:tabs>
              <w:ind w:left="342"/>
              <w:jc w:val="center"/>
              <w:rPr>
                <w:i/>
                <w:iCs/>
                <w:sz w:val="28"/>
                <w:szCs w:val="28"/>
              </w:rPr>
            </w:pPr>
            <w:r w:rsidRPr="00203A68">
              <w:rPr>
                <w:i/>
                <w:iCs/>
                <w:sz w:val="28"/>
                <w:szCs w:val="28"/>
              </w:rPr>
              <w:t>(Ký, ghi rõ họ tên và đóng dấu, nếu là tổ chức)</w:t>
            </w:r>
          </w:p>
          <w:p w:rsidR="00012203" w:rsidRPr="00203A68" w:rsidRDefault="00012203" w:rsidP="0045074E">
            <w:pPr>
              <w:tabs>
                <w:tab w:val="left" w:pos="4395"/>
                <w:tab w:val="left" w:pos="4680"/>
                <w:tab w:val="left" w:pos="6663"/>
                <w:tab w:val="left" w:pos="6946"/>
              </w:tabs>
              <w:ind w:left="342"/>
              <w:jc w:val="center"/>
              <w:rPr>
                <w:i/>
                <w:iCs/>
                <w:sz w:val="28"/>
                <w:szCs w:val="28"/>
              </w:rPr>
            </w:pPr>
          </w:p>
          <w:p w:rsidR="00012203" w:rsidRPr="00203A68" w:rsidRDefault="00012203" w:rsidP="0045074E">
            <w:pPr>
              <w:tabs>
                <w:tab w:val="left" w:pos="4395"/>
                <w:tab w:val="left" w:pos="4680"/>
                <w:tab w:val="left" w:pos="6663"/>
                <w:tab w:val="left" w:pos="6946"/>
              </w:tabs>
              <w:ind w:left="342"/>
              <w:jc w:val="center"/>
              <w:rPr>
                <w:i/>
                <w:iCs/>
                <w:sz w:val="28"/>
                <w:szCs w:val="28"/>
              </w:rPr>
            </w:pPr>
          </w:p>
        </w:tc>
      </w:tr>
      <w:tr w:rsidR="00012203" w:rsidRPr="00203A68" w:rsidTr="0045074E">
        <w:trPr>
          <w:trHeight w:val="125"/>
          <w:jc w:val="center"/>
        </w:trPr>
        <w:tc>
          <w:tcPr>
            <w:tcW w:w="10132" w:type="dxa"/>
            <w:gridSpan w:val="6"/>
            <w:tcBorders>
              <w:top w:val="single" w:sz="4" w:space="0" w:color="auto"/>
            </w:tcBorders>
            <w:shd w:val="clear" w:color="auto" w:fill="E6E6E6"/>
          </w:tcPr>
          <w:p w:rsidR="00012203" w:rsidRPr="00203A68" w:rsidRDefault="00012203" w:rsidP="0045074E">
            <w:pPr>
              <w:ind w:left="-91"/>
              <w:jc w:val="both"/>
              <w:rPr>
                <w:sz w:val="28"/>
                <w:szCs w:val="28"/>
              </w:rPr>
            </w:pPr>
            <w:r w:rsidRPr="00203A68">
              <w:rPr>
                <w:sz w:val="28"/>
                <w:szCs w:val="28"/>
              </w:rPr>
              <w:br w:type="page"/>
            </w:r>
            <w:r w:rsidRPr="00203A68">
              <w:rPr>
                <w:b/>
                <w:bCs/>
                <w:sz w:val="28"/>
                <w:szCs w:val="28"/>
              </w:rPr>
              <w:t>PHẦN CHỨNG NHẬN CỦA CƠ QUAN ĐĂNG KÝ</w:t>
            </w:r>
            <w:r w:rsidRPr="00203A68">
              <w:rPr>
                <w:sz w:val="28"/>
                <w:szCs w:val="28"/>
              </w:rPr>
              <w:t xml:space="preserve"> </w:t>
            </w:r>
          </w:p>
        </w:tc>
      </w:tr>
      <w:tr w:rsidR="00012203" w:rsidRPr="00203A68" w:rsidTr="0045074E">
        <w:trPr>
          <w:cantSplit/>
          <w:trHeight w:val="3185"/>
          <w:jc w:val="center"/>
        </w:trPr>
        <w:tc>
          <w:tcPr>
            <w:tcW w:w="10132" w:type="dxa"/>
            <w:gridSpan w:val="6"/>
          </w:tcPr>
          <w:p w:rsidR="00012203" w:rsidRPr="00203A68" w:rsidRDefault="00012203" w:rsidP="0045074E">
            <w:pPr>
              <w:tabs>
                <w:tab w:val="left" w:pos="4003"/>
                <w:tab w:val="left" w:leader="dot" w:pos="10152"/>
              </w:tabs>
              <w:jc w:val="both"/>
              <w:rPr>
                <w:sz w:val="28"/>
                <w:szCs w:val="28"/>
              </w:rPr>
            </w:pPr>
            <w:r w:rsidRPr="00203A68">
              <w:rPr>
                <w:b/>
                <w:bCs/>
                <w:sz w:val="28"/>
                <w:szCs w:val="28"/>
              </w:rPr>
              <w:lastRenderedPageBreak/>
              <w:t>Văn phòng Đăng ký đất đai:</w:t>
            </w:r>
            <w:r w:rsidRPr="00203A68">
              <w:rPr>
                <w:bCs/>
                <w:sz w:val="28"/>
                <w:szCs w:val="28"/>
              </w:rPr>
              <w:t>...…...</w:t>
            </w:r>
            <w:r w:rsidRPr="00203A68">
              <w:rPr>
                <w:sz w:val="28"/>
                <w:szCs w:val="28"/>
              </w:rPr>
              <w:tab/>
            </w:r>
          </w:p>
          <w:p w:rsidR="00012203" w:rsidRPr="00203A68" w:rsidRDefault="00012203" w:rsidP="0045074E">
            <w:pPr>
              <w:tabs>
                <w:tab w:val="left" w:leader="dot" w:pos="10152"/>
              </w:tabs>
              <w:jc w:val="both"/>
              <w:rPr>
                <w:b/>
                <w:bCs/>
                <w:sz w:val="28"/>
                <w:szCs w:val="28"/>
              </w:rPr>
            </w:pPr>
            <w:r w:rsidRPr="00203A68">
              <w:rPr>
                <w:sz w:val="28"/>
                <w:szCs w:val="28"/>
              </w:rPr>
              <w:tab/>
            </w:r>
          </w:p>
          <w:p w:rsidR="00012203" w:rsidRPr="00203A68" w:rsidRDefault="00012203" w:rsidP="0045074E">
            <w:pPr>
              <w:tabs>
                <w:tab w:val="left" w:leader="dot" w:pos="9360"/>
              </w:tabs>
              <w:jc w:val="both"/>
              <w:rPr>
                <w:b/>
                <w:bCs/>
                <w:sz w:val="28"/>
                <w:szCs w:val="28"/>
              </w:rPr>
            </w:pPr>
            <w:r w:rsidRPr="00203A68">
              <w:rPr>
                <w:b/>
                <w:bCs/>
                <w:sz w:val="28"/>
                <w:szCs w:val="28"/>
              </w:rPr>
              <w:t xml:space="preserve">Chứng nhận đã đăng ký </w:t>
            </w:r>
          </w:p>
          <w:p w:rsidR="00012203" w:rsidRPr="00203A68" w:rsidRDefault="00012203" w:rsidP="0045074E">
            <w:pPr>
              <w:tabs>
                <w:tab w:val="left" w:leader="dot" w:pos="9360"/>
              </w:tabs>
              <w:jc w:val="both"/>
              <w:rPr>
                <w:bCs/>
                <w:sz w:val="28"/>
                <w:szCs w:val="28"/>
              </w:rPr>
            </w:pPr>
            <w:r w:rsidRPr="00203A68">
              <w:rPr>
                <w:sz w:val="28"/>
                <w:szCs w:val="28"/>
                <w:bdr w:val="single" w:sz="4" w:space="0" w:color="auto"/>
              </w:rPr>
              <w:t xml:space="preserve">    </w:t>
            </w:r>
            <w:r w:rsidRPr="00203A68">
              <w:rPr>
                <w:sz w:val="28"/>
                <w:szCs w:val="28"/>
              </w:rPr>
              <w:t xml:space="preserve"> T</w:t>
            </w:r>
            <w:r w:rsidRPr="00203A68">
              <w:rPr>
                <w:bCs/>
                <w:sz w:val="28"/>
                <w:szCs w:val="28"/>
              </w:rPr>
              <w:t>hay đổi nội dung thế chấp đã đăng ký</w:t>
            </w:r>
          </w:p>
          <w:p w:rsidR="00012203" w:rsidRPr="00203A68" w:rsidRDefault="00012203" w:rsidP="0045074E">
            <w:pPr>
              <w:tabs>
                <w:tab w:val="left" w:leader="dot" w:pos="9360"/>
              </w:tabs>
              <w:jc w:val="both"/>
              <w:rPr>
                <w:sz w:val="28"/>
                <w:szCs w:val="28"/>
              </w:rPr>
            </w:pPr>
            <w:r w:rsidRPr="00203A68">
              <w:rPr>
                <w:sz w:val="28"/>
                <w:szCs w:val="28"/>
                <w:bdr w:val="single" w:sz="4" w:space="0" w:color="auto"/>
              </w:rPr>
              <w:t xml:space="preserve">    </w:t>
            </w:r>
            <w:r w:rsidRPr="00203A68">
              <w:rPr>
                <w:sz w:val="28"/>
                <w:szCs w:val="28"/>
              </w:rPr>
              <w:t xml:space="preserve"> Sửa chữa sai sót do lỗi của người yêu cầu đăng ký</w:t>
            </w:r>
          </w:p>
          <w:p w:rsidR="00012203" w:rsidRPr="00203A68" w:rsidRDefault="00012203" w:rsidP="0045074E">
            <w:pPr>
              <w:tabs>
                <w:tab w:val="left" w:leader="dot" w:pos="9360"/>
              </w:tabs>
              <w:jc w:val="both"/>
              <w:rPr>
                <w:bCs/>
                <w:sz w:val="28"/>
                <w:szCs w:val="28"/>
              </w:rPr>
            </w:pPr>
            <w:r w:rsidRPr="00203A68">
              <w:rPr>
                <w:sz w:val="28"/>
                <w:szCs w:val="28"/>
                <w:bdr w:val="single" w:sz="4" w:space="0" w:color="auto"/>
              </w:rPr>
              <w:t xml:space="preserve">    </w:t>
            </w:r>
            <w:r w:rsidRPr="00203A68">
              <w:rPr>
                <w:sz w:val="28"/>
                <w:szCs w:val="28"/>
              </w:rPr>
              <w:t xml:space="preserve"> Sửa chữa sai sót do lỗi của người thực hiện đăng ký</w:t>
            </w:r>
          </w:p>
          <w:p w:rsidR="00012203" w:rsidRDefault="00012203" w:rsidP="0045074E">
            <w:pPr>
              <w:tabs>
                <w:tab w:val="left" w:leader="dot" w:pos="9360"/>
              </w:tabs>
              <w:jc w:val="both"/>
              <w:rPr>
                <w:b/>
                <w:bCs/>
                <w:sz w:val="28"/>
                <w:szCs w:val="28"/>
              </w:rPr>
            </w:pPr>
            <w:r w:rsidRPr="00203A68">
              <w:rPr>
                <w:b/>
                <w:bCs/>
                <w:sz w:val="28"/>
                <w:szCs w:val="28"/>
              </w:rPr>
              <w:t xml:space="preserve"> tại thời điểm …. giờ…. phút, ngày…. tháng…. năm…..</w:t>
            </w:r>
          </w:p>
          <w:p w:rsidR="00012203" w:rsidRDefault="00012203" w:rsidP="0045074E">
            <w:pPr>
              <w:tabs>
                <w:tab w:val="left" w:leader="dot" w:pos="9360"/>
              </w:tabs>
              <w:jc w:val="both"/>
              <w:rPr>
                <w:b/>
                <w:bCs/>
                <w:sz w:val="28"/>
                <w:szCs w:val="28"/>
              </w:rPr>
            </w:pPr>
          </w:p>
          <w:tbl>
            <w:tblPr>
              <w:tblStyle w:val="TableGrid"/>
              <w:tblW w:w="10102"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051"/>
              <w:gridCol w:w="5051"/>
            </w:tblGrid>
            <w:tr w:rsidR="00012203" w:rsidRPr="00284843" w:rsidTr="0045074E">
              <w:trPr>
                <w:trHeight w:val="544"/>
              </w:trPr>
              <w:tc>
                <w:tcPr>
                  <w:tcW w:w="5051" w:type="dxa"/>
                </w:tcPr>
                <w:p w:rsidR="00012203" w:rsidRDefault="00012203" w:rsidP="0045074E">
                  <w:pPr>
                    <w:tabs>
                      <w:tab w:val="left" w:leader="dot" w:pos="9360"/>
                    </w:tabs>
                    <w:jc w:val="both"/>
                    <w:rPr>
                      <w:bCs/>
                      <w:sz w:val="28"/>
                      <w:szCs w:val="28"/>
                    </w:rPr>
                  </w:pPr>
                </w:p>
              </w:tc>
              <w:tc>
                <w:tcPr>
                  <w:tcW w:w="5051" w:type="dxa"/>
                </w:tcPr>
                <w:p w:rsidR="00012203" w:rsidRDefault="00012203" w:rsidP="0045074E">
                  <w:pPr>
                    <w:tabs>
                      <w:tab w:val="left" w:leader="dot" w:pos="2700"/>
                      <w:tab w:val="left" w:leader="dot" w:pos="4050"/>
                      <w:tab w:val="left" w:leader="dot" w:pos="5850"/>
                      <w:tab w:val="left" w:leader="dot" w:pos="7020"/>
                      <w:tab w:val="left" w:leader="dot" w:pos="8280"/>
                      <w:tab w:val="left" w:leader="dot" w:pos="9702"/>
                    </w:tabs>
                    <w:jc w:val="center"/>
                    <w:rPr>
                      <w:bCs/>
                      <w:i/>
                      <w:iCs/>
                      <w:sz w:val="28"/>
                      <w:szCs w:val="28"/>
                    </w:rPr>
                  </w:pPr>
                  <w:r w:rsidRPr="00284843">
                    <w:rPr>
                      <w:bCs/>
                      <w:i/>
                      <w:iCs/>
                      <w:sz w:val="28"/>
                      <w:szCs w:val="28"/>
                    </w:rPr>
                    <w:t>……, ngày</w:t>
                  </w:r>
                  <w:r w:rsidRPr="00284843">
                    <w:rPr>
                      <w:sz w:val="28"/>
                      <w:szCs w:val="28"/>
                    </w:rPr>
                    <w:t xml:space="preserve"> …</w:t>
                  </w:r>
                  <w:r w:rsidRPr="00284843">
                    <w:rPr>
                      <w:bCs/>
                      <w:i/>
                      <w:iCs/>
                      <w:sz w:val="28"/>
                      <w:szCs w:val="28"/>
                    </w:rPr>
                    <w:t xml:space="preserve"> tháng … năm …</w:t>
                  </w:r>
                </w:p>
                <w:p w:rsidR="00012203" w:rsidRPr="00284843" w:rsidRDefault="00012203" w:rsidP="0045074E">
                  <w:pPr>
                    <w:tabs>
                      <w:tab w:val="left" w:leader="dot" w:pos="2700"/>
                      <w:tab w:val="left" w:leader="dot" w:pos="4050"/>
                      <w:tab w:val="left" w:leader="dot" w:pos="5850"/>
                      <w:tab w:val="left" w:leader="dot" w:pos="7020"/>
                      <w:tab w:val="left" w:leader="dot" w:pos="8280"/>
                      <w:tab w:val="left" w:leader="dot" w:pos="9702"/>
                    </w:tabs>
                    <w:jc w:val="center"/>
                    <w:rPr>
                      <w:b/>
                      <w:bCs/>
                      <w:sz w:val="28"/>
                      <w:szCs w:val="28"/>
                    </w:rPr>
                  </w:pPr>
                  <w:r w:rsidRPr="00284843">
                    <w:rPr>
                      <w:b/>
                      <w:bCs/>
                      <w:sz w:val="28"/>
                      <w:szCs w:val="28"/>
                    </w:rPr>
                    <w:t>THỦ TRƯỞNG CƠ QUAN ĐĂNG KÝ</w:t>
                  </w:r>
                </w:p>
                <w:p w:rsidR="00012203" w:rsidRPr="00284843" w:rsidRDefault="00012203" w:rsidP="0045074E">
                  <w:pPr>
                    <w:tabs>
                      <w:tab w:val="left" w:leader="dot" w:pos="2700"/>
                      <w:tab w:val="left" w:leader="dot" w:pos="4050"/>
                      <w:tab w:val="left" w:leader="dot" w:pos="5850"/>
                      <w:tab w:val="left" w:leader="dot" w:pos="7020"/>
                      <w:tab w:val="left" w:leader="dot" w:pos="8280"/>
                      <w:tab w:val="left" w:leader="dot" w:pos="9702"/>
                    </w:tabs>
                    <w:jc w:val="center"/>
                    <w:rPr>
                      <w:bCs/>
                      <w:i/>
                      <w:iCs/>
                      <w:sz w:val="28"/>
                      <w:szCs w:val="28"/>
                    </w:rPr>
                  </w:pPr>
                  <w:r w:rsidRPr="00284843">
                    <w:rPr>
                      <w:bCs/>
                      <w:i/>
                      <w:iCs/>
                      <w:sz w:val="28"/>
                      <w:szCs w:val="28"/>
                    </w:rPr>
                    <w:t>(Ghi rõ chức danh, họ tên, ký và đóng dấu)</w:t>
                  </w:r>
                </w:p>
                <w:p w:rsidR="00012203" w:rsidRPr="00284843" w:rsidRDefault="00012203" w:rsidP="0045074E">
                  <w:pPr>
                    <w:tabs>
                      <w:tab w:val="left" w:leader="dot" w:pos="9360"/>
                    </w:tabs>
                    <w:jc w:val="center"/>
                    <w:rPr>
                      <w:bCs/>
                      <w:sz w:val="28"/>
                      <w:szCs w:val="28"/>
                    </w:rPr>
                  </w:pPr>
                </w:p>
              </w:tc>
            </w:tr>
          </w:tbl>
          <w:p w:rsidR="00012203" w:rsidRPr="00203A68" w:rsidRDefault="00012203" w:rsidP="0045074E">
            <w:pPr>
              <w:tabs>
                <w:tab w:val="left" w:leader="dot" w:pos="2700"/>
                <w:tab w:val="left" w:leader="dot" w:pos="4050"/>
                <w:tab w:val="left" w:leader="dot" w:pos="6210"/>
                <w:tab w:val="left" w:leader="dot" w:pos="7740"/>
                <w:tab w:val="left" w:leader="dot" w:pos="9702"/>
              </w:tabs>
              <w:jc w:val="both"/>
              <w:rPr>
                <w:b/>
                <w:bCs/>
                <w:sz w:val="28"/>
                <w:szCs w:val="28"/>
              </w:rPr>
            </w:pPr>
            <w:r w:rsidRPr="00203A68">
              <w:rPr>
                <w:b/>
                <w:bCs/>
                <w:strike/>
                <w:sz w:val="28"/>
                <w:szCs w:val="28"/>
              </w:rPr>
              <w:t xml:space="preserve">                     </w:t>
            </w:r>
          </w:p>
        </w:tc>
      </w:tr>
    </w:tbl>
    <w:p w:rsidR="00012203" w:rsidRDefault="00012203" w:rsidP="00012203">
      <w:pPr>
        <w:pStyle w:val="EndnoteText"/>
        <w:ind w:firstLine="720"/>
        <w:jc w:val="both"/>
        <w:rPr>
          <w:b/>
          <w:bCs/>
          <w:sz w:val="28"/>
          <w:szCs w:val="28"/>
        </w:rPr>
      </w:pPr>
      <w:r w:rsidRPr="00203A68">
        <w:rPr>
          <w:b/>
          <w:bCs/>
          <w:sz w:val="28"/>
          <w:szCs w:val="28"/>
        </w:rPr>
        <w:t>HƯỚNG DẪN KÊ KHAI</w:t>
      </w:r>
      <w:r>
        <w:rPr>
          <w:b/>
          <w:bCs/>
          <w:sz w:val="28"/>
          <w:szCs w:val="28"/>
        </w:rPr>
        <w:t>:</w:t>
      </w:r>
    </w:p>
    <w:p w:rsidR="00012203" w:rsidRDefault="00012203" w:rsidP="00012203">
      <w:pPr>
        <w:pStyle w:val="EndnoteText"/>
        <w:ind w:firstLine="720"/>
        <w:jc w:val="both"/>
        <w:rPr>
          <w:b/>
          <w:sz w:val="28"/>
          <w:szCs w:val="28"/>
        </w:rPr>
      </w:pPr>
      <w:r w:rsidRPr="00203A68">
        <w:rPr>
          <w:b/>
          <w:sz w:val="28"/>
          <w:szCs w:val="28"/>
        </w:rPr>
        <w:t>1. Hướng dẫn chung</w:t>
      </w:r>
      <w:r>
        <w:rPr>
          <w:b/>
          <w:sz w:val="28"/>
          <w:szCs w:val="28"/>
        </w:rPr>
        <w:t>:</w:t>
      </w:r>
    </w:p>
    <w:p w:rsidR="00012203" w:rsidRDefault="00012203" w:rsidP="00012203">
      <w:pPr>
        <w:pStyle w:val="EndnoteText"/>
        <w:ind w:firstLine="720"/>
        <w:jc w:val="both"/>
        <w:rPr>
          <w:sz w:val="28"/>
          <w:szCs w:val="28"/>
          <w:lang w:val="nl-NL"/>
        </w:rPr>
      </w:pPr>
      <w:r w:rsidRPr="00203A68">
        <w:rPr>
          <w:sz w:val="28"/>
          <w:szCs w:val="28"/>
          <w:lang w:val="nl-NL"/>
        </w:rPr>
        <w:t>1.1. Nội dung kê khai rõ ràng, không tẩy xóa.</w:t>
      </w:r>
    </w:p>
    <w:p w:rsidR="00012203" w:rsidRDefault="00012203" w:rsidP="00012203">
      <w:pPr>
        <w:pStyle w:val="EndnoteText"/>
        <w:ind w:firstLine="720"/>
        <w:jc w:val="both"/>
        <w:rPr>
          <w:sz w:val="28"/>
          <w:szCs w:val="28"/>
          <w:lang w:val="nl-NL"/>
        </w:rPr>
      </w:pPr>
      <w:r w:rsidRPr="00203A68">
        <w:rPr>
          <w:sz w:val="28"/>
          <w:szCs w:val="28"/>
          <w:lang w:val="nl-NL"/>
        </w:rPr>
        <w:t>1.2. Đối với phần kê khai mà có nhiều lựa chọn khác nhau thì đánh dấu (X) vào ô vuông tương ứng với nội dung lựa chọn</w:t>
      </w:r>
      <w:r>
        <w:rPr>
          <w:sz w:val="28"/>
          <w:szCs w:val="28"/>
          <w:lang w:val="nl-NL"/>
        </w:rPr>
        <w:t>.</w:t>
      </w:r>
    </w:p>
    <w:p w:rsidR="00012203" w:rsidRDefault="00012203" w:rsidP="00012203">
      <w:pPr>
        <w:pStyle w:val="EndnoteText"/>
        <w:ind w:firstLine="720"/>
        <w:jc w:val="both"/>
        <w:rPr>
          <w:b/>
          <w:sz w:val="28"/>
          <w:szCs w:val="28"/>
          <w:lang w:val="nl-NL"/>
        </w:rPr>
      </w:pPr>
      <w:r w:rsidRPr="00203A68">
        <w:rPr>
          <w:b/>
          <w:sz w:val="28"/>
          <w:szCs w:val="28"/>
          <w:lang w:val="nl-NL"/>
        </w:rPr>
        <w:t>2. Tại khoản 1: Người yêu cầu đăng ký thay đổi:</w:t>
      </w:r>
    </w:p>
    <w:p w:rsidR="00012203" w:rsidRDefault="00012203" w:rsidP="00012203">
      <w:pPr>
        <w:pStyle w:val="EndnoteText"/>
        <w:ind w:firstLine="720"/>
        <w:jc w:val="both"/>
        <w:rPr>
          <w:sz w:val="28"/>
          <w:szCs w:val="28"/>
          <w:lang w:val="nl-NL"/>
        </w:rPr>
      </w:pPr>
      <w:r w:rsidRPr="00203A68">
        <w:rPr>
          <w:sz w:val="28"/>
          <w:szCs w:val="28"/>
          <w:lang w:val="nl-NL"/>
        </w:rPr>
        <w:t>2.1. Người yêu cầu đăng ký thay đổi thuộc trường hợp nào trong số 04 trường hợp liệt kê tại khoản này thì đánh dấu (X) vào ô tương ứng với trường hợp đó.</w:t>
      </w:r>
    </w:p>
    <w:p w:rsidR="00012203" w:rsidRDefault="00012203" w:rsidP="00012203">
      <w:pPr>
        <w:pStyle w:val="EndnoteText"/>
        <w:ind w:firstLine="720"/>
        <w:jc w:val="both"/>
        <w:rPr>
          <w:sz w:val="28"/>
          <w:szCs w:val="28"/>
          <w:lang w:val="nl-NL"/>
        </w:rPr>
      </w:pPr>
      <w:r w:rsidRPr="00203A68">
        <w:rPr>
          <w:sz w:val="28"/>
          <w:szCs w:val="28"/>
          <w:lang w:val="nl-NL"/>
        </w:rPr>
        <w:t xml:space="preserve">2.2. </w:t>
      </w:r>
      <w:r w:rsidRPr="00203A68">
        <w:rPr>
          <w:iCs/>
          <w:sz w:val="28"/>
          <w:szCs w:val="28"/>
          <w:lang w:val="vi-VN"/>
        </w:rPr>
        <w:t>Tại</w:t>
      </w:r>
      <w:r w:rsidRPr="00203A68">
        <w:rPr>
          <w:iCs/>
          <w:sz w:val="28"/>
          <w:szCs w:val="28"/>
          <w:lang w:val="nl-NL"/>
        </w:rPr>
        <w:t xml:space="preserve"> điểm</w:t>
      </w:r>
      <w:r w:rsidRPr="00203A68">
        <w:rPr>
          <w:iCs/>
          <w:sz w:val="28"/>
          <w:szCs w:val="28"/>
          <w:lang w:val="vi-VN"/>
        </w:rPr>
        <w:t xml:space="preserve"> 1.4: Nếu </w:t>
      </w:r>
      <w:r w:rsidRPr="00203A68">
        <w:rPr>
          <w:iCs/>
          <w:sz w:val="28"/>
          <w:szCs w:val="28"/>
          <w:lang w:val="nl-NL"/>
        </w:rPr>
        <w:t>n</w:t>
      </w:r>
      <w:r w:rsidRPr="00203A68">
        <w:rPr>
          <w:sz w:val="28"/>
          <w:szCs w:val="28"/>
          <w:lang w:val="nl-NL"/>
        </w:rPr>
        <w:t>gười yêu cầu đăng ký thay đổi nội</w:t>
      </w:r>
      <w:r w:rsidRPr="00203A68">
        <w:rPr>
          <w:iCs/>
          <w:sz w:val="28"/>
          <w:szCs w:val="28"/>
          <w:lang w:val="vi-VN"/>
        </w:rPr>
        <w:t xml:space="preserve"> </w:t>
      </w:r>
      <w:r w:rsidRPr="00203A68">
        <w:rPr>
          <w:iCs/>
          <w:sz w:val="28"/>
          <w:szCs w:val="28"/>
          <w:lang w:val="nl-NL"/>
        </w:rPr>
        <w:t xml:space="preserve">dung </w:t>
      </w:r>
      <w:r w:rsidRPr="00203A68">
        <w:rPr>
          <w:iCs/>
          <w:sz w:val="28"/>
          <w:szCs w:val="28"/>
          <w:lang w:val="vi-VN"/>
        </w:rPr>
        <w:t xml:space="preserve">thế chấp đã đăng ký là cá nhân trong nước thì </w:t>
      </w:r>
      <w:r w:rsidRPr="00203A68">
        <w:rPr>
          <w:iCs/>
          <w:sz w:val="28"/>
          <w:szCs w:val="28"/>
          <w:lang w:val="nl-NL"/>
        </w:rPr>
        <w:t>kê khai về</w:t>
      </w:r>
      <w:r w:rsidRPr="00203A68">
        <w:rPr>
          <w:iCs/>
          <w:sz w:val="28"/>
          <w:szCs w:val="28"/>
          <w:lang w:val="vi-VN"/>
        </w:rPr>
        <w:t xml:space="preserve"> chứng minh nhân dân</w:t>
      </w:r>
      <w:r w:rsidRPr="00203A68">
        <w:rPr>
          <w:iCs/>
          <w:sz w:val="28"/>
          <w:szCs w:val="28"/>
          <w:lang w:val="nl-NL"/>
        </w:rPr>
        <w:t>, căn cước công dân hoặc chứng minh quân đội nhân dân</w:t>
      </w:r>
      <w:r w:rsidRPr="00203A68">
        <w:rPr>
          <w:iCs/>
          <w:sz w:val="28"/>
          <w:szCs w:val="28"/>
          <w:lang w:val="vi-VN"/>
        </w:rPr>
        <w:t>; người Việt Nam định cư ở nước ngoài, cá nhân nước ngoài thì kê khai về hộ chiếu; nếu là tổ chức thì kê khai về Giấy chứng nhận</w:t>
      </w:r>
      <w:r w:rsidRPr="00203A68">
        <w:rPr>
          <w:iCs/>
          <w:sz w:val="28"/>
          <w:szCs w:val="28"/>
          <w:lang w:val="nl-NL"/>
        </w:rPr>
        <w:t xml:space="preserve"> (GCN)</w:t>
      </w:r>
      <w:r w:rsidRPr="00203A68">
        <w:rPr>
          <w:iCs/>
          <w:sz w:val="28"/>
          <w:szCs w:val="28"/>
          <w:lang w:val="vi-VN"/>
        </w:rPr>
        <w:t xml:space="preserve"> đăng ký </w:t>
      </w:r>
      <w:r w:rsidRPr="00203A68">
        <w:rPr>
          <w:sz w:val="28"/>
          <w:szCs w:val="28"/>
          <w:lang w:val="nl-NL"/>
        </w:rPr>
        <w:t xml:space="preserve">doanh nghiệp, GCN đăng ký hoạt động chi nhánh, văn phòng đại diện/Giấy phép (GP) thành lập và hoạt động </w:t>
      </w:r>
      <w:r w:rsidRPr="00203A68">
        <w:rPr>
          <w:iCs/>
          <w:sz w:val="28"/>
          <w:szCs w:val="28"/>
          <w:lang w:val="vi-VN"/>
        </w:rPr>
        <w:t>hoặc Quyết định thành lập hoặc G</w:t>
      </w:r>
      <w:r w:rsidRPr="00203A68">
        <w:rPr>
          <w:iCs/>
          <w:sz w:val="28"/>
          <w:szCs w:val="28"/>
          <w:lang w:val="nl-NL"/>
        </w:rPr>
        <w:t>P</w:t>
      </w:r>
      <w:r w:rsidRPr="00203A68">
        <w:rPr>
          <w:iCs/>
          <w:sz w:val="28"/>
          <w:szCs w:val="28"/>
          <w:lang w:val="vi-VN"/>
        </w:rPr>
        <w:t xml:space="preserve"> đầu tư</w:t>
      </w:r>
      <w:r w:rsidRPr="00203A68">
        <w:rPr>
          <w:iCs/>
          <w:sz w:val="28"/>
          <w:szCs w:val="28"/>
          <w:lang w:val="nl-NL"/>
        </w:rPr>
        <w:t>,</w:t>
      </w:r>
      <w:r w:rsidRPr="00203A68">
        <w:rPr>
          <w:sz w:val="28"/>
          <w:szCs w:val="28"/>
          <w:lang w:val="nl-NL"/>
        </w:rPr>
        <w:t xml:space="preserve"> GCN đầu tư, GCN đăng ký đầu tư.</w:t>
      </w:r>
    </w:p>
    <w:p w:rsidR="00012203" w:rsidRDefault="00012203" w:rsidP="00012203">
      <w:pPr>
        <w:pStyle w:val="EndnoteText"/>
        <w:ind w:firstLine="720"/>
        <w:jc w:val="both"/>
        <w:rPr>
          <w:b/>
          <w:sz w:val="28"/>
          <w:szCs w:val="28"/>
          <w:lang w:val="nl-NL"/>
        </w:rPr>
      </w:pPr>
      <w:r w:rsidRPr="00203A68">
        <w:rPr>
          <w:b/>
          <w:sz w:val="28"/>
          <w:szCs w:val="28"/>
          <w:lang w:val="nl-NL"/>
        </w:rPr>
        <w:t xml:space="preserve">3. Tại khoản 2: Tài sản đã đăng ký thế chấp: </w:t>
      </w:r>
    </w:p>
    <w:p w:rsidR="00012203" w:rsidRDefault="00012203" w:rsidP="00012203">
      <w:pPr>
        <w:pStyle w:val="EndnoteText"/>
        <w:ind w:firstLine="720"/>
        <w:jc w:val="both"/>
        <w:rPr>
          <w:sz w:val="28"/>
          <w:szCs w:val="28"/>
          <w:lang w:val="nl-NL"/>
        </w:rPr>
      </w:pPr>
      <w:r w:rsidRPr="00203A68">
        <w:rPr>
          <w:sz w:val="28"/>
          <w:szCs w:val="28"/>
          <w:lang w:val="nl-NL"/>
        </w:rPr>
        <w:t>3.1. Kê khai về tài sản đã đăng ký thế chấp đúng như nội dung trong đơn yêu cầu đăng ký thế chấp đã kê khai trước đó.</w:t>
      </w:r>
    </w:p>
    <w:p w:rsidR="00012203" w:rsidRDefault="00012203" w:rsidP="00012203">
      <w:pPr>
        <w:pStyle w:val="EndnoteText"/>
        <w:ind w:firstLine="720"/>
        <w:jc w:val="both"/>
        <w:rPr>
          <w:sz w:val="28"/>
          <w:szCs w:val="28"/>
          <w:lang w:val="nl-NL"/>
        </w:rPr>
      </w:pPr>
      <w:r w:rsidRPr="00203A68">
        <w:rPr>
          <w:sz w:val="28"/>
          <w:szCs w:val="28"/>
          <w:lang w:val="nl-NL"/>
        </w:rPr>
        <w:t>3.2. Trường hợp trong mẫu số 02/ĐKTĐ-SCSS không còn chỗ ghi nội dung kê khai về tài sản đã đăng ký thế chấp thì sử dụng mẫu số 07/BSTS.</w:t>
      </w:r>
    </w:p>
    <w:p w:rsidR="00012203" w:rsidRDefault="00012203" w:rsidP="00012203">
      <w:pPr>
        <w:pStyle w:val="EndnoteText"/>
        <w:ind w:firstLine="720"/>
        <w:jc w:val="both"/>
        <w:rPr>
          <w:b/>
          <w:sz w:val="28"/>
          <w:szCs w:val="28"/>
          <w:lang w:val="nl-NL"/>
        </w:rPr>
      </w:pPr>
      <w:r w:rsidRPr="00203A68">
        <w:rPr>
          <w:b/>
          <w:sz w:val="28"/>
          <w:szCs w:val="28"/>
          <w:lang w:val="nl-NL"/>
        </w:rPr>
        <w:t>4. Tại khoản 4: Nội dung yêu cầu thay đổi:</w:t>
      </w:r>
    </w:p>
    <w:p w:rsidR="00012203" w:rsidRDefault="00012203" w:rsidP="00012203">
      <w:pPr>
        <w:pStyle w:val="EndnoteText"/>
        <w:ind w:firstLine="720"/>
        <w:jc w:val="both"/>
        <w:rPr>
          <w:sz w:val="28"/>
          <w:szCs w:val="28"/>
          <w:lang w:val="nl-NL"/>
        </w:rPr>
      </w:pPr>
      <w:r w:rsidRPr="00203A68">
        <w:rPr>
          <w:sz w:val="28"/>
          <w:szCs w:val="28"/>
          <w:lang w:val="nl-NL"/>
        </w:rPr>
        <w:t>4.1. Trường hợp thay đổi một trong các bên thế chấp thì phải ghi đầy đủ các thông tin về bên thế chấp mới đó phù hợp với hợp đồng thế chấp, cụ thể:</w:t>
      </w:r>
    </w:p>
    <w:p w:rsidR="00012203" w:rsidRDefault="00012203" w:rsidP="00012203">
      <w:pPr>
        <w:pStyle w:val="EndnoteText"/>
        <w:ind w:firstLine="720"/>
        <w:jc w:val="both"/>
        <w:rPr>
          <w:sz w:val="28"/>
          <w:szCs w:val="28"/>
        </w:rPr>
      </w:pPr>
      <w:r w:rsidRPr="00203A68">
        <w:rPr>
          <w:sz w:val="28"/>
          <w:szCs w:val="28"/>
          <w:lang w:val="vi-VN"/>
        </w:rPr>
        <w:t xml:space="preserve">a) Đối với cá nhân là người Việt Nam ở trong nước thì kê khai về chứng minh nhân dân, </w:t>
      </w:r>
      <w:r w:rsidRPr="00203A68">
        <w:rPr>
          <w:iCs/>
          <w:sz w:val="28"/>
          <w:szCs w:val="28"/>
          <w:lang w:val="vi-VN"/>
        </w:rPr>
        <w:t>căn cước công dân hoặc chứng minh quân đội nhân dân</w:t>
      </w:r>
      <w:r w:rsidRPr="00203A68">
        <w:rPr>
          <w:sz w:val="28"/>
          <w:szCs w:val="28"/>
          <w:lang w:val="vi-VN"/>
        </w:rPr>
        <w:t xml:space="preserve">; </w:t>
      </w:r>
    </w:p>
    <w:p w:rsidR="00012203" w:rsidRDefault="00012203" w:rsidP="00012203">
      <w:pPr>
        <w:pStyle w:val="EndnoteText"/>
        <w:ind w:firstLine="720"/>
        <w:jc w:val="both"/>
        <w:rPr>
          <w:sz w:val="28"/>
          <w:szCs w:val="28"/>
        </w:rPr>
      </w:pPr>
      <w:r w:rsidRPr="00203A68">
        <w:rPr>
          <w:sz w:val="28"/>
          <w:szCs w:val="28"/>
          <w:lang w:val="vi-VN"/>
        </w:rPr>
        <w:t xml:space="preserve">b) Đối với người Việt Nam định cư ở nước ngoài, cá nhân nước ngoài thì kê khai về hộ chiếu; </w:t>
      </w:r>
    </w:p>
    <w:p w:rsidR="00012203" w:rsidRDefault="00012203" w:rsidP="00012203">
      <w:pPr>
        <w:pStyle w:val="EndnoteText"/>
        <w:ind w:firstLine="720"/>
        <w:jc w:val="both"/>
        <w:rPr>
          <w:sz w:val="28"/>
          <w:szCs w:val="28"/>
        </w:rPr>
      </w:pPr>
      <w:r w:rsidRPr="00203A68">
        <w:rPr>
          <w:sz w:val="28"/>
          <w:szCs w:val="28"/>
          <w:lang w:val="vi-VN"/>
        </w:rPr>
        <w:lastRenderedPageBreak/>
        <w:t xml:space="preserve">c) Đối với tổ chức thì kê khai về </w:t>
      </w:r>
      <w:r w:rsidRPr="00203A68">
        <w:rPr>
          <w:iCs/>
          <w:sz w:val="28"/>
          <w:szCs w:val="28"/>
          <w:lang w:val="vi-VN"/>
        </w:rPr>
        <w:t xml:space="preserve">GCN đăng ký </w:t>
      </w:r>
      <w:r w:rsidRPr="00203A68">
        <w:rPr>
          <w:sz w:val="28"/>
          <w:szCs w:val="28"/>
          <w:lang w:val="vi-VN"/>
        </w:rPr>
        <w:t xml:space="preserve">doanh nghiệp, GCN đăng ký hoạt động chi nhánh, văn phòng đại diện/GP thành lập và hoạt động </w:t>
      </w:r>
      <w:r w:rsidRPr="00203A68">
        <w:rPr>
          <w:iCs/>
          <w:sz w:val="28"/>
          <w:szCs w:val="28"/>
          <w:lang w:val="vi-VN"/>
        </w:rPr>
        <w:t>hoặc Quyết định thành lập hoặc GP đầu tư,</w:t>
      </w:r>
      <w:r w:rsidRPr="00203A68">
        <w:rPr>
          <w:sz w:val="28"/>
          <w:szCs w:val="28"/>
          <w:lang w:val="vi-VN"/>
        </w:rPr>
        <w:t xml:space="preserve"> GCN đầu tư, GCN đăng ký đầu tư.</w:t>
      </w:r>
    </w:p>
    <w:p w:rsidR="00012203" w:rsidRDefault="00012203" w:rsidP="00012203">
      <w:pPr>
        <w:pStyle w:val="EndnoteText"/>
        <w:ind w:firstLine="720"/>
        <w:jc w:val="both"/>
        <w:rPr>
          <w:iCs/>
          <w:sz w:val="28"/>
          <w:szCs w:val="28"/>
        </w:rPr>
      </w:pPr>
      <w:r w:rsidRPr="00203A68">
        <w:rPr>
          <w:iCs/>
          <w:sz w:val="28"/>
          <w:szCs w:val="28"/>
          <w:lang w:val="vi-VN"/>
        </w:rPr>
        <w:t>d) Khi cần kê khai thêm về bên thế chấp mới, bên nhận thế chấp mới mà không còn chỗ để ghi tại mẫu số 02/ĐKTĐ-SCSS thì sử dụng mẫu số 06/BSCB.</w:t>
      </w:r>
    </w:p>
    <w:p w:rsidR="00012203" w:rsidRPr="00203A68" w:rsidRDefault="00012203" w:rsidP="00012203">
      <w:pPr>
        <w:pStyle w:val="EndnoteText"/>
        <w:ind w:firstLine="720"/>
        <w:jc w:val="both"/>
        <w:rPr>
          <w:iCs/>
          <w:sz w:val="28"/>
          <w:szCs w:val="28"/>
          <w:lang w:val="vi-VN"/>
        </w:rPr>
      </w:pPr>
      <w:r w:rsidRPr="00203A68">
        <w:rPr>
          <w:sz w:val="28"/>
          <w:szCs w:val="28"/>
          <w:lang w:val="vi-VN"/>
        </w:rPr>
        <w:t xml:space="preserve">4.2. Trường hợp thay đổi nội dung liên quan đến tài sản thế chấp thì phải kê khai đầy đủ các thông tin về tài sản đó. Nội dung kê khai tương tự như nội dung kê khai trong đơn yêu cầu đăng ký. </w:t>
      </w:r>
      <w:r w:rsidRPr="00203A68">
        <w:rPr>
          <w:iCs/>
          <w:sz w:val="28"/>
          <w:szCs w:val="28"/>
          <w:lang w:val="vi-VN"/>
        </w:rPr>
        <w:t>Khi cần kê khai thêm về tài sản thế chấp mà không còn ch</w:t>
      </w:r>
      <w:r w:rsidRPr="00203A68">
        <w:rPr>
          <w:sz w:val="28"/>
          <w:szCs w:val="28"/>
          <w:lang w:val="vi-VN"/>
        </w:rPr>
        <w:t>ỗ ghi tại mẫu số 02/ĐKTĐ-SCSS thì</w:t>
      </w:r>
      <w:r w:rsidRPr="00203A68">
        <w:rPr>
          <w:iCs/>
          <w:sz w:val="28"/>
          <w:szCs w:val="28"/>
          <w:lang w:val="vi-VN"/>
        </w:rPr>
        <w:t xml:space="preserve"> ghi tiếp vào mẫu số 07/BSTS. </w:t>
      </w:r>
    </w:p>
    <w:p w:rsidR="00012203" w:rsidRPr="00203A68" w:rsidRDefault="00012203" w:rsidP="00012203">
      <w:pPr>
        <w:pStyle w:val="EndnoteText"/>
        <w:jc w:val="both"/>
        <w:rPr>
          <w:b/>
          <w:bCs/>
          <w:sz w:val="28"/>
          <w:szCs w:val="28"/>
          <w:lang w:val="vi-VN"/>
        </w:rPr>
      </w:pPr>
      <w:r w:rsidRPr="00203A68">
        <w:rPr>
          <w:iCs/>
          <w:sz w:val="28"/>
          <w:szCs w:val="28"/>
          <w:lang w:val="vi-VN"/>
        </w:rPr>
        <w:t>4.3. Trường hợp sửa chữa sai sót về nội dung đã kê khai thì phải kê khai nội dung bị sai sót và nội dung cần sửa chữa. Mỗi nội dung phải kê khai cách nhau 01 dòng.</w:t>
      </w:r>
    </w:p>
    <w:p w:rsidR="00012203" w:rsidRPr="00203A68" w:rsidRDefault="00012203" w:rsidP="00012203">
      <w:pPr>
        <w:pStyle w:val="BodyTextIndent2"/>
        <w:spacing w:after="0" w:line="240" w:lineRule="auto"/>
        <w:jc w:val="both"/>
        <w:rPr>
          <w:b/>
          <w:sz w:val="28"/>
          <w:szCs w:val="28"/>
          <w:lang w:val="vi-VN"/>
        </w:rPr>
      </w:pPr>
    </w:p>
    <w:p w:rsidR="00F94FE1" w:rsidRPr="00012203" w:rsidRDefault="00F94FE1" w:rsidP="00012203">
      <w:pPr>
        <w:rPr>
          <w:b/>
          <w:bCs/>
          <w:sz w:val="28"/>
          <w:szCs w:val="28"/>
          <w:highlight w:val="green"/>
        </w:rPr>
      </w:pPr>
      <w:bookmarkStart w:id="0" w:name="_GoBack"/>
      <w:bookmarkEnd w:id="0"/>
    </w:p>
    <w:sectPr w:rsidR="00F94FE1" w:rsidRPr="00012203" w:rsidSect="0089329E">
      <w:pgSz w:w="12240" w:h="15840"/>
      <w:pgMar w:top="709"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VnArial NarrowH">
    <w:altName w:val="Courier New"/>
    <w:panose1 w:val="020B7200000000000000"/>
    <w:charset w:val="00"/>
    <w:family w:val="swiss"/>
    <w:pitch w:val="variable"/>
    <w:sig w:usb0="00000003" w:usb1="00000000" w:usb2="00000000" w:usb3="00000000" w:csb0="00000001" w:csb1="00000000"/>
  </w:font>
  <w:font w:name="Banmai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29E"/>
    <w:rsid w:val="00012203"/>
    <w:rsid w:val="00183E6E"/>
    <w:rsid w:val="00326663"/>
    <w:rsid w:val="004511B8"/>
    <w:rsid w:val="00515544"/>
    <w:rsid w:val="005A1103"/>
    <w:rsid w:val="006B70C8"/>
    <w:rsid w:val="00760CB6"/>
    <w:rsid w:val="0089329E"/>
    <w:rsid w:val="00AE6EAB"/>
    <w:rsid w:val="00D7025F"/>
    <w:rsid w:val="00F94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29E"/>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unhideWhenUsed/>
    <w:qFormat/>
    <w:rsid w:val="0089329E"/>
    <w:pPr>
      <w:keepNext/>
      <w:keepLines/>
      <w:spacing w:before="200"/>
      <w:outlineLvl w:val="5"/>
    </w:pPr>
    <w:rPr>
      <w:rFonts w:ascii="Calibri Light" w:hAnsi="Calibri Light"/>
      <w:i/>
      <w:iCs/>
      <w:color w:val="1F4D78"/>
    </w:rPr>
  </w:style>
  <w:style w:type="paragraph" w:styleId="Heading9">
    <w:name w:val="heading 9"/>
    <w:basedOn w:val="Normal"/>
    <w:next w:val="Normal"/>
    <w:link w:val="Heading9Char"/>
    <w:unhideWhenUsed/>
    <w:qFormat/>
    <w:rsid w:val="0089329E"/>
    <w:pPr>
      <w:keepNext/>
      <w:keepLines/>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9329E"/>
    <w:rPr>
      <w:rFonts w:ascii="Calibri Light" w:eastAsia="Times New Roman" w:hAnsi="Calibri Light" w:cs="Times New Roman"/>
      <w:i/>
      <w:iCs/>
      <w:color w:val="1F4D78"/>
      <w:sz w:val="24"/>
      <w:szCs w:val="24"/>
    </w:rPr>
  </w:style>
  <w:style w:type="character" w:customStyle="1" w:styleId="Heading9Char">
    <w:name w:val="Heading 9 Char"/>
    <w:basedOn w:val="DefaultParagraphFont"/>
    <w:link w:val="Heading9"/>
    <w:rsid w:val="0089329E"/>
    <w:rPr>
      <w:rFonts w:ascii="Calibri Light" w:eastAsia="Times New Roman" w:hAnsi="Calibri Light" w:cs="Times New Roman"/>
      <w:i/>
      <w:iCs/>
      <w:color w:val="404040"/>
      <w:sz w:val="20"/>
      <w:szCs w:val="20"/>
    </w:rPr>
  </w:style>
  <w:style w:type="table" w:styleId="TableGrid">
    <w:name w:val="Table Grid"/>
    <w:basedOn w:val="TableNormal"/>
    <w:uiPriority w:val="99"/>
    <w:rsid w:val="008932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rsid w:val="0089329E"/>
    <w:pPr>
      <w:spacing w:before="100" w:beforeAutospacing="1" w:after="100" w:afterAutospacing="1"/>
    </w:pPr>
  </w:style>
  <w:style w:type="character" w:customStyle="1" w:styleId="fontstyle01">
    <w:name w:val="fontstyle01"/>
    <w:uiPriority w:val="99"/>
    <w:rsid w:val="0089329E"/>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uiPriority w:val="99"/>
    <w:qFormat/>
    <w:rsid w:val="0089329E"/>
    <w:pPr>
      <w:jc w:val="center"/>
    </w:pPr>
    <w:rPr>
      <w:rFonts w:ascii=".VnTime" w:eastAsia="Calibri" w:hAnsi=".VnTime"/>
      <w:sz w:val="20"/>
      <w:szCs w:val="20"/>
    </w:rPr>
  </w:style>
  <w:style w:type="character" w:customStyle="1" w:styleId="BodyTextChar">
    <w:name w:val="Body Text Char"/>
    <w:basedOn w:val="DefaultParagraphFont"/>
    <w:link w:val="BodyText"/>
    <w:uiPriority w:val="99"/>
    <w:rsid w:val="0089329E"/>
    <w:rPr>
      <w:rFonts w:ascii=".VnTime" w:eastAsia="Calibri" w:hAnsi=".VnTime" w:cs="Times New Roman"/>
      <w:sz w:val="20"/>
      <w:szCs w:val="20"/>
    </w:rPr>
  </w:style>
  <w:style w:type="character" w:styleId="CommentReference">
    <w:name w:val="annotation reference"/>
    <w:basedOn w:val="DefaultParagraphFont"/>
    <w:uiPriority w:val="99"/>
    <w:rsid w:val="0089329E"/>
    <w:rPr>
      <w:rFonts w:cs="Times New Roman"/>
      <w:sz w:val="16"/>
    </w:rPr>
  </w:style>
  <w:style w:type="character" w:customStyle="1" w:styleId="fontstyle21">
    <w:name w:val="fontstyle21"/>
    <w:uiPriority w:val="99"/>
    <w:rsid w:val="0089329E"/>
    <w:rPr>
      <w:rFonts w:ascii="TimesNewRomanPSMT" w:hAnsi="TimesNewRomanPSMT"/>
      <w:color w:val="000000"/>
      <w:sz w:val="28"/>
    </w:rPr>
  </w:style>
  <w:style w:type="paragraph" w:styleId="ListParagraph">
    <w:name w:val="List Paragraph"/>
    <w:basedOn w:val="Normal"/>
    <w:uiPriority w:val="99"/>
    <w:qFormat/>
    <w:rsid w:val="0089329E"/>
    <w:pPr>
      <w:spacing w:after="200" w:line="276" w:lineRule="auto"/>
      <w:ind w:left="720"/>
      <w:contextualSpacing/>
    </w:pPr>
    <w:rPr>
      <w:rFonts w:ascii="Calibri" w:eastAsia="Calibri" w:hAnsi="Calibri"/>
      <w:sz w:val="22"/>
      <w:szCs w:val="22"/>
    </w:rPr>
  </w:style>
  <w:style w:type="character" w:customStyle="1" w:styleId="NormalWebChar">
    <w:name w:val="Normal (Web) Char"/>
    <w:link w:val="NormalWeb"/>
    <w:locked/>
    <w:rsid w:val="0089329E"/>
    <w:rPr>
      <w:rFonts w:ascii="Times New Roman" w:eastAsia="Times New Roman" w:hAnsi="Times New Roman" w:cs="Times New Roman"/>
      <w:sz w:val="24"/>
      <w:szCs w:val="24"/>
    </w:rPr>
  </w:style>
  <w:style w:type="paragraph" w:styleId="Title">
    <w:name w:val="Title"/>
    <w:basedOn w:val="Normal"/>
    <w:link w:val="TitleChar"/>
    <w:qFormat/>
    <w:rsid w:val="0089329E"/>
    <w:pPr>
      <w:jc w:val="center"/>
    </w:pPr>
    <w:rPr>
      <w:rFonts w:ascii=".VnArial NarrowH" w:hAnsi=".VnArial NarrowH"/>
      <w:b/>
      <w:bCs/>
      <w:sz w:val="26"/>
      <w:szCs w:val="26"/>
    </w:rPr>
  </w:style>
  <w:style w:type="character" w:customStyle="1" w:styleId="TitleChar">
    <w:name w:val="Title Char"/>
    <w:basedOn w:val="DefaultParagraphFont"/>
    <w:link w:val="Title"/>
    <w:rsid w:val="0089329E"/>
    <w:rPr>
      <w:rFonts w:ascii=".VnArial NarrowH" w:eastAsia="Times New Roman" w:hAnsi=".VnArial NarrowH" w:cs="Times New Roman"/>
      <w:b/>
      <w:bCs/>
      <w:sz w:val="26"/>
      <w:szCs w:val="26"/>
    </w:rPr>
  </w:style>
  <w:style w:type="paragraph" w:styleId="BodyText2">
    <w:name w:val="Body Text 2"/>
    <w:basedOn w:val="Normal"/>
    <w:link w:val="BodyText2Char"/>
    <w:unhideWhenUsed/>
    <w:rsid w:val="0089329E"/>
    <w:pPr>
      <w:spacing w:after="120" w:line="480" w:lineRule="auto"/>
    </w:pPr>
  </w:style>
  <w:style w:type="character" w:customStyle="1" w:styleId="BodyText2Char">
    <w:name w:val="Body Text 2 Char"/>
    <w:basedOn w:val="DefaultParagraphFont"/>
    <w:link w:val="BodyText2"/>
    <w:rsid w:val="0089329E"/>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89329E"/>
    <w:pPr>
      <w:spacing w:after="120" w:line="480" w:lineRule="auto"/>
      <w:ind w:left="360"/>
    </w:pPr>
  </w:style>
  <w:style w:type="character" w:customStyle="1" w:styleId="BodyTextIndent2Char">
    <w:name w:val="Body Text Indent 2 Char"/>
    <w:basedOn w:val="DefaultParagraphFont"/>
    <w:link w:val="BodyTextIndent2"/>
    <w:uiPriority w:val="99"/>
    <w:rsid w:val="0089329E"/>
    <w:rPr>
      <w:rFonts w:ascii="Times New Roman" w:eastAsia="Times New Roman" w:hAnsi="Times New Roman" w:cs="Times New Roman"/>
      <w:sz w:val="24"/>
      <w:szCs w:val="24"/>
    </w:rPr>
  </w:style>
  <w:style w:type="paragraph" w:customStyle="1" w:styleId="-PAGE-">
    <w:name w:val="- PAGE -"/>
    <w:rsid w:val="0089329E"/>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rsid w:val="00012203"/>
    <w:rPr>
      <w:rFonts w:eastAsia="Calibri"/>
      <w:sz w:val="20"/>
      <w:szCs w:val="20"/>
    </w:rPr>
  </w:style>
  <w:style w:type="character" w:customStyle="1" w:styleId="EndnoteTextChar">
    <w:name w:val="Endnote Text Char"/>
    <w:basedOn w:val="DefaultParagraphFont"/>
    <w:link w:val="EndnoteText"/>
    <w:rsid w:val="00012203"/>
    <w:rPr>
      <w:rFonts w:ascii="Times New Roman" w:eastAsia="Calibri"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29E"/>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unhideWhenUsed/>
    <w:qFormat/>
    <w:rsid w:val="0089329E"/>
    <w:pPr>
      <w:keepNext/>
      <w:keepLines/>
      <w:spacing w:before="200"/>
      <w:outlineLvl w:val="5"/>
    </w:pPr>
    <w:rPr>
      <w:rFonts w:ascii="Calibri Light" w:hAnsi="Calibri Light"/>
      <w:i/>
      <w:iCs/>
      <w:color w:val="1F4D78"/>
    </w:rPr>
  </w:style>
  <w:style w:type="paragraph" w:styleId="Heading9">
    <w:name w:val="heading 9"/>
    <w:basedOn w:val="Normal"/>
    <w:next w:val="Normal"/>
    <w:link w:val="Heading9Char"/>
    <w:unhideWhenUsed/>
    <w:qFormat/>
    <w:rsid w:val="0089329E"/>
    <w:pPr>
      <w:keepNext/>
      <w:keepLines/>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9329E"/>
    <w:rPr>
      <w:rFonts w:ascii="Calibri Light" w:eastAsia="Times New Roman" w:hAnsi="Calibri Light" w:cs="Times New Roman"/>
      <w:i/>
      <w:iCs/>
      <w:color w:val="1F4D78"/>
      <w:sz w:val="24"/>
      <w:szCs w:val="24"/>
    </w:rPr>
  </w:style>
  <w:style w:type="character" w:customStyle="1" w:styleId="Heading9Char">
    <w:name w:val="Heading 9 Char"/>
    <w:basedOn w:val="DefaultParagraphFont"/>
    <w:link w:val="Heading9"/>
    <w:rsid w:val="0089329E"/>
    <w:rPr>
      <w:rFonts w:ascii="Calibri Light" w:eastAsia="Times New Roman" w:hAnsi="Calibri Light" w:cs="Times New Roman"/>
      <w:i/>
      <w:iCs/>
      <w:color w:val="404040"/>
      <w:sz w:val="20"/>
      <w:szCs w:val="20"/>
    </w:rPr>
  </w:style>
  <w:style w:type="table" w:styleId="TableGrid">
    <w:name w:val="Table Grid"/>
    <w:basedOn w:val="TableNormal"/>
    <w:uiPriority w:val="99"/>
    <w:rsid w:val="008932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rsid w:val="0089329E"/>
    <w:pPr>
      <w:spacing w:before="100" w:beforeAutospacing="1" w:after="100" w:afterAutospacing="1"/>
    </w:pPr>
  </w:style>
  <w:style w:type="character" w:customStyle="1" w:styleId="fontstyle01">
    <w:name w:val="fontstyle01"/>
    <w:uiPriority w:val="99"/>
    <w:rsid w:val="0089329E"/>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uiPriority w:val="99"/>
    <w:qFormat/>
    <w:rsid w:val="0089329E"/>
    <w:pPr>
      <w:jc w:val="center"/>
    </w:pPr>
    <w:rPr>
      <w:rFonts w:ascii=".VnTime" w:eastAsia="Calibri" w:hAnsi=".VnTime"/>
      <w:sz w:val="20"/>
      <w:szCs w:val="20"/>
    </w:rPr>
  </w:style>
  <w:style w:type="character" w:customStyle="1" w:styleId="BodyTextChar">
    <w:name w:val="Body Text Char"/>
    <w:basedOn w:val="DefaultParagraphFont"/>
    <w:link w:val="BodyText"/>
    <w:uiPriority w:val="99"/>
    <w:rsid w:val="0089329E"/>
    <w:rPr>
      <w:rFonts w:ascii=".VnTime" w:eastAsia="Calibri" w:hAnsi=".VnTime" w:cs="Times New Roman"/>
      <w:sz w:val="20"/>
      <w:szCs w:val="20"/>
    </w:rPr>
  </w:style>
  <w:style w:type="character" w:styleId="CommentReference">
    <w:name w:val="annotation reference"/>
    <w:basedOn w:val="DefaultParagraphFont"/>
    <w:uiPriority w:val="99"/>
    <w:rsid w:val="0089329E"/>
    <w:rPr>
      <w:rFonts w:cs="Times New Roman"/>
      <w:sz w:val="16"/>
    </w:rPr>
  </w:style>
  <w:style w:type="character" w:customStyle="1" w:styleId="fontstyle21">
    <w:name w:val="fontstyle21"/>
    <w:uiPriority w:val="99"/>
    <w:rsid w:val="0089329E"/>
    <w:rPr>
      <w:rFonts w:ascii="TimesNewRomanPSMT" w:hAnsi="TimesNewRomanPSMT"/>
      <w:color w:val="000000"/>
      <w:sz w:val="28"/>
    </w:rPr>
  </w:style>
  <w:style w:type="paragraph" w:styleId="ListParagraph">
    <w:name w:val="List Paragraph"/>
    <w:basedOn w:val="Normal"/>
    <w:uiPriority w:val="99"/>
    <w:qFormat/>
    <w:rsid w:val="0089329E"/>
    <w:pPr>
      <w:spacing w:after="200" w:line="276" w:lineRule="auto"/>
      <w:ind w:left="720"/>
      <w:contextualSpacing/>
    </w:pPr>
    <w:rPr>
      <w:rFonts w:ascii="Calibri" w:eastAsia="Calibri" w:hAnsi="Calibri"/>
      <w:sz w:val="22"/>
      <w:szCs w:val="22"/>
    </w:rPr>
  </w:style>
  <w:style w:type="character" w:customStyle="1" w:styleId="NormalWebChar">
    <w:name w:val="Normal (Web) Char"/>
    <w:link w:val="NormalWeb"/>
    <w:locked/>
    <w:rsid w:val="0089329E"/>
    <w:rPr>
      <w:rFonts w:ascii="Times New Roman" w:eastAsia="Times New Roman" w:hAnsi="Times New Roman" w:cs="Times New Roman"/>
      <w:sz w:val="24"/>
      <w:szCs w:val="24"/>
    </w:rPr>
  </w:style>
  <w:style w:type="paragraph" w:styleId="Title">
    <w:name w:val="Title"/>
    <w:basedOn w:val="Normal"/>
    <w:link w:val="TitleChar"/>
    <w:qFormat/>
    <w:rsid w:val="0089329E"/>
    <w:pPr>
      <w:jc w:val="center"/>
    </w:pPr>
    <w:rPr>
      <w:rFonts w:ascii=".VnArial NarrowH" w:hAnsi=".VnArial NarrowH"/>
      <w:b/>
      <w:bCs/>
      <w:sz w:val="26"/>
      <w:szCs w:val="26"/>
    </w:rPr>
  </w:style>
  <w:style w:type="character" w:customStyle="1" w:styleId="TitleChar">
    <w:name w:val="Title Char"/>
    <w:basedOn w:val="DefaultParagraphFont"/>
    <w:link w:val="Title"/>
    <w:rsid w:val="0089329E"/>
    <w:rPr>
      <w:rFonts w:ascii=".VnArial NarrowH" w:eastAsia="Times New Roman" w:hAnsi=".VnArial NarrowH" w:cs="Times New Roman"/>
      <w:b/>
      <w:bCs/>
      <w:sz w:val="26"/>
      <w:szCs w:val="26"/>
    </w:rPr>
  </w:style>
  <w:style w:type="paragraph" w:styleId="BodyText2">
    <w:name w:val="Body Text 2"/>
    <w:basedOn w:val="Normal"/>
    <w:link w:val="BodyText2Char"/>
    <w:unhideWhenUsed/>
    <w:rsid w:val="0089329E"/>
    <w:pPr>
      <w:spacing w:after="120" w:line="480" w:lineRule="auto"/>
    </w:pPr>
  </w:style>
  <w:style w:type="character" w:customStyle="1" w:styleId="BodyText2Char">
    <w:name w:val="Body Text 2 Char"/>
    <w:basedOn w:val="DefaultParagraphFont"/>
    <w:link w:val="BodyText2"/>
    <w:rsid w:val="0089329E"/>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89329E"/>
    <w:pPr>
      <w:spacing w:after="120" w:line="480" w:lineRule="auto"/>
      <w:ind w:left="360"/>
    </w:pPr>
  </w:style>
  <w:style w:type="character" w:customStyle="1" w:styleId="BodyTextIndent2Char">
    <w:name w:val="Body Text Indent 2 Char"/>
    <w:basedOn w:val="DefaultParagraphFont"/>
    <w:link w:val="BodyTextIndent2"/>
    <w:uiPriority w:val="99"/>
    <w:rsid w:val="0089329E"/>
    <w:rPr>
      <w:rFonts w:ascii="Times New Roman" w:eastAsia="Times New Roman" w:hAnsi="Times New Roman" w:cs="Times New Roman"/>
      <w:sz w:val="24"/>
      <w:szCs w:val="24"/>
    </w:rPr>
  </w:style>
  <w:style w:type="paragraph" w:customStyle="1" w:styleId="-PAGE-">
    <w:name w:val="- PAGE -"/>
    <w:rsid w:val="0089329E"/>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rsid w:val="00012203"/>
    <w:rPr>
      <w:rFonts w:eastAsia="Calibri"/>
      <w:sz w:val="20"/>
      <w:szCs w:val="20"/>
    </w:rPr>
  </w:style>
  <w:style w:type="character" w:customStyle="1" w:styleId="EndnoteTextChar">
    <w:name w:val="Endnote Text Char"/>
    <w:basedOn w:val="DefaultParagraphFont"/>
    <w:link w:val="EndnoteText"/>
    <w:rsid w:val="00012203"/>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2685</Words>
  <Characters>15310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2020-05-21T02:37:00Z</dcterms:created>
  <dcterms:modified xsi:type="dcterms:W3CDTF">2020-05-21T02:37:00Z</dcterms:modified>
</cp:coreProperties>
</file>